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0"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268"/>
        <w:gridCol w:w="6912"/>
      </w:tblGrid>
      <w:tr w:rsidR="001500B9" w:rsidRPr="001C5FFA" w14:paraId="0C8AA515" w14:textId="77777777" w:rsidTr="001500B9">
        <w:trPr>
          <w:cantSplit/>
          <w:trHeight w:val="389"/>
        </w:trPr>
        <w:tc>
          <w:tcPr>
            <w:tcW w:w="2268" w:type="dxa"/>
            <w:tcBorders>
              <w:top w:val="single" w:sz="4" w:space="0" w:color="000000"/>
              <w:left w:val="single" w:sz="4" w:space="0" w:color="000000"/>
              <w:bottom w:val="single" w:sz="4" w:space="0" w:color="000000"/>
            </w:tcBorders>
            <w:shd w:val="clear" w:color="auto" w:fill="auto"/>
            <w:tcMar>
              <w:left w:w="103" w:type="dxa"/>
            </w:tcMar>
            <w:vAlign w:val="center"/>
          </w:tcPr>
          <w:p w14:paraId="6E8B9108" w14:textId="77777777" w:rsidR="001500B9" w:rsidRPr="001500B9" w:rsidRDefault="001500B9" w:rsidP="008E351E">
            <w:pPr>
              <w:rPr>
                <w:rFonts w:asciiTheme="minorBidi" w:hAnsiTheme="minorBidi" w:cstheme="minorBidi"/>
                <w:b/>
                <w:bCs/>
                <w:sz w:val="20"/>
              </w:rPr>
            </w:pPr>
            <w:bookmarkStart w:id="0" w:name="Text1"/>
            <w:r w:rsidRPr="001500B9">
              <w:rPr>
                <w:rFonts w:asciiTheme="minorBidi" w:hAnsiTheme="minorBidi" w:cstheme="minorBidi"/>
                <w:b/>
                <w:bCs/>
                <w:sz w:val="20"/>
              </w:rPr>
              <w:t>Contract number:</w:t>
            </w:r>
          </w:p>
        </w:tc>
        <w:tc>
          <w:tcPr>
            <w:tcW w:w="69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B47CCD9" w14:textId="379B1B8C" w:rsidR="001500B9" w:rsidRPr="001500B9" w:rsidRDefault="001500B9" w:rsidP="008E351E">
            <w:pPr>
              <w:rPr>
                <w:rFonts w:asciiTheme="minorBidi" w:hAnsiTheme="minorBidi" w:cstheme="minorBidi"/>
                <w:sz w:val="20"/>
              </w:rPr>
            </w:pPr>
            <w:r w:rsidRPr="00AC5A8A">
              <w:rPr>
                <w:rFonts w:asciiTheme="minorBidi" w:hAnsiTheme="minorBidi" w:cstheme="minorBidi"/>
                <w:sz w:val="20"/>
                <w:highlight w:val="yellow"/>
              </w:rPr>
              <w:t xml:space="preserve">[insert </w:t>
            </w:r>
            <w:proofErr w:type="spellStart"/>
            <w:r w:rsidRPr="00AC5A8A">
              <w:rPr>
                <w:rFonts w:asciiTheme="minorBidi" w:hAnsiTheme="minorBidi" w:cstheme="minorBidi"/>
                <w:sz w:val="20"/>
                <w:highlight w:val="yellow"/>
              </w:rPr>
              <w:t>eContracts</w:t>
            </w:r>
            <w:proofErr w:type="spellEnd"/>
            <w:r w:rsidRPr="00AC5A8A">
              <w:rPr>
                <w:rFonts w:asciiTheme="minorBidi" w:hAnsiTheme="minorBidi" w:cstheme="minorBidi"/>
                <w:sz w:val="20"/>
                <w:highlight w:val="yellow"/>
              </w:rPr>
              <w:t xml:space="preserve"> ID</w:t>
            </w:r>
            <w:r w:rsidR="00AC5A8A" w:rsidRPr="00AC5A8A">
              <w:rPr>
                <w:rFonts w:asciiTheme="minorBidi" w:hAnsiTheme="minorBidi" w:cstheme="minorBidi"/>
                <w:sz w:val="20"/>
                <w:highlight w:val="yellow"/>
              </w:rPr>
              <w:t>]</w:t>
            </w:r>
            <w:r w:rsidRPr="001500B9">
              <w:rPr>
                <w:rFonts w:asciiTheme="minorBidi" w:hAnsiTheme="minorBidi" w:cstheme="minorBidi"/>
                <w:sz w:val="20"/>
              </w:rPr>
              <w:t xml:space="preserve">- </w:t>
            </w:r>
            <w:r w:rsidR="00AC5A8A">
              <w:rPr>
                <w:rFonts w:asciiTheme="minorBidi" w:hAnsiTheme="minorBidi" w:cstheme="minorBidi"/>
                <w:sz w:val="20"/>
              </w:rPr>
              <w:t xml:space="preserve">Please </w:t>
            </w:r>
            <w:r w:rsidRPr="001500B9">
              <w:rPr>
                <w:rFonts w:asciiTheme="minorBidi" w:hAnsiTheme="minorBidi" w:cstheme="minorBidi"/>
                <w:sz w:val="20"/>
              </w:rPr>
              <w:t>quote this number on invoices.</w:t>
            </w:r>
          </w:p>
        </w:tc>
      </w:tr>
    </w:tbl>
    <w:p w14:paraId="31A799A3" w14:textId="79D66644" w:rsidR="001500B9" w:rsidRDefault="001500B9" w:rsidP="00C50FF0">
      <w:pPr>
        <w:rPr>
          <w:rFonts w:asciiTheme="minorBidi" w:hAnsiTheme="minorBidi" w:cstheme="minorBidi"/>
          <w:sz w:val="22"/>
          <w:szCs w:val="22"/>
          <w:highlight w:val="yellow"/>
        </w:rPr>
      </w:pPr>
    </w:p>
    <w:p w14:paraId="28CE4D0B" w14:textId="50E239EC" w:rsidR="001500B9" w:rsidRDefault="001500B9" w:rsidP="00C50FF0">
      <w:pPr>
        <w:rPr>
          <w:rFonts w:asciiTheme="minorBidi" w:hAnsiTheme="minorBidi" w:cstheme="minorBidi"/>
          <w:sz w:val="22"/>
          <w:szCs w:val="22"/>
          <w:highlight w:val="yellow"/>
        </w:rPr>
      </w:pPr>
    </w:p>
    <w:p w14:paraId="5F88CB22" w14:textId="6337BD2F" w:rsidR="00C50FF0" w:rsidRPr="002140A7" w:rsidRDefault="00C50FF0" w:rsidP="00C50FF0">
      <w:pPr>
        <w:rPr>
          <w:rFonts w:asciiTheme="minorBidi" w:hAnsiTheme="minorBidi" w:cstheme="minorBidi"/>
          <w:sz w:val="22"/>
          <w:szCs w:val="22"/>
        </w:rPr>
      </w:pPr>
      <w:r w:rsidRPr="002140A7">
        <w:rPr>
          <w:rFonts w:asciiTheme="minorBidi" w:hAnsiTheme="minorBidi" w:cstheme="minorBidi"/>
          <w:sz w:val="22"/>
          <w:szCs w:val="22"/>
          <w:highlight w:val="yellow"/>
        </w:rPr>
        <w:fldChar w:fldCharType="begin">
          <w:ffData>
            <w:name w:val=""/>
            <w:enabled/>
            <w:calcOnExit w:val="0"/>
            <w:statusText w:type="text" w:val="Date"/>
            <w:textInput>
              <w:default w:val="Date"/>
            </w:textInput>
          </w:ffData>
        </w:fldChar>
      </w:r>
      <w:r w:rsidRPr="002140A7">
        <w:rPr>
          <w:rFonts w:asciiTheme="minorBidi" w:hAnsiTheme="minorBidi" w:cstheme="minorBidi"/>
          <w:sz w:val="22"/>
          <w:szCs w:val="22"/>
          <w:highlight w:val="yellow"/>
        </w:rPr>
        <w:instrText xml:space="preserve"> FORMTEXT </w:instrText>
      </w:r>
      <w:r w:rsidRPr="002140A7">
        <w:rPr>
          <w:rFonts w:asciiTheme="minorBidi" w:hAnsiTheme="minorBidi" w:cstheme="minorBidi"/>
          <w:sz w:val="22"/>
          <w:szCs w:val="22"/>
          <w:highlight w:val="yellow"/>
        </w:rPr>
      </w:r>
      <w:r w:rsidRPr="002140A7">
        <w:rPr>
          <w:rFonts w:asciiTheme="minorBidi" w:hAnsiTheme="minorBidi" w:cstheme="minorBidi"/>
          <w:sz w:val="22"/>
          <w:szCs w:val="22"/>
          <w:highlight w:val="yellow"/>
        </w:rPr>
        <w:fldChar w:fldCharType="separate"/>
      </w:r>
      <w:r w:rsidRPr="002140A7">
        <w:rPr>
          <w:rFonts w:asciiTheme="minorBidi" w:hAnsiTheme="minorBidi" w:cstheme="minorBidi"/>
          <w:noProof/>
          <w:sz w:val="22"/>
          <w:szCs w:val="22"/>
          <w:highlight w:val="yellow"/>
        </w:rPr>
        <w:t>Date</w:t>
      </w:r>
      <w:r w:rsidRPr="002140A7">
        <w:rPr>
          <w:rFonts w:asciiTheme="minorBidi" w:hAnsiTheme="minorBidi" w:cstheme="minorBidi"/>
          <w:sz w:val="22"/>
          <w:szCs w:val="22"/>
          <w:highlight w:val="yellow"/>
        </w:rPr>
        <w:fldChar w:fldCharType="end"/>
      </w:r>
      <w:bookmarkEnd w:id="0"/>
    </w:p>
    <w:p w14:paraId="5F88CB24" w14:textId="640A4ED7" w:rsidR="00C50FF0" w:rsidRDefault="00C50FF0" w:rsidP="00C50FF0">
      <w:pPr>
        <w:rPr>
          <w:rFonts w:asciiTheme="minorBidi" w:hAnsiTheme="minorBidi" w:cstheme="minorBidi"/>
          <w:sz w:val="22"/>
          <w:szCs w:val="22"/>
        </w:rPr>
      </w:pPr>
    </w:p>
    <w:p w14:paraId="7A7F88E9" w14:textId="77777777" w:rsidR="00E4439D" w:rsidRPr="002140A7" w:rsidRDefault="00E4439D" w:rsidP="00C50FF0">
      <w:pPr>
        <w:rPr>
          <w:rFonts w:asciiTheme="minorBidi" w:hAnsiTheme="minorBidi" w:cstheme="minorBidi"/>
          <w:sz w:val="22"/>
          <w:szCs w:val="22"/>
        </w:rPr>
      </w:pPr>
    </w:p>
    <w:bookmarkStart w:id="1" w:name="Text2"/>
    <w:p w14:paraId="5F88CB25" w14:textId="77777777" w:rsidR="00C50FF0" w:rsidRPr="002140A7" w:rsidRDefault="00C50FF0" w:rsidP="00C50FF0">
      <w:pPr>
        <w:rPr>
          <w:rFonts w:asciiTheme="minorBidi" w:hAnsiTheme="minorBidi" w:cstheme="minorBidi"/>
          <w:sz w:val="22"/>
          <w:szCs w:val="22"/>
          <w:highlight w:val="yellow"/>
        </w:rPr>
      </w:pPr>
      <w:r w:rsidRPr="002140A7">
        <w:rPr>
          <w:rFonts w:asciiTheme="minorBidi" w:hAnsiTheme="minorBidi" w:cstheme="minorBidi"/>
          <w:sz w:val="22"/>
          <w:szCs w:val="22"/>
          <w:highlight w:val="yellow"/>
        </w:rPr>
        <w:fldChar w:fldCharType="begin">
          <w:ffData>
            <w:name w:val="Text2"/>
            <w:enabled/>
            <w:calcOnExit w:val="0"/>
            <w:statusText w:type="text" w:val="Name"/>
            <w:textInput>
              <w:default w:val="Name"/>
            </w:textInput>
          </w:ffData>
        </w:fldChar>
      </w:r>
      <w:r w:rsidRPr="002140A7">
        <w:rPr>
          <w:rFonts w:asciiTheme="minorBidi" w:hAnsiTheme="minorBidi" w:cstheme="minorBidi"/>
          <w:sz w:val="22"/>
          <w:szCs w:val="22"/>
          <w:highlight w:val="yellow"/>
        </w:rPr>
        <w:instrText xml:space="preserve"> FORMTEXT </w:instrText>
      </w:r>
      <w:r w:rsidRPr="002140A7">
        <w:rPr>
          <w:rFonts w:asciiTheme="minorBidi" w:hAnsiTheme="minorBidi" w:cstheme="minorBidi"/>
          <w:sz w:val="22"/>
          <w:szCs w:val="22"/>
          <w:highlight w:val="yellow"/>
        </w:rPr>
      </w:r>
      <w:r w:rsidRPr="002140A7">
        <w:rPr>
          <w:rFonts w:asciiTheme="minorBidi" w:hAnsiTheme="minorBidi" w:cstheme="minorBidi"/>
          <w:sz w:val="22"/>
          <w:szCs w:val="22"/>
          <w:highlight w:val="yellow"/>
        </w:rPr>
        <w:fldChar w:fldCharType="separate"/>
      </w:r>
      <w:r w:rsidRPr="002140A7">
        <w:rPr>
          <w:rFonts w:asciiTheme="minorBidi" w:hAnsiTheme="minorBidi" w:cstheme="minorBidi"/>
          <w:noProof/>
          <w:sz w:val="22"/>
          <w:szCs w:val="22"/>
          <w:highlight w:val="yellow"/>
        </w:rPr>
        <w:t>Name</w:t>
      </w:r>
      <w:r w:rsidRPr="002140A7">
        <w:rPr>
          <w:rFonts w:asciiTheme="minorBidi" w:hAnsiTheme="minorBidi" w:cstheme="minorBidi"/>
          <w:sz w:val="22"/>
          <w:szCs w:val="22"/>
          <w:highlight w:val="yellow"/>
        </w:rPr>
        <w:fldChar w:fldCharType="end"/>
      </w:r>
      <w:bookmarkEnd w:id="1"/>
    </w:p>
    <w:bookmarkStart w:id="2" w:name="Text3"/>
    <w:p w14:paraId="5F88CB26" w14:textId="77777777" w:rsidR="00C50FF0" w:rsidRPr="002140A7" w:rsidRDefault="00C50FF0" w:rsidP="00C50FF0">
      <w:pPr>
        <w:rPr>
          <w:rFonts w:asciiTheme="minorBidi" w:hAnsiTheme="minorBidi" w:cstheme="minorBidi"/>
          <w:sz w:val="22"/>
          <w:szCs w:val="22"/>
          <w:highlight w:val="yellow"/>
        </w:rPr>
      </w:pPr>
      <w:r w:rsidRPr="002140A7">
        <w:rPr>
          <w:rFonts w:asciiTheme="minorBidi" w:hAnsiTheme="minorBidi" w:cstheme="minorBidi"/>
          <w:sz w:val="22"/>
          <w:szCs w:val="22"/>
          <w:highlight w:val="yellow"/>
        </w:rPr>
        <w:fldChar w:fldCharType="begin">
          <w:ffData>
            <w:name w:val="Text3"/>
            <w:enabled/>
            <w:calcOnExit w:val="0"/>
            <w:textInput>
              <w:default w:val="Title"/>
            </w:textInput>
          </w:ffData>
        </w:fldChar>
      </w:r>
      <w:r w:rsidRPr="002140A7">
        <w:rPr>
          <w:rFonts w:asciiTheme="minorBidi" w:hAnsiTheme="minorBidi" w:cstheme="minorBidi"/>
          <w:sz w:val="22"/>
          <w:szCs w:val="22"/>
          <w:highlight w:val="yellow"/>
        </w:rPr>
        <w:instrText xml:space="preserve"> FORMTEXT </w:instrText>
      </w:r>
      <w:r w:rsidRPr="002140A7">
        <w:rPr>
          <w:rFonts w:asciiTheme="minorBidi" w:hAnsiTheme="minorBidi" w:cstheme="minorBidi"/>
          <w:sz w:val="22"/>
          <w:szCs w:val="22"/>
          <w:highlight w:val="yellow"/>
        </w:rPr>
      </w:r>
      <w:r w:rsidRPr="002140A7">
        <w:rPr>
          <w:rFonts w:asciiTheme="minorBidi" w:hAnsiTheme="minorBidi" w:cstheme="minorBidi"/>
          <w:sz w:val="22"/>
          <w:szCs w:val="22"/>
          <w:highlight w:val="yellow"/>
        </w:rPr>
        <w:fldChar w:fldCharType="separate"/>
      </w:r>
      <w:r w:rsidRPr="002140A7">
        <w:rPr>
          <w:rFonts w:asciiTheme="minorBidi" w:hAnsiTheme="minorBidi" w:cstheme="minorBidi"/>
          <w:noProof/>
          <w:sz w:val="22"/>
          <w:szCs w:val="22"/>
          <w:highlight w:val="yellow"/>
        </w:rPr>
        <w:t>Title</w:t>
      </w:r>
      <w:r w:rsidRPr="002140A7">
        <w:rPr>
          <w:rFonts w:asciiTheme="minorBidi" w:hAnsiTheme="minorBidi" w:cstheme="minorBidi"/>
          <w:sz w:val="22"/>
          <w:szCs w:val="22"/>
          <w:highlight w:val="yellow"/>
        </w:rPr>
        <w:fldChar w:fldCharType="end"/>
      </w:r>
      <w:bookmarkEnd w:id="2"/>
    </w:p>
    <w:p w14:paraId="5F88CB27" w14:textId="42F39AA1" w:rsidR="00C50FF0" w:rsidRPr="002140A7" w:rsidRDefault="0034690F" w:rsidP="00C50FF0">
      <w:pPr>
        <w:rPr>
          <w:rFonts w:asciiTheme="minorBidi" w:hAnsiTheme="minorBidi" w:cstheme="minorBidi"/>
          <w:sz w:val="22"/>
          <w:szCs w:val="22"/>
          <w:highlight w:val="yellow"/>
        </w:rPr>
      </w:pPr>
      <w:r>
        <w:rPr>
          <w:rFonts w:asciiTheme="minorBidi" w:hAnsiTheme="minorBidi" w:cstheme="minorBidi"/>
          <w:sz w:val="22"/>
          <w:szCs w:val="22"/>
          <w:highlight w:val="yellow"/>
        </w:rPr>
        <w:t xml:space="preserve"> PROJECT PARTNER</w:t>
      </w:r>
    </w:p>
    <w:bookmarkStart w:id="3" w:name="Text5"/>
    <w:p w14:paraId="5F88CB28" w14:textId="77777777" w:rsidR="00C50FF0" w:rsidRPr="002140A7" w:rsidRDefault="00C50FF0" w:rsidP="00C50FF0">
      <w:pPr>
        <w:rPr>
          <w:rFonts w:asciiTheme="minorBidi" w:hAnsiTheme="minorBidi" w:cstheme="minorBidi"/>
          <w:sz w:val="22"/>
          <w:szCs w:val="22"/>
        </w:rPr>
      </w:pPr>
      <w:r w:rsidRPr="002140A7">
        <w:rPr>
          <w:rFonts w:asciiTheme="minorBidi" w:hAnsiTheme="minorBidi" w:cstheme="minorBidi"/>
          <w:sz w:val="22"/>
          <w:szCs w:val="22"/>
          <w:highlight w:val="yellow"/>
        </w:rPr>
        <w:fldChar w:fldCharType="begin">
          <w:ffData>
            <w:name w:val="Text5"/>
            <w:enabled/>
            <w:calcOnExit w:val="0"/>
            <w:textInput>
              <w:default w:val="Address"/>
            </w:textInput>
          </w:ffData>
        </w:fldChar>
      </w:r>
      <w:r w:rsidRPr="002140A7">
        <w:rPr>
          <w:rFonts w:asciiTheme="minorBidi" w:hAnsiTheme="minorBidi" w:cstheme="minorBidi"/>
          <w:sz w:val="22"/>
          <w:szCs w:val="22"/>
          <w:highlight w:val="yellow"/>
        </w:rPr>
        <w:instrText xml:space="preserve"> FORMTEXT </w:instrText>
      </w:r>
      <w:r w:rsidRPr="002140A7">
        <w:rPr>
          <w:rFonts w:asciiTheme="minorBidi" w:hAnsiTheme="minorBidi" w:cstheme="minorBidi"/>
          <w:sz w:val="22"/>
          <w:szCs w:val="22"/>
          <w:highlight w:val="yellow"/>
        </w:rPr>
      </w:r>
      <w:r w:rsidRPr="002140A7">
        <w:rPr>
          <w:rFonts w:asciiTheme="minorBidi" w:hAnsiTheme="minorBidi" w:cstheme="minorBidi"/>
          <w:sz w:val="22"/>
          <w:szCs w:val="22"/>
          <w:highlight w:val="yellow"/>
        </w:rPr>
        <w:fldChar w:fldCharType="separate"/>
      </w:r>
      <w:r w:rsidRPr="002140A7">
        <w:rPr>
          <w:rFonts w:asciiTheme="minorBidi" w:hAnsiTheme="minorBidi" w:cstheme="minorBidi"/>
          <w:noProof/>
          <w:sz w:val="22"/>
          <w:szCs w:val="22"/>
          <w:highlight w:val="yellow"/>
        </w:rPr>
        <w:t>Address</w:t>
      </w:r>
      <w:r w:rsidRPr="002140A7">
        <w:rPr>
          <w:rFonts w:asciiTheme="minorBidi" w:hAnsiTheme="minorBidi" w:cstheme="minorBidi"/>
          <w:sz w:val="22"/>
          <w:szCs w:val="22"/>
          <w:highlight w:val="yellow"/>
        </w:rPr>
        <w:fldChar w:fldCharType="end"/>
      </w:r>
      <w:bookmarkEnd w:id="3"/>
    </w:p>
    <w:p w14:paraId="5F88CB29" w14:textId="77777777" w:rsidR="00C50FF0" w:rsidRPr="002140A7" w:rsidRDefault="00C50FF0" w:rsidP="00C50FF0">
      <w:pPr>
        <w:jc w:val="both"/>
        <w:rPr>
          <w:rFonts w:asciiTheme="minorBidi" w:hAnsiTheme="minorBidi" w:cstheme="minorBidi"/>
          <w:sz w:val="22"/>
          <w:szCs w:val="22"/>
        </w:rPr>
      </w:pPr>
    </w:p>
    <w:p w14:paraId="62203FCB" w14:textId="77777777" w:rsidR="00C32460" w:rsidRDefault="00C32460" w:rsidP="00C50FF0">
      <w:pPr>
        <w:jc w:val="both"/>
        <w:rPr>
          <w:rFonts w:asciiTheme="minorBidi" w:hAnsiTheme="minorBidi" w:cstheme="minorBidi"/>
          <w:b/>
          <w:bCs/>
          <w:sz w:val="22"/>
          <w:szCs w:val="22"/>
          <w:u w:val="single"/>
        </w:rPr>
      </w:pPr>
    </w:p>
    <w:p w14:paraId="5F88CB2A" w14:textId="4DE41E23" w:rsidR="00C50FF0" w:rsidRPr="002140A7" w:rsidRDefault="00C50FF0" w:rsidP="00C50FF0">
      <w:pPr>
        <w:jc w:val="both"/>
        <w:rPr>
          <w:rFonts w:asciiTheme="minorBidi" w:hAnsiTheme="minorBidi" w:cstheme="minorBidi"/>
          <w:b/>
          <w:bCs/>
          <w:i/>
          <w:iCs/>
          <w:sz w:val="22"/>
          <w:szCs w:val="22"/>
          <w:u w:val="single"/>
        </w:rPr>
      </w:pPr>
      <w:r w:rsidRPr="002140A7">
        <w:rPr>
          <w:rFonts w:asciiTheme="minorBidi" w:hAnsiTheme="minorBidi" w:cstheme="minorBidi"/>
          <w:b/>
          <w:bCs/>
          <w:sz w:val="22"/>
          <w:szCs w:val="22"/>
          <w:u w:val="single"/>
        </w:rPr>
        <w:t xml:space="preserve">Re: </w:t>
      </w:r>
      <w:r w:rsidRPr="002140A7">
        <w:rPr>
          <w:rFonts w:asciiTheme="minorBidi" w:hAnsiTheme="minorBidi" w:cstheme="minorBidi"/>
          <w:b/>
          <w:bCs/>
          <w:sz w:val="22"/>
          <w:szCs w:val="22"/>
          <w:u w:val="single"/>
        </w:rPr>
        <w:tab/>
        <w:t>Project Agreement for</w:t>
      </w:r>
      <w:bookmarkStart w:id="4" w:name="Text6"/>
      <w:r w:rsidRPr="002140A7">
        <w:rPr>
          <w:rFonts w:asciiTheme="minorBidi" w:hAnsiTheme="minorBidi" w:cstheme="minorBidi"/>
          <w:b/>
          <w:bCs/>
          <w:sz w:val="22"/>
          <w:szCs w:val="22"/>
          <w:u w:val="single"/>
        </w:rPr>
        <w:t xml:space="preserve"> </w:t>
      </w:r>
      <w:r w:rsidRPr="0053115E">
        <w:rPr>
          <w:rFonts w:asciiTheme="minorBidi" w:hAnsiTheme="minorBidi" w:cstheme="minorBidi"/>
          <w:b/>
          <w:bCs/>
          <w:sz w:val="22"/>
          <w:szCs w:val="22"/>
          <w:highlight w:val="yellow"/>
          <w:u w:val="single"/>
        </w:rPr>
        <w:t>[</w:t>
      </w:r>
      <w:r w:rsidRPr="0053115E">
        <w:rPr>
          <w:rFonts w:asciiTheme="minorBidi" w:hAnsiTheme="minorBidi" w:cstheme="minorBidi"/>
          <w:b/>
          <w:bCs/>
          <w:sz w:val="22"/>
          <w:szCs w:val="22"/>
          <w:highlight w:val="yellow"/>
          <w:u w:val="single"/>
        </w:rPr>
        <w:fldChar w:fldCharType="begin">
          <w:ffData>
            <w:name w:val="Text6"/>
            <w:enabled/>
            <w:calcOnExit w:val="0"/>
            <w:textInput>
              <w:default w:val="insert project name and location"/>
            </w:textInput>
          </w:ffData>
        </w:fldChar>
      </w:r>
      <w:r w:rsidRPr="0053115E">
        <w:rPr>
          <w:rFonts w:asciiTheme="minorBidi" w:hAnsiTheme="minorBidi" w:cstheme="minorBidi"/>
          <w:b/>
          <w:bCs/>
          <w:sz w:val="22"/>
          <w:szCs w:val="22"/>
          <w:highlight w:val="yellow"/>
          <w:u w:val="single"/>
        </w:rPr>
        <w:instrText xml:space="preserve"> FORMTEXT </w:instrText>
      </w:r>
      <w:r w:rsidRPr="0053115E">
        <w:rPr>
          <w:rFonts w:asciiTheme="minorBidi" w:hAnsiTheme="minorBidi" w:cstheme="minorBidi"/>
          <w:b/>
          <w:bCs/>
          <w:sz w:val="22"/>
          <w:szCs w:val="22"/>
          <w:highlight w:val="yellow"/>
          <w:u w:val="single"/>
        </w:rPr>
      </w:r>
      <w:r w:rsidRPr="0053115E">
        <w:rPr>
          <w:rFonts w:asciiTheme="minorBidi" w:hAnsiTheme="minorBidi" w:cstheme="minorBidi"/>
          <w:b/>
          <w:bCs/>
          <w:sz w:val="22"/>
          <w:szCs w:val="22"/>
          <w:highlight w:val="yellow"/>
          <w:u w:val="single"/>
        </w:rPr>
        <w:fldChar w:fldCharType="separate"/>
      </w:r>
      <w:r w:rsidRPr="0053115E">
        <w:rPr>
          <w:rFonts w:asciiTheme="minorBidi" w:hAnsiTheme="minorBidi" w:cstheme="minorBidi"/>
          <w:b/>
          <w:bCs/>
          <w:noProof/>
          <w:sz w:val="22"/>
          <w:szCs w:val="22"/>
          <w:highlight w:val="yellow"/>
          <w:u w:val="single"/>
        </w:rPr>
        <w:t>insert project name and location</w:t>
      </w:r>
      <w:r w:rsidRPr="0053115E">
        <w:rPr>
          <w:rFonts w:asciiTheme="minorBidi" w:hAnsiTheme="minorBidi" w:cstheme="minorBidi"/>
          <w:b/>
          <w:bCs/>
          <w:sz w:val="22"/>
          <w:szCs w:val="22"/>
          <w:highlight w:val="yellow"/>
          <w:u w:val="single"/>
        </w:rPr>
        <w:fldChar w:fldCharType="end"/>
      </w:r>
      <w:bookmarkEnd w:id="4"/>
      <w:r w:rsidRPr="002140A7">
        <w:rPr>
          <w:rFonts w:asciiTheme="minorBidi" w:hAnsiTheme="minorBidi" w:cstheme="minorBidi"/>
          <w:b/>
          <w:bCs/>
          <w:sz w:val="22"/>
          <w:szCs w:val="22"/>
          <w:highlight w:val="yellow"/>
          <w:u w:val="single"/>
        </w:rPr>
        <w:t>]</w:t>
      </w:r>
      <w:r>
        <w:rPr>
          <w:rFonts w:asciiTheme="minorBidi" w:hAnsiTheme="minorBidi" w:cstheme="minorBidi"/>
          <w:b/>
          <w:bCs/>
          <w:sz w:val="22"/>
          <w:szCs w:val="22"/>
          <w:u w:val="single"/>
        </w:rPr>
        <w:t xml:space="preserve"> with </w:t>
      </w:r>
      <w:r w:rsidR="00001E83">
        <w:rPr>
          <w:rFonts w:asciiTheme="minorBidi" w:hAnsiTheme="minorBidi" w:cstheme="minorBidi"/>
          <w:b/>
          <w:bCs/>
          <w:sz w:val="22"/>
          <w:szCs w:val="22"/>
          <w:u w:val="single"/>
        </w:rPr>
        <w:t xml:space="preserve">USAID </w:t>
      </w:r>
      <w:r w:rsidRPr="002140A7">
        <w:rPr>
          <w:rFonts w:asciiTheme="minorBidi" w:hAnsiTheme="minorBidi" w:cstheme="minorBidi"/>
          <w:b/>
          <w:bCs/>
          <w:sz w:val="22"/>
          <w:szCs w:val="22"/>
          <w:u w:val="single"/>
        </w:rPr>
        <w:t>funding</w:t>
      </w:r>
    </w:p>
    <w:p w14:paraId="5F88CB2B" w14:textId="77777777" w:rsidR="00C50FF0" w:rsidRPr="002140A7" w:rsidRDefault="00C50FF0" w:rsidP="00C50FF0">
      <w:pPr>
        <w:jc w:val="both"/>
        <w:rPr>
          <w:rFonts w:asciiTheme="minorBidi" w:hAnsiTheme="minorBidi" w:cstheme="minorBidi"/>
          <w:sz w:val="22"/>
          <w:szCs w:val="22"/>
          <w:u w:val="single"/>
        </w:rPr>
      </w:pPr>
      <w:r w:rsidRPr="002140A7">
        <w:rPr>
          <w:rFonts w:asciiTheme="minorBidi" w:hAnsiTheme="minorBidi" w:cstheme="minorBidi"/>
          <w:sz w:val="22"/>
          <w:szCs w:val="22"/>
          <w:u w:val="single"/>
        </w:rPr>
        <w:t xml:space="preserve"> </w:t>
      </w:r>
    </w:p>
    <w:p w14:paraId="5F88CB2C" w14:textId="77777777" w:rsidR="00C50FF0" w:rsidRPr="002140A7" w:rsidRDefault="00C50FF0" w:rsidP="00C50FF0">
      <w:pPr>
        <w:jc w:val="both"/>
        <w:rPr>
          <w:rFonts w:asciiTheme="minorBidi" w:hAnsiTheme="minorBidi" w:cstheme="minorBidi"/>
          <w:sz w:val="22"/>
          <w:szCs w:val="22"/>
          <w:u w:val="single"/>
        </w:rPr>
      </w:pPr>
    </w:p>
    <w:p w14:paraId="5F88CB2D" w14:textId="77777777" w:rsidR="00C50FF0" w:rsidRPr="002140A7" w:rsidRDefault="00C50FF0" w:rsidP="00C50FF0">
      <w:pPr>
        <w:jc w:val="both"/>
        <w:rPr>
          <w:rFonts w:asciiTheme="minorBidi" w:hAnsiTheme="minorBidi" w:cstheme="minorBidi"/>
          <w:sz w:val="22"/>
          <w:szCs w:val="22"/>
        </w:rPr>
      </w:pPr>
      <w:r w:rsidRPr="002140A7">
        <w:rPr>
          <w:rFonts w:asciiTheme="minorBidi" w:hAnsiTheme="minorBidi" w:cstheme="minorBidi"/>
          <w:sz w:val="22"/>
          <w:szCs w:val="22"/>
        </w:rPr>
        <w:t xml:space="preserve">Dear </w:t>
      </w:r>
      <w:bookmarkStart w:id="5" w:name="Text7"/>
      <w:r w:rsidRPr="0093094B">
        <w:rPr>
          <w:rFonts w:asciiTheme="minorBidi" w:hAnsiTheme="minorBidi" w:cstheme="minorBidi"/>
          <w:sz w:val="22"/>
          <w:szCs w:val="22"/>
          <w:highlight w:val="yellow"/>
        </w:rPr>
        <w:fldChar w:fldCharType="begin">
          <w:ffData>
            <w:name w:val="Text7"/>
            <w:enabled/>
            <w:calcOnExit w:val="0"/>
            <w:textInput>
              <w:default w:val="Name"/>
            </w:textInput>
          </w:ffData>
        </w:fldChar>
      </w:r>
      <w:r w:rsidRPr="0093094B">
        <w:rPr>
          <w:rFonts w:asciiTheme="minorBidi" w:hAnsiTheme="minorBidi" w:cstheme="minorBidi"/>
          <w:sz w:val="22"/>
          <w:szCs w:val="22"/>
          <w:highlight w:val="yellow"/>
        </w:rPr>
        <w:instrText xml:space="preserve"> FORMTEXT </w:instrText>
      </w:r>
      <w:r w:rsidRPr="0093094B">
        <w:rPr>
          <w:rFonts w:asciiTheme="minorBidi" w:hAnsiTheme="minorBidi" w:cstheme="minorBidi"/>
          <w:sz w:val="22"/>
          <w:szCs w:val="22"/>
          <w:highlight w:val="yellow"/>
        </w:rPr>
      </w:r>
      <w:r w:rsidRPr="0093094B">
        <w:rPr>
          <w:rFonts w:asciiTheme="minorBidi" w:hAnsiTheme="minorBidi" w:cstheme="minorBidi"/>
          <w:sz w:val="22"/>
          <w:szCs w:val="22"/>
          <w:highlight w:val="yellow"/>
        </w:rPr>
        <w:fldChar w:fldCharType="separate"/>
      </w:r>
      <w:r w:rsidRPr="0093094B">
        <w:rPr>
          <w:rFonts w:asciiTheme="minorBidi" w:hAnsiTheme="minorBidi" w:cstheme="minorBidi"/>
          <w:noProof/>
          <w:sz w:val="22"/>
          <w:szCs w:val="22"/>
          <w:highlight w:val="yellow"/>
        </w:rPr>
        <w:t>Name</w:t>
      </w:r>
      <w:r w:rsidRPr="0093094B">
        <w:rPr>
          <w:rFonts w:asciiTheme="minorBidi" w:hAnsiTheme="minorBidi" w:cstheme="minorBidi"/>
          <w:sz w:val="22"/>
          <w:szCs w:val="22"/>
          <w:highlight w:val="yellow"/>
        </w:rPr>
        <w:fldChar w:fldCharType="end"/>
      </w:r>
      <w:bookmarkEnd w:id="5"/>
      <w:r w:rsidRPr="002140A7">
        <w:rPr>
          <w:rFonts w:asciiTheme="minorBidi" w:hAnsiTheme="minorBidi" w:cstheme="minorBidi"/>
          <w:sz w:val="22"/>
          <w:szCs w:val="22"/>
        </w:rPr>
        <w:t>,</w:t>
      </w:r>
    </w:p>
    <w:p w14:paraId="5F88CB2E" w14:textId="77777777" w:rsidR="00C50FF0" w:rsidRPr="002140A7" w:rsidRDefault="00C50FF0" w:rsidP="00C50FF0">
      <w:pPr>
        <w:jc w:val="both"/>
        <w:rPr>
          <w:rFonts w:asciiTheme="minorBidi" w:hAnsiTheme="minorBidi" w:cstheme="minorBidi"/>
          <w:sz w:val="22"/>
          <w:szCs w:val="22"/>
        </w:rPr>
      </w:pPr>
    </w:p>
    <w:p w14:paraId="5F88CB2F" w14:textId="786EBE49" w:rsidR="00C50FF0" w:rsidRPr="002140A7" w:rsidRDefault="00C50FF0" w:rsidP="00F96994">
      <w:pPr>
        <w:jc w:val="both"/>
        <w:rPr>
          <w:rFonts w:asciiTheme="minorBidi" w:hAnsiTheme="minorBidi" w:cstheme="minorBidi"/>
          <w:sz w:val="22"/>
          <w:szCs w:val="22"/>
        </w:rPr>
      </w:pPr>
      <w:r w:rsidRPr="002140A7">
        <w:rPr>
          <w:rFonts w:asciiTheme="minorBidi" w:hAnsiTheme="minorBidi" w:cstheme="minorBidi"/>
          <w:sz w:val="22"/>
          <w:szCs w:val="22"/>
        </w:rPr>
        <w:t>I am pleased to write on behalf of the International Federation of Red Cross and Red Crescent Societies (the “</w:t>
      </w:r>
      <w:r w:rsidR="007C3FC8">
        <w:rPr>
          <w:rFonts w:asciiTheme="minorBidi" w:hAnsiTheme="minorBidi" w:cstheme="minorBidi"/>
          <w:sz w:val="22"/>
          <w:szCs w:val="22"/>
        </w:rPr>
        <w:t>IFRC</w:t>
      </w:r>
      <w:r w:rsidRPr="002140A7">
        <w:rPr>
          <w:rFonts w:asciiTheme="minorBidi" w:hAnsiTheme="minorBidi" w:cstheme="minorBidi"/>
          <w:sz w:val="22"/>
          <w:szCs w:val="22"/>
        </w:rPr>
        <w:t>”) to indicate the</w:t>
      </w:r>
      <w:r w:rsidR="00AD6F64">
        <w:rPr>
          <w:rFonts w:asciiTheme="minorBidi" w:hAnsiTheme="minorBidi" w:cstheme="minorBidi"/>
          <w:sz w:val="22"/>
          <w:szCs w:val="22"/>
        </w:rPr>
        <w:t xml:space="preserve"> IFRC</w:t>
      </w:r>
      <w:r w:rsidRPr="002140A7">
        <w:rPr>
          <w:rFonts w:asciiTheme="minorBidi" w:hAnsiTheme="minorBidi" w:cstheme="minorBidi"/>
          <w:sz w:val="22"/>
          <w:szCs w:val="22"/>
        </w:rPr>
        <w:t xml:space="preserve">’s agreement to make available to the </w:t>
      </w:r>
      <w:bookmarkStart w:id="6" w:name="Text8"/>
      <w:r w:rsidRPr="00F247A7">
        <w:rPr>
          <w:rFonts w:asciiTheme="minorBidi" w:hAnsiTheme="minorBidi" w:cstheme="minorBidi"/>
          <w:sz w:val="22"/>
          <w:szCs w:val="22"/>
          <w:highlight w:val="yellow"/>
        </w:rPr>
        <w:t xml:space="preserve">[insert name of </w:t>
      </w:r>
      <w:r w:rsidR="002D0711">
        <w:rPr>
          <w:rFonts w:asciiTheme="minorBidi" w:hAnsiTheme="minorBidi" w:cstheme="minorBidi"/>
          <w:sz w:val="22"/>
          <w:szCs w:val="22"/>
          <w:highlight w:val="yellow"/>
        </w:rPr>
        <w:t>[</w:t>
      </w:r>
      <w:r w:rsidRPr="00F247A7">
        <w:rPr>
          <w:rFonts w:asciiTheme="minorBidi" w:hAnsiTheme="minorBidi" w:cstheme="minorBidi"/>
          <w:sz w:val="22"/>
          <w:szCs w:val="22"/>
          <w:highlight w:val="yellow"/>
        </w:rPr>
        <w:fldChar w:fldCharType="begin">
          <w:ffData>
            <w:name w:val="Text8"/>
            <w:enabled/>
            <w:calcOnExit w:val="0"/>
            <w:textInput>
              <w:default w:val="National Society"/>
            </w:textInput>
          </w:ffData>
        </w:fldChar>
      </w:r>
      <w:r w:rsidRPr="00F247A7">
        <w:rPr>
          <w:rFonts w:asciiTheme="minorBidi" w:hAnsiTheme="minorBidi" w:cstheme="minorBidi"/>
          <w:sz w:val="22"/>
          <w:szCs w:val="22"/>
          <w:highlight w:val="yellow"/>
        </w:rPr>
        <w:instrText xml:space="preserve"> FORMTEXT </w:instrText>
      </w:r>
      <w:r w:rsidRPr="00F247A7">
        <w:rPr>
          <w:rFonts w:asciiTheme="minorBidi" w:hAnsiTheme="minorBidi" w:cstheme="minorBidi"/>
          <w:sz w:val="22"/>
          <w:szCs w:val="22"/>
          <w:highlight w:val="yellow"/>
        </w:rPr>
      </w:r>
      <w:r w:rsidRPr="00F247A7">
        <w:rPr>
          <w:rFonts w:asciiTheme="minorBidi" w:hAnsiTheme="minorBidi" w:cstheme="minorBidi"/>
          <w:sz w:val="22"/>
          <w:szCs w:val="22"/>
          <w:highlight w:val="yellow"/>
        </w:rPr>
        <w:fldChar w:fldCharType="separate"/>
      </w:r>
      <w:r w:rsidR="0034690F">
        <w:rPr>
          <w:rFonts w:asciiTheme="minorBidi" w:hAnsiTheme="minorBidi" w:cstheme="minorBidi"/>
          <w:noProof/>
          <w:sz w:val="22"/>
          <w:szCs w:val="22"/>
          <w:highlight w:val="yellow"/>
        </w:rPr>
        <w:t xml:space="preserve"> PROJECT PARTNER</w:t>
      </w:r>
      <w:r w:rsidRPr="00F247A7">
        <w:rPr>
          <w:rFonts w:asciiTheme="minorBidi" w:hAnsiTheme="minorBidi" w:cstheme="minorBidi"/>
          <w:sz w:val="22"/>
          <w:szCs w:val="22"/>
          <w:highlight w:val="yellow"/>
        </w:rPr>
        <w:fldChar w:fldCharType="end"/>
      </w:r>
      <w:bookmarkEnd w:id="6"/>
      <w:r w:rsidRPr="00F247A7">
        <w:rPr>
          <w:rFonts w:asciiTheme="minorBidi" w:hAnsiTheme="minorBidi" w:cstheme="minorBidi"/>
          <w:sz w:val="22"/>
          <w:szCs w:val="22"/>
          <w:highlight w:val="yellow"/>
        </w:rPr>
        <w:t>]</w:t>
      </w:r>
      <w:r w:rsidRPr="002140A7">
        <w:rPr>
          <w:rFonts w:asciiTheme="minorBidi" w:hAnsiTheme="minorBidi" w:cstheme="minorBidi"/>
          <w:sz w:val="22"/>
          <w:szCs w:val="22"/>
        </w:rPr>
        <w:t xml:space="preserve"> (the “</w:t>
      </w:r>
      <w:r w:rsidR="0034690F">
        <w:rPr>
          <w:rFonts w:asciiTheme="minorBidi" w:hAnsiTheme="minorBidi" w:cstheme="minorBidi"/>
          <w:sz w:val="22"/>
          <w:szCs w:val="22"/>
          <w:u w:val="single"/>
        </w:rPr>
        <w:t xml:space="preserve"> </w:t>
      </w:r>
      <w:r w:rsidR="002D0711">
        <w:rPr>
          <w:rFonts w:asciiTheme="minorBidi" w:hAnsiTheme="minorBidi" w:cstheme="minorBidi"/>
          <w:bCs/>
          <w:sz w:val="22"/>
          <w:szCs w:val="22"/>
        </w:rPr>
        <w:t>Project Partner</w:t>
      </w:r>
      <w:r w:rsidRPr="002140A7">
        <w:rPr>
          <w:rFonts w:asciiTheme="minorBidi" w:hAnsiTheme="minorBidi" w:cstheme="minorBidi"/>
          <w:sz w:val="22"/>
          <w:szCs w:val="22"/>
        </w:rPr>
        <w:t xml:space="preserve">”) </w:t>
      </w:r>
      <w:r w:rsidR="0055291B">
        <w:rPr>
          <w:rFonts w:asciiTheme="minorBidi" w:hAnsiTheme="minorBidi" w:cstheme="minorBidi"/>
          <w:sz w:val="22"/>
          <w:szCs w:val="22"/>
          <w:highlight w:val="yellow"/>
        </w:rPr>
        <w:t>[an amount not exceeding [insert currency]</w:t>
      </w:r>
      <w:r w:rsidRPr="00D75AF6">
        <w:rPr>
          <w:rFonts w:asciiTheme="minorBidi" w:hAnsiTheme="minorBidi" w:cstheme="minorBidi"/>
          <w:sz w:val="22"/>
          <w:szCs w:val="22"/>
          <w:highlight w:val="yellow"/>
        </w:rPr>
        <w:t xml:space="preserve"> </w:t>
      </w:r>
      <w:bookmarkStart w:id="7" w:name="Text9"/>
      <w:r w:rsidRPr="00D75AF6">
        <w:rPr>
          <w:rFonts w:asciiTheme="minorBidi" w:hAnsiTheme="minorBidi" w:cstheme="minorBidi"/>
          <w:sz w:val="22"/>
          <w:szCs w:val="22"/>
          <w:highlight w:val="yellow"/>
        </w:rPr>
        <w:t>[</w:t>
      </w:r>
      <w:r w:rsidRPr="00D75AF6">
        <w:rPr>
          <w:rFonts w:asciiTheme="minorBidi" w:hAnsiTheme="minorBidi" w:cstheme="minorBidi"/>
          <w:sz w:val="22"/>
          <w:szCs w:val="22"/>
          <w:highlight w:val="yellow"/>
        </w:rPr>
        <w:fldChar w:fldCharType="begin">
          <w:ffData>
            <w:name w:val="Text9"/>
            <w:enabled/>
            <w:calcOnExit w:val="0"/>
            <w:textInput>
              <w:default w:val="insert amount"/>
            </w:textInput>
          </w:ffData>
        </w:fldChar>
      </w:r>
      <w:r w:rsidRPr="00D75AF6">
        <w:rPr>
          <w:rFonts w:asciiTheme="minorBidi" w:hAnsiTheme="minorBidi" w:cstheme="minorBidi"/>
          <w:sz w:val="22"/>
          <w:szCs w:val="22"/>
          <w:highlight w:val="yellow"/>
        </w:rPr>
        <w:instrText xml:space="preserve"> FORMTEXT </w:instrText>
      </w:r>
      <w:r w:rsidRPr="00D75AF6">
        <w:rPr>
          <w:rFonts w:asciiTheme="minorBidi" w:hAnsiTheme="minorBidi" w:cstheme="minorBidi"/>
          <w:sz w:val="22"/>
          <w:szCs w:val="22"/>
          <w:highlight w:val="yellow"/>
        </w:rPr>
      </w:r>
      <w:r w:rsidRPr="00D75AF6">
        <w:rPr>
          <w:rFonts w:asciiTheme="minorBidi" w:hAnsiTheme="minorBidi" w:cstheme="minorBidi"/>
          <w:sz w:val="22"/>
          <w:szCs w:val="22"/>
          <w:highlight w:val="yellow"/>
        </w:rPr>
        <w:fldChar w:fldCharType="separate"/>
      </w:r>
      <w:r w:rsidRPr="00D75AF6">
        <w:rPr>
          <w:rFonts w:asciiTheme="minorBidi" w:hAnsiTheme="minorBidi" w:cstheme="minorBidi"/>
          <w:noProof/>
          <w:sz w:val="22"/>
          <w:szCs w:val="22"/>
          <w:highlight w:val="yellow"/>
        </w:rPr>
        <w:t>insert amount</w:t>
      </w:r>
      <w:r w:rsidRPr="00D75AF6">
        <w:rPr>
          <w:rFonts w:asciiTheme="minorBidi" w:hAnsiTheme="minorBidi" w:cstheme="minorBidi"/>
          <w:sz w:val="22"/>
          <w:szCs w:val="22"/>
          <w:highlight w:val="yellow"/>
        </w:rPr>
        <w:fldChar w:fldCharType="end"/>
      </w:r>
      <w:bookmarkEnd w:id="7"/>
      <w:r w:rsidRPr="00D75AF6">
        <w:rPr>
          <w:rFonts w:asciiTheme="minorBidi" w:hAnsiTheme="minorBidi" w:cstheme="minorBidi"/>
          <w:sz w:val="22"/>
          <w:szCs w:val="22"/>
          <w:highlight w:val="yellow"/>
        </w:rPr>
        <w:t>]</w:t>
      </w:r>
      <w:r w:rsidR="00F2627C" w:rsidRPr="00F2627C">
        <w:rPr>
          <w:rFonts w:asciiTheme="minorBidi" w:hAnsiTheme="minorBidi" w:cstheme="minorBidi"/>
          <w:sz w:val="22"/>
          <w:szCs w:val="22"/>
          <w:highlight w:val="yellow"/>
        </w:rPr>
        <w:t xml:space="preserve"> </w:t>
      </w:r>
      <w:r w:rsidR="00F2627C" w:rsidRPr="00D75AF6">
        <w:rPr>
          <w:rFonts w:asciiTheme="minorBidi" w:hAnsiTheme="minorBidi" w:cstheme="minorBidi"/>
          <w:sz w:val="22"/>
          <w:szCs w:val="22"/>
          <w:highlight w:val="yellow"/>
        </w:rPr>
        <w:t>and / or [</w:t>
      </w:r>
      <w:r w:rsidR="00F2627C">
        <w:rPr>
          <w:rFonts w:asciiTheme="minorBidi" w:hAnsiTheme="minorBidi" w:cstheme="minorBidi"/>
          <w:sz w:val="22"/>
          <w:szCs w:val="22"/>
          <w:highlight w:val="yellow"/>
        </w:rPr>
        <w:t xml:space="preserve">type of </w:t>
      </w:r>
      <w:r w:rsidR="00F2627C" w:rsidRPr="00D75AF6">
        <w:rPr>
          <w:rFonts w:asciiTheme="minorBidi" w:hAnsiTheme="minorBidi" w:cstheme="minorBidi"/>
          <w:sz w:val="22"/>
          <w:szCs w:val="22"/>
          <w:highlight w:val="yellow"/>
        </w:rPr>
        <w:t xml:space="preserve">goods in kind] of a value not exceeding </w:t>
      </w:r>
      <w:r w:rsidR="00F2627C">
        <w:rPr>
          <w:rFonts w:asciiTheme="minorBidi" w:hAnsiTheme="minorBidi" w:cstheme="minorBidi"/>
          <w:sz w:val="22"/>
          <w:szCs w:val="22"/>
          <w:highlight w:val="yellow"/>
        </w:rPr>
        <w:t>[insert currency]</w:t>
      </w:r>
      <w:r w:rsidR="00F2627C" w:rsidRPr="00D75AF6">
        <w:rPr>
          <w:rFonts w:asciiTheme="minorBidi" w:hAnsiTheme="minorBidi" w:cstheme="minorBidi"/>
          <w:sz w:val="22"/>
          <w:szCs w:val="22"/>
          <w:highlight w:val="yellow"/>
        </w:rPr>
        <w:t xml:space="preserve"> [insert amount</w:t>
      </w:r>
      <w:r w:rsidR="00F2627C" w:rsidRPr="002C5ED0">
        <w:rPr>
          <w:rFonts w:asciiTheme="minorBidi" w:hAnsiTheme="minorBidi" w:cstheme="minorBidi"/>
          <w:sz w:val="22"/>
          <w:szCs w:val="22"/>
          <w:highlight w:val="yellow"/>
        </w:rPr>
        <w:t>]</w:t>
      </w:r>
      <w:r w:rsidR="003F2A5B">
        <w:rPr>
          <w:rFonts w:asciiTheme="minorBidi" w:hAnsiTheme="minorBidi" w:cstheme="minorBidi"/>
          <w:sz w:val="22"/>
          <w:szCs w:val="22"/>
        </w:rPr>
        <w:t xml:space="preserve"> </w:t>
      </w:r>
      <w:r w:rsidR="008A29A7" w:rsidRPr="002140A7">
        <w:rPr>
          <w:rFonts w:asciiTheme="minorBidi" w:hAnsiTheme="minorBidi" w:cstheme="minorBidi"/>
          <w:sz w:val="22"/>
          <w:szCs w:val="22"/>
        </w:rPr>
        <w:t>(</w:t>
      </w:r>
      <w:r w:rsidRPr="002140A7">
        <w:rPr>
          <w:rFonts w:asciiTheme="minorBidi" w:hAnsiTheme="minorBidi" w:cstheme="minorBidi"/>
          <w:sz w:val="22"/>
          <w:szCs w:val="22"/>
        </w:rPr>
        <w:t>the “</w:t>
      </w:r>
      <w:r w:rsidRPr="002140A7">
        <w:rPr>
          <w:rFonts w:asciiTheme="minorBidi" w:hAnsiTheme="minorBidi" w:cstheme="minorBidi"/>
          <w:sz w:val="22"/>
          <w:szCs w:val="22"/>
          <w:u w:val="single"/>
        </w:rPr>
        <w:t>Funding</w:t>
      </w:r>
      <w:r w:rsidRPr="002140A7">
        <w:rPr>
          <w:rFonts w:asciiTheme="minorBidi" w:hAnsiTheme="minorBidi" w:cstheme="minorBidi"/>
          <w:sz w:val="22"/>
          <w:szCs w:val="22"/>
        </w:rPr>
        <w:t xml:space="preserve">”). This Project Agreement (“Agreement”) in the form of a letter and its attachments sets out the agreement between the </w:t>
      </w:r>
      <w:r w:rsidR="00F8509D">
        <w:rPr>
          <w:rFonts w:asciiTheme="minorBidi" w:hAnsiTheme="minorBidi" w:cstheme="minorBidi"/>
          <w:sz w:val="22"/>
          <w:szCs w:val="22"/>
        </w:rPr>
        <w:t>IFRC</w:t>
      </w:r>
      <w:r w:rsidRPr="002140A7">
        <w:rPr>
          <w:rFonts w:asciiTheme="minorBidi" w:hAnsiTheme="minorBidi" w:cstheme="minorBidi"/>
          <w:sz w:val="22"/>
          <w:szCs w:val="22"/>
        </w:rPr>
        <w:t xml:space="preserve"> and the </w:t>
      </w:r>
      <w:r w:rsidR="002D0711">
        <w:rPr>
          <w:rFonts w:asciiTheme="minorBidi" w:hAnsiTheme="minorBidi" w:cstheme="minorBidi"/>
          <w:bCs/>
          <w:sz w:val="22"/>
          <w:szCs w:val="22"/>
        </w:rPr>
        <w:t xml:space="preserve">Project Partner </w:t>
      </w:r>
      <w:r w:rsidRPr="002140A7">
        <w:rPr>
          <w:rFonts w:asciiTheme="minorBidi" w:hAnsiTheme="minorBidi" w:cstheme="minorBidi"/>
          <w:sz w:val="22"/>
          <w:szCs w:val="22"/>
        </w:rPr>
        <w:t>(each a “</w:t>
      </w:r>
      <w:r w:rsidRPr="002140A7">
        <w:rPr>
          <w:rFonts w:asciiTheme="minorBidi" w:hAnsiTheme="minorBidi" w:cstheme="minorBidi"/>
          <w:sz w:val="22"/>
          <w:szCs w:val="22"/>
          <w:u w:val="single"/>
        </w:rPr>
        <w:t>Party</w:t>
      </w:r>
      <w:r w:rsidRPr="002140A7">
        <w:rPr>
          <w:rFonts w:asciiTheme="minorBidi" w:hAnsiTheme="minorBidi" w:cstheme="minorBidi"/>
          <w:sz w:val="22"/>
          <w:szCs w:val="22"/>
        </w:rPr>
        <w:t>”, and collectively, the “</w:t>
      </w:r>
      <w:r w:rsidRPr="002140A7">
        <w:rPr>
          <w:rFonts w:asciiTheme="minorBidi" w:hAnsiTheme="minorBidi" w:cstheme="minorBidi"/>
          <w:sz w:val="22"/>
          <w:szCs w:val="22"/>
          <w:u w:val="single"/>
        </w:rPr>
        <w:t>Parties</w:t>
      </w:r>
      <w:r w:rsidRPr="002140A7">
        <w:rPr>
          <w:rFonts w:asciiTheme="minorBidi" w:hAnsiTheme="minorBidi" w:cstheme="minorBidi"/>
          <w:sz w:val="22"/>
          <w:szCs w:val="22"/>
        </w:rPr>
        <w:t>”).</w:t>
      </w:r>
    </w:p>
    <w:p w14:paraId="5F88CB30" w14:textId="622CBD84" w:rsidR="00C50FF0" w:rsidRDefault="00C50FF0" w:rsidP="00C50FF0">
      <w:pPr>
        <w:jc w:val="both"/>
        <w:rPr>
          <w:rFonts w:asciiTheme="minorBidi" w:hAnsiTheme="minorBidi" w:cstheme="minorBidi"/>
          <w:sz w:val="22"/>
          <w:szCs w:val="22"/>
        </w:rPr>
      </w:pPr>
    </w:p>
    <w:p w14:paraId="5F88CB31" w14:textId="4B86FC91" w:rsidR="00C50FF0" w:rsidRPr="002140A7" w:rsidRDefault="00FB72FC" w:rsidP="00FB72FC">
      <w:pPr>
        <w:jc w:val="both"/>
        <w:rPr>
          <w:rFonts w:asciiTheme="minorBidi" w:hAnsiTheme="minorBidi" w:cstheme="minorBidi"/>
          <w:sz w:val="22"/>
          <w:szCs w:val="22"/>
        </w:rPr>
      </w:pPr>
      <w:r>
        <w:rPr>
          <w:rFonts w:asciiTheme="minorBidi" w:hAnsiTheme="minorBidi" w:cstheme="minorBidi"/>
          <w:sz w:val="22"/>
          <w:szCs w:val="22"/>
        </w:rPr>
        <w:t>The Funding, pursuant to a contribution from</w:t>
      </w:r>
      <w:r w:rsidR="00F8509D">
        <w:rPr>
          <w:rFonts w:asciiTheme="minorBidi" w:hAnsiTheme="minorBidi" w:cstheme="minorBidi"/>
          <w:sz w:val="22"/>
          <w:szCs w:val="22"/>
          <w:highlight w:val="yellow"/>
        </w:rPr>
        <w:t xml:space="preserve"> USAID</w:t>
      </w:r>
      <w:r>
        <w:rPr>
          <w:rFonts w:asciiTheme="minorBidi" w:hAnsiTheme="minorBidi" w:cstheme="minorBidi"/>
          <w:sz w:val="22"/>
          <w:szCs w:val="22"/>
        </w:rPr>
        <w:t xml:space="preserve">, is made available to support the project </w:t>
      </w:r>
      <w:r>
        <w:rPr>
          <w:rFonts w:asciiTheme="minorBidi" w:hAnsiTheme="minorBidi" w:cstheme="minorBidi"/>
          <w:sz w:val="22"/>
          <w:szCs w:val="22"/>
          <w:highlight w:val="yellow"/>
        </w:rPr>
        <w:t>[project name]</w:t>
      </w:r>
      <w:r w:rsidRPr="00FB72FC">
        <w:rPr>
          <w:rFonts w:asciiTheme="minorBidi" w:hAnsiTheme="minorBidi" w:cstheme="minorBidi"/>
          <w:sz w:val="22"/>
          <w:szCs w:val="22"/>
          <w:lang w:eastAsia="en-GB"/>
        </w:rPr>
        <w:t>,</w:t>
      </w:r>
      <w:r>
        <w:rPr>
          <w:rFonts w:asciiTheme="minorBidi" w:hAnsiTheme="minorBidi" w:cstheme="minorBidi"/>
          <w:sz w:val="22"/>
          <w:szCs w:val="22"/>
          <w:lang w:eastAsia="en-GB"/>
        </w:rPr>
        <w:t xml:space="preserve"> </w:t>
      </w:r>
      <w:r w:rsidR="00C50FF0" w:rsidRPr="002140A7">
        <w:rPr>
          <w:rFonts w:asciiTheme="minorBidi" w:hAnsiTheme="minorBidi" w:cstheme="minorBidi"/>
          <w:color w:val="000000"/>
          <w:sz w:val="22"/>
          <w:szCs w:val="22"/>
          <w:lang w:eastAsia="en-GB"/>
        </w:rPr>
        <w:t>the object</w:t>
      </w:r>
      <w:r w:rsidR="007C1383">
        <w:rPr>
          <w:rFonts w:asciiTheme="minorBidi" w:hAnsiTheme="minorBidi" w:cstheme="minorBidi"/>
          <w:color w:val="000000"/>
          <w:sz w:val="22"/>
          <w:szCs w:val="22"/>
          <w:lang w:eastAsia="en-GB"/>
        </w:rPr>
        <w:t>ives and description of which</w:t>
      </w:r>
      <w:r w:rsidR="00C50FF0" w:rsidRPr="002140A7">
        <w:rPr>
          <w:rFonts w:asciiTheme="minorBidi" w:hAnsiTheme="minorBidi" w:cstheme="minorBidi"/>
          <w:color w:val="000000"/>
          <w:sz w:val="22"/>
          <w:szCs w:val="22"/>
          <w:lang w:eastAsia="en-GB"/>
        </w:rPr>
        <w:t xml:space="preserve"> are set out in</w:t>
      </w:r>
      <w:r w:rsidR="007C1383">
        <w:rPr>
          <w:rFonts w:asciiTheme="minorBidi" w:hAnsiTheme="minorBidi" w:cstheme="minorBidi"/>
          <w:color w:val="000000"/>
          <w:sz w:val="22"/>
          <w:szCs w:val="22"/>
          <w:lang w:eastAsia="en-GB"/>
        </w:rPr>
        <w:t xml:space="preserve"> the Project Proposal</w:t>
      </w:r>
      <w:r w:rsidR="00127456">
        <w:rPr>
          <w:rFonts w:asciiTheme="minorBidi" w:hAnsiTheme="minorBidi" w:cstheme="minorBidi"/>
          <w:color w:val="000000"/>
          <w:sz w:val="22"/>
          <w:szCs w:val="22"/>
          <w:lang w:eastAsia="en-GB"/>
        </w:rPr>
        <w:t xml:space="preserve"> or Description</w:t>
      </w:r>
      <w:r w:rsidR="007C1383">
        <w:rPr>
          <w:rFonts w:asciiTheme="minorBidi" w:hAnsiTheme="minorBidi" w:cstheme="minorBidi"/>
          <w:color w:val="000000"/>
          <w:sz w:val="22"/>
          <w:szCs w:val="22"/>
          <w:lang w:eastAsia="en-GB"/>
        </w:rPr>
        <w:t xml:space="preserve"> in</w:t>
      </w:r>
      <w:r w:rsidR="00C50FF0" w:rsidRPr="002140A7">
        <w:rPr>
          <w:rFonts w:asciiTheme="minorBidi" w:hAnsiTheme="minorBidi" w:cstheme="minorBidi"/>
          <w:color w:val="000000"/>
          <w:sz w:val="22"/>
          <w:szCs w:val="22"/>
          <w:lang w:eastAsia="en-GB"/>
        </w:rPr>
        <w:t xml:space="preserve"> </w:t>
      </w:r>
      <w:r w:rsidR="00C50FF0" w:rsidRPr="002140A7">
        <w:rPr>
          <w:rFonts w:asciiTheme="minorBidi" w:hAnsiTheme="minorBidi" w:cstheme="minorBidi"/>
          <w:b/>
          <w:bCs/>
          <w:color w:val="000000"/>
          <w:sz w:val="22"/>
          <w:szCs w:val="22"/>
          <w:lang w:eastAsia="en-GB"/>
        </w:rPr>
        <w:t>Attachment 1</w:t>
      </w:r>
      <w:r w:rsidR="00C50FF0" w:rsidRPr="002140A7">
        <w:rPr>
          <w:rFonts w:asciiTheme="minorBidi" w:hAnsiTheme="minorBidi" w:cstheme="minorBidi"/>
          <w:color w:val="000000"/>
          <w:sz w:val="22"/>
          <w:szCs w:val="22"/>
          <w:lang w:eastAsia="en-GB"/>
        </w:rPr>
        <w:t xml:space="preserve"> (the “</w:t>
      </w:r>
      <w:r w:rsidR="00C50FF0" w:rsidRPr="002140A7">
        <w:rPr>
          <w:rFonts w:asciiTheme="minorBidi" w:hAnsiTheme="minorBidi" w:cstheme="minorBidi"/>
          <w:color w:val="000000"/>
          <w:sz w:val="22"/>
          <w:szCs w:val="22"/>
          <w:u w:val="single"/>
          <w:lang w:eastAsia="en-GB"/>
        </w:rPr>
        <w:t>Project</w:t>
      </w:r>
      <w:r w:rsidR="00C50FF0" w:rsidRPr="002140A7">
        <w:rPr>
          <w:rFonts w:asciiTheme="minorBidi" w:hAnsiTheme="minorBidi" w:cstheme="minorBidi"/>
          <w:color w:val="000000"/>
          <w:sz w:val="22"/>
          <w:szCs w:val="22"/>
          <w:lang w:eastAsia="en-GB"/>
        </w:rPr>
        <w:t>”)</w:t>
      </w:r>
      <w:r w:rsidR="00C50FF0" w:rsidRPr="002140A7">
        <w:rPr>
          <w:rFonts w:asciiTheme="minorBidi" w:hAnsiTheme="minorBidi" w:cstheme="minorBidi"/>
          <w:sz w:val="22"/>
          <w:szCs w:val="22"/>
          <w:lang w:eastAsia="en-GB"/>
        </w:rPr>
        <w:t xml:space="preserve">.  Allocation and use of the Funding shall be in accordance with the Project Budget </w:t>
      </w:r>
      <w:r w:rsidR="00DB2984">
        <w:rPr>
          <w:rFonts w:asciiTheme="minorBidi" w:hAnsiTheme="minorBidi" w:cstheme="minorBidi"/>
          <w:sz w:val="22"/>
          <w:szCs w:val="22"/>
          <w:lang w:eastAsia="en-GB"/>
        </w:rPr>
        <w:t>(</w:t>
      </w:r>
      <w:r w:rsidR="00C50FF0" w:rsidRPr="002140A7">
        <w:rPr>
          <w:rFonts w:asciiTheme="minorBidi" w:hAnsiTheme="minorBidi" w:cstheme="minorBidi"/>
          <w:b/>
          <w:bCs/>
          <w:sz w:val="22"/>
          <w:szCs w:val="22"/>
          <w:lang w:eastAsia="en-GB"/>
        </w:rPr>
        <w:t>Attachment 2</w:t>
      </w:r>
      <w:r w:rsidR="00DB2984">
        <w:rPr>
          <w:rFonts w:asciiTheme="minorBidi" w:hAnsiTheme="minorBidi" w:cstheme="minorBidi"/>
          <w:b/>
          <w:bCs/>
          <w:sz w:val="22"/>
          <w:szCs w:val="22"/>
          <w:lang w:eastAsia="en-GB"/>
        </w:rPr>
        <w:t>)</w:t>
      </w:r>
      <w:r w:rsidR="00C50FF0" w:rsidRPr="002140A7">
        <w:rPr>
          <w:rFonts w:asciiTheme="minorBidi" w:hAnsiTheme="minorBidi" w:cstheme="minorBidi"/>
          <w:sz w:val="22"/>
          <w:szCs w:val="22"/>
          <w:lang w:eastAsia="en-GB"/>
        </w:rPr>
        <w:t xml:space="preserve">, and the </w:t>
      </w:r>
      <w:r w:rsidR="00346AB6">
        <w:rPr>
          <w:rFonts w:asciiTheme="minorBidi" w:hAnsiTheme="minorBidi" w:cstheme="minorBidi"/>
          <w:sz w:val="22"/>
          <w:szCs w:val="22"/>
          <w:lang w:eastAsia="en-GB"/>
        </w:rPr>
        <w:t>IFRC</w:t>
      </w:r>
      <w:r w:rsidR="00C50FF0" w:rsidRPr="002140A7">
        <w:rPr>
          <w:rFonts w:asciiTheme="minorBidi" w:hAnsiTheme="minorBidi" w:cstheme="minorBidi"/>
          <w:sz w:val="22"/>
          <w:szCs w:val="22"/>
          <w:lang w:eastAsia="en-GB"/>
        </w:rPr>
        <w:t xml:space="preserve"> General Terms and Conditions for Project Support </w:t>
      </w:r>
      <w:r w:rsidR="00346AB6">
        <w:rPr>
          <w:rFonts w:asciiTheme="minorBidi" w:hAnsiTheme="minorBidi" w:cstheme="minorBidi"/>
          <w:sz w:val="22"/>
          <w:szCs w:val="22"/>
          <w:lang w:eastAsia="en-GB"/>
        </w:rPr>
        <w:t xml:space="preserve">to </w:t>
      </w:r>
      <w:r w:rsidR="00EE0562">
        <w:rPr>
          <w:rFonts w:asciiTheme="minorBidi" w:hAnsiTheme="minorBidi" w:cstheme="minorBidi"/>
          <w:sz w:val="22"/>
          <w:szCs w:val="22"/>
          <w:lang w:eastAsia="en-GB"/>
        </w:rPr>
        <w:t xml:space="preserve">Partners </w:t>
      </w:r>
      <w:r w:rsidR="004F564E">
        <w:rPr>
          <w:rFonts w:asciiTheme="minorBidi" w:hAnsiTheme="minorBidi" w:cstheme="minorBidi"/>
          <w:sz w:val="22"/>
          <w:szCs w:val="22"/>
          <w:lang w:eastAsia="en-GB"/>
        </w:rPr>
        <w:t xml:space="preserve">with USAID Funding </w:t>
      </w:r>
      <w:r w:rsidR="00C50FF0" w:rsidRPr="002140A7">
        <w:rPr>
          <w:rFonts w:asciiTheme="minorBidi" w:hAnsiTheme="minorBidi" w:cstheme="minorBidi"/>
          <w:sz w:val="22"/>
          <w:szCs w:val="22"/>
          <w:lang w:eastAsia="en-GB"/>
        </w:rPr>
        <w:t>(</w:t>
      </w:r>
      <w:r w:rsidR="00C50FF0" w:rsidRPr="002140A7">
        <w:rPr>
          <w:rFonts w:asciiTheme="minorBidi" w:hAnsiTheme="minorBidi" w:cstheme="minorBidi"/>
          <w:b/>
          <w:bCs/>
          <w:sz w:val="22"/>
          <w:szCs w:val="22"/>
          <w:lang w:eastAsia="en-GB"/>
        </w:rPr>
        <w:t>Attachment 4</w:t>
      </w:r>
      <w:r w:rsidR="00C50FF0" w:rsidRPr="002140A7">
        <w:rPr>
          <w:rFonts w:asciiTheme="minorBidi" w:hAnsiTheme="minorBidi" w:cstheme="minorBidi"/>
          <w:sz w:val="22"/>
          <w:szCs w:val="22"/>
          <w:lang w:eastAsia="en-GB"/>
        </w:rPr>
        <w:t xml:space="preserve">).  </w:t>
      </w:r>
    </w:p>
    <w:p w14:paraId="5F88CB32" w14:textId="77777777" w:rsidR="00C50FF0" w:rsidRPr="002140A7" w:rsidRDefault="00C50FF0" w:rsidP="00C50FF0">
      <w:pPr>
        <w:jc w:val="both"/>
        <w:rPr>
          <w:rFonts w:asciiTheme="minorBidi" w:hAnsiTheme="minorBidi" w:cstheme="minorBidi"/>
          <w:sz w:val="22"/>
          <w:szCs w:val="22"/>
          <w:lang w:eastAsia="en-GB"/>
        </w:rPr>
      </w:pPr>
    </w:p>
    <w:p w14:paraId="0055BCAB" w14:textId="77777777" w:rsidR="00AB6213" w:rsidRDefault="00AB6213" w:rsidP="00C50FF0">
      <w:pPr>
        <w:jc w:val="both"/>
        <w:rPr>
          <w:rFonts w:asciiTheme="minorBidi" w:hAnsiTheme="minorBidi" w:cstheme="minorBidi"/>
          <w:b/>
          <w:bCs/>
          <w:sz w:val="22"/>
          <w:szCs w:val="22"/>
          <w:lang w:eastAsia="en-GB"/>
        </w:rPr>
      </w:pPr>
    </w:p>
    <w:p w14:paraId="5F88CB33" w14:textId="0B20B1E8" w:rsidR="00C50FF0" w:rsidRPr="002140A7" w:rsidRDefault="00C50FF0" w:rsidP="00C50FF0">
      <w:pPr>
        <w:jc w:val="both"/>
        <w:rPr>
          <w:rFonts w:asciiTheme="minorBidi" w:hAnsiTheme="minorBidi" w:cstheme="minorBidi"/>
          <w:b/>
          <w:bCs/>
          <w:sz w:val="22"/>
          <w:szCs w:val="22"/>
          <w:lang w:eastAsia="en-GB"/>
        </w:rPr>
      </w:pPr>
      <w:r w:rsidRPr="002140A7">
        <w:rPr>
          <w:rFonts w:asciiTheme="minorBidi" w:hAnsiTheme="minorBidi" w:cstheme="minorBidi"/>
          <w:b/>
          <w:bCs/>
          <w:sz w:val="22"/>
          <w:szCs w:val="22"/>
          <w:lang w:eastAsia="en-GB"/>
        </w:rPr>
        <w:t xml:space="preserve">Project Data for </w:t>
      </w:r>
      <w:r w:rsidRPr="00870D3A">
        <w:rPr>
          <w:rFonts w:asciiTheme="minorBidi" w:hAnsiTheme="minorBidi" w:cstheme="minorBidi"/>
          <w:b/>
          <w:bCs/>
          <w:sz w:val="22"/>
          <w:szCs w:val="22"/>
          <w:highlight w:val="yellow"/>
          <w:lang w:eastAsia="en-GB"/>
        </w:rPr>
        <w:t>[project name]</w:t>
      </w:r>
    </w:p>
    <w:p w14:paraId="5F88CB34" w14:textId="77777777" w:rsidR="00C50FF0" w:rsidRPr="002140A7" w:rsidRDefault="00C50FF0" w:rsidP="00C50FF0">
      <w:pPr>
        <w:jc w:val="both"/>
        <w:rPr>
          <w:rFonts w:asciiTheme="minorBidi" w:hAnsiTheme="minorBidi" w:cstheme="minorBidi"/>
          <w:sz w:val="22"/>
          <w:szCs w:val="22"/>
          <w:lang w:eastAsia="en-GB"/>
        </w:rPr>
      </w:pPr>
    </w:p>
    <w:p w14:paraId="5F88CB35" w14:textId="428E70DA" w:rsidR="00C50FF0" w:rsidRPr="002140A7" w:rsidRDefault="00C50FF0" w:rsidP="00100198">
      <w:pPr>
        <w:pStyle w:val="ListParagraph"/>
        <w:numPr>
          <w:ilvl w:val="0"/>
          <w:numId w:val="4"/>
        </w:numPr>
        <w:jc w:val="both"/>
        <w:rPr>
          <w:rFonts w:asciiTheme="minorBidi" w:hAnsiTheme="minorBidi" w:cstheme="minorBidi"/>
          <w:sz w:val="22"/>
          <w:szCs w:val="22"/>
          <w:lang w:eastAsia="en-GB"/>
        </w:rPr>
      </w:pPr>
      <w:r w:rsidRPr="00617CC8">
        <w:rPr>
          <w:rFonts w:asciiTheme="minorBidi" w:hAnsiTheme="minorBidi" w:cstheme="minorBidi"/>
          <w:sz w:val="22"/>
          <w:szCs w:val="22"/>
          <w:lang w:eastAsia="en-GB"/>
        </w:rPr>
        <w:t>Location</w:t>
      </w:r>
      <w:r w:rsidRPr="002140A7">
        <w:rPr>
          <w:rFonts w:asciiTheme="minorBidi" w:hAnsiTheme="minorBidi" w:cstheme="minorBidi"/>
          <w:sz w:val="22"/>
          <w:szCs w:val="22"/>
          <w:lang w:eastAsia="en-GB"/>
        </w:rPr>
        <w:t>:</w:t>
      </w:r>
      <w:r w:rsidR="009C161E">
        <w:rPr>
          <w:rFonts w:asciiTheme="minorBidi" w:hAnsiTheme="minorBidi" w:cstheme="minorBidi"/>
          <w:sz w:val="22"/>
          <w:szCs w:val="22"/>
          <w:lang w:eastAsia="en-GB"/>
        </w:rPr>
        <w:t xml:space="preserve"> </w:t>
      </w:r>
      <w:r w:rsidRPr="002140A7">
        <w:rPr>
          <w:rFonts w:asciiTheme="minorBidi" w:hAnsiTheme="minorBidi" w:cstheme="minorBidi"/>
          <w:sz w:val="22"/>
          <w:szCs w:val="22"/>
          <w:highlight w:val="yellow"/>
          <w:lang w:eastAsia="en-GB"/>
        </w:rPr>
        <w:t>[insert location or locations]</w:t>
      </w:r>
    </w:p>
    <w:p w14:paraId="5F88CB36" w14:textId="77777777" w:rsidR="00C50FF0" w:rsidRPr="002140A7" w:rsidRDefault="00C50FF0" w:rsidP="00C50FF0">
      <w:pPr>
        <w:pStyle w:val="ListParagraph"/>
        <w:jc w:val="both"/>
        <w:rPr>
          <w:rFonts w:asciiTheme="minorBidi" w:hAnsiTheme="minorBidi" w:cstheme="minorBidi"/>
          <w:sz w:val="22"/>
          <w:szCs w:val="22"/>
          <w:lang w:eastAsia="en-GB"/>
        </w:rPr>
      </w:pPr>
    </w:p>
    <w:p w14:paraId="0B50A0CA" w14:textId="7833C043" w:rsidR="00887529" w:rsidRDefault="00D25C9C" w:rsidP="00887529">
      <w:pPr>
        <w:pStyle w:val="ListParagraph"/>
        <w:numPr>
          <w:ilvl w:val="0"/>
          <w:numId w:val="4"/>
        </w:numPr>
        <w:jc w:val="both"/>
        <w:rPr>
          <w:rFonts w:asciiTheme="minorBidi" w:hAnsiTheme="minorBidi" w:cstheme="minorBidi"/>
          <w:sz w:val="22"/>
          <w:szCs w:val="22"/>
          <w:lang w:eastAsia="en-GB"/>
        </w:rPr>
      </w:pPr>
      <w:r>
        <w:rPr>
          <w:rFonts w:asciiTheme="minorBidi" w:hAnsiTheme="minorBidi" w:cstheme="minorBidi"/>
          <w:sz w:val="22"/>
          <w:szCs w:val="22"/>
          <w:lang w:eastAsia="en-GB"/>
        </w:rPr>
        <w:t xml:space="preserve">Agreement </w:t>
      </w:r>
      <w:r w:rsidR="00C50FF0" w:rsidRPr="00E60AFA">
        <w:rPr>
          <w:rFonts w:asciiTheme="minorBidi" w:hAnsiTheme="minorBidi" w:cstheme="minorBidi"/>
          <w:sz w:val="22"/>
          <w:szCs w:val="22"/>
          <w:lang w:eastAsia="en-GB"/>
        </w:rPr>
        <w:t>Commencement Date</w:t>
      </w:r>
      <w:r w:rsidR="00C50FF0" w:rsidRPr="009A29D7">
        <w:rPr>
          <w:rFonts w:asciiTheme="minorBidi" w:hAnsiTheme="minorBidi" w:cstheme="minorBidi"/>
          <w:sz w:val="22"/>
          <w:szCs w:val="22"/>
          <w:lang w:eastAsia="en-GB"/>
        </w:rPr>
        <w:t>:</w:t>
      </w:r>
      <w:r w:rsidR="009C161E">
        <w:rPr>
          <w:rFonts w:asciiTheme="minorBidi" w:hAnsiTheme="minorBidi" w:cstheme="minorBidi"/>
          <w:sz w:val="22"/>
          <w:szCs w:val="22"/>
          <w:lang w:eastAsia="en-GB"/>
        </w:rPr>
        <w:t xml:space="preserve"> </w:t>
      </w:r>
      <w:r w:rsidR="00C50FF0" w:rsidRPr="009C161E">
        <w:rPr>
          <w:rFonts w:asciiTheme="minorBidi" w:hAnsiTheme="minorBidi" w:cstheme="minorBidi"/>
          <w:sz w:val="22"/>
          <w:szCs w:val="22"/>
          <w:highlight w:val="yellow"/>
          <w:lang w:eastAsia="en-GB"/>
        </w:rPr>
        <w:t xml:space="preserve">[insert </w:t>
      </w:r>
      <w:r w:rsidR="001371A7">
        <w:rPr>
          <w:rFonts w:asciiTheme="minorBidi" w:hAnsiTheme="minorBidi" w:cstheme="minorBidi"/>
          <w:sz w:val="22"/>
          <w:szCs w:val="22"/>
          <w:highlight w:val="yellow"/>
          <w:lang w:eastAsia="en-GB"/>
        </w:rPr>
        <w:t>“</w:t>
      </w:r>
      <w:r w:rsidR="00094E26">
        <w:rPr>
          <w:rFonts w:asciiTheme="minorBidi" w:hAnsiTheme="minorBidi" w:cstheme="minorBidi"/>
          <w:sz w:val="22"/>
          <w:szCs w:val="22"/>
          <w:highlight w:val="yellow"/>
          <w:lang w:eastAsia="en-GB"/>
        </w:rPr>
        <w:t xml:space="preserve">upon </w:t>
      </w:r>
      <w:r w:rsidR="00C50FF0" w:rsidRPr="009C161E">
        <w:rPr>
          <w:rFonts w:asciiTheme="minorBidi" w:hAnsiTheme="minorBidi" w:cstheme="minorBidi"/>
          <w:sz w:val="22"/>
          <w:szCs w:val="22"/>
          <w:highlight w:val="yellow"/>
          <w:lang w:eastAsia="en-GB"/>
        </w:rPr>
        <w:t>signature</w:t>
      </w:r>
      <w:r w:rsidR="001371A7">
        <w:rPr>
          <w:rFonts w:asciiTheme="minorBidi" w:hAnsiTheme="minorBidi" w:cstheme="minorBidi"/>
          <w:sz w:val="22"/>
          <w:szCs w:val="22"/>
          <w:highlight w:val="yellow"/>
          <w:lang w:eastAsia="en-GB"/>
        </w:rPr>
        <w:t>”</w:t>
      </w:r>
      <w:r w:rsidR="00C50FF0" w:rsidRPr="009C161E">
        <w:rPr>
          <w:rFonts w:asciiTheme="minorBidi" w:hAnsiTheme="minorBidi" w:cstheme="minorBidi"/>
          <w:sz w:val="22"/>
          <w:szCs w:val="22"/>
          <w:highlight w:val="yellow"/>
          <w:lang w:eastAsia="en-GB"/>
        </w:rPr>
        <w:t xml:space="preserve"> or set </w:t>
      </w:r>
      <w:r w:rsidR="003025F2">
        <w:rPr>
          <w:rFonts w:asciiTheme="minorBidi" w:hAnsiTheme="minorBidi" w:cstheme="minorBidi"/>
          <w:sz w:val="22"/>
          <w:szCs w:val="22"/>
          <w:highlight w:val="yellow"/>
          <w:lang w:eastAsia="en-GB"/>
        </w:rPr>
        <w:t>a</w:t>
      </w:r>
      <w:r w:rsidR="00E05B5C">
        <w:rPr>
          <w:rFonts w:asciiTheme="minorBidi" w:hAnsiTheme="minorBidi" w:cstheme="minorBidi"/>
          <w:sz w:val="22"/>
          <w:szCs w:val="22"/>
          <w:highlight w:val="yellow"/>
          <w:lang w:eastAsia="en-GB"/>
        </w:rPr>
        <w:t xml:space="preserve"> commencement</w:t>
      </w:r>
      <w:r w:rsidR="00B05DF4">
        <w:rPr>
          <w:rFonts w:asciiTheme="minorBidi" w:hAnsiTheme="minorBidi" w:cstheme="minorBidi"/>
          <w:sz w:val="22"/>
          <w:szCs w:val="22"/>
          <w:highlight w:val="yellow"/>
          <w:lang w:eastAsia="en-GB"/>
        </w:rPr>
        <w:t xml:space="preserve"> d</w:t>
      </w:r>
      <w:r w:rsidR="00C50FF0" w:rsidRPr="009C161E">
        <w:rPr>
          <w:rFonts w:asciiTheme="minorBidi" w:hAnsiTheme="minorBidi" w:cstheme="minorBidi"/>
          <w:sz w:val="22"/>
          <w:szCs w:val="22"/>
          <w:highlight w:val="yellow"/>
          <w:lang w:eastAsia="en-GB"/>
        </w:rPr>
        <w:t>ate]</w:t>
      </w:r>
    </w:p>
    <w:p w14:paraId="2F351EA1" w14:textId="77777777" w:rsidR="00887529" w:rsidRPr="00887529" w:rsidRDefault="00887529" w:rsidP="00887529">
      <w:pPr>
        <w:pStyle w:val="ListParagraph"/>
        <w:rPr>
          <w:rFonts w:asciiTheme="minorBidi" w:hAnsiTheme="minorBidi" w:cstheme="minorBidi"/>
          <w:sz w:val="22"/>
          <w:szCs w:val="22"/>
          <w:lang w:eastAsia="en-GB"/>
        </w:rPr>
      </w:pPr>
    </w:p>
    <w:p w14:paraId="11C5BE7A" w14:textId="0C5681C0" w:rsidR="00A76A6F" w:rsidRPr="00887529" w:rsidRDefault="00FF48C1" w:rsidP="00887529">
      <w:pPr>
        <w:pStyle w:val="ListParagraph"/>
        <w:numPr>
          <w:ilvl w:val="0"/>
          <w:numId w:val="4"/>
        </w:numPr>
        <w:jc w:val="both"/>
        <w:rPr>
          <w:rFonts w:asciiTheme="minorBidi" w:hAnsiTheme="minorBidi" w:cstheme="minorBidi"/>
          <w:sz w:val="22"/>
          <w:szCs w:val="22"/>
          <w:lang w:eastAsia="en-GB"/>
        </w:rPr>
      </w:pPr>
      <w:r>
        <w:rPr>
          <w:rFonts w:asciiTheme="minorBidi" w:hAnsiTheme="minorBidi" w:cstheme="minorBidi"/>
          <w:sz w:val="22"/>
          <w:szCs w:val="22"/>
          <w:lang w:eastAsia="en-GB"/>
        </w:rPr>
        <w:t xml:space="preserve">Agreement </w:t>
      </w:r>
      <w:r w:rsidR="002F6524" w:rsidRPr="00887529">
        <w:rPr>
          <w:rFonts w:asciiTheme="minorBidi" w:hAnsiTheme="minorBidi" w:cstheme="minorBidi"/>
          <w:sz w:val="22"/>
          <w:szCs w:val="22"/>
          <w:lang w:eastAsia="en-GB"/>
        </w:rPr>
        <w:t>End</w:t>
      </w:r>
      <w:r w:rsidR="00C50FF0" w:rsidRPr="00887529">
        <w:rPr>
          <w:rFonts w:asciiTheme="minorBidi" w:hAnsiTheme="minorBidi" w:cstheme="minorBidi"/>
          <w:sz w:val="22"/>
          <w:szCs w:val="22"/>
          <w:lang w:eastAsia="en-GB"/>
        </w:rPr>
        <w:t xml:space="preserve"> Date:</w:t>
      </w:r>
      <w:r w:rsidR="009C161E" w:rsidRPr="00887529">
        <w:rPr>
          <w:rFonts w:asciiTheme="minorBidi" w:hAnsiTheme="minorBidi" w:cstheme="minorBidi"/>
          <w:sz w:val="22"/>
          <w:szCs w:val="22"/>
          <w:lang w:eastAsia="en-GB"/>
        </w:rPr>
        <w:t xml:space="preserve"> </w:t>
      </w:r>
      <w:commentRangeStart w:id="8"/>
      <w:r w:rsidR="00C50FF0" w:rsidRPr="00887529">
        <w:rPr>
          <w:rFonts w:asciiTheme="minorBidi" w:hAnsiTheme="minorBidi" w:cstheme="minorBidi"/>
          <w:sz w:val="22"/>
          <w:szCs w:val="22"/>
          <w:highlight w:val="yellow"/>
          <w:lang w:eastAsia="en-GB"/>
        </w:rPr>
        <w:t>[</w:t>
      </w:r>
      <w:r w:rsidR="002F6524" w:rsidRPr="00887529">
        <w:rPr>
          <w:rFonts w:asciiTheme="minorBidi" w:hAnsiTheme="minorBidi" w:cstheme="minorBidi"/>
          <w:sz w:val="22"/>
          <w:szCs w:val="22"/>
          <w:highlight w:val="yellow"/>
          <w:lang w:eastAsia="en-GB"/>
        </w:rPr>
        <w:t>insert</w:t>
      </w:r>
      <w:r w:rsidR="00C50FF0" w:rsidRPr="00887529">
        <w:rPr>
          <w:rFonts w:asciiTheme="minorBidi" w:hAnsiTheme="minorBidi" w:cstheme="minorBidi"/>
          <w:sz w:val="22"/>
          <w:szCs w:val="22"/>
          <w:highlight w:val="yellow"/>
          <w:lang w:eastAsia="en-GB"/>
        </w:rPr>
        <w:t>]</w:t>
      </w:r>
      <w:commentRangeEnd w:id="8"/>
      <w:r w:rsidR="00887529">
        <w:rPr>
          <w:rStyle w:val="CommentReference"/>
        </w:rPr>
        <w:commentReference w:id="8"/>
      </w:r>
    </w:p>
    <w:p w14:paraId="6A2908B0" w14:textId="77777777" w:rsidR="00A76A6F" w:rsidRPr="00A76A6F" w:rsidRDefault="00A76A6F" w:rsidP="00A76A6F">
      <w:pPr>
        <w:pStyle w:val="ListParagraph"/>
        <w:rPr>
          <w:rFonts w:asciiTheme="minorBidi" w:hAnsiTheme="minorBidi" w:cstheme="minorBidi"/>
          <w:sz w:val="22"/>
          <w:szCs w:val="22"/>
          <w:lang w:eastAsia="en-GB"/>
        </w:rPr>
      </w:pPr>
    </w:p>
    <w:p w14:paraId="73626279" w14:textId="5DE98044" w:rsidR="00A76A6F" w:rsidRPr="00A76A6F" w:rsidRDefault="00A76A6F" w:rsidP="00A76A6F">
      <w:pPr>
        <w:pStyle w:val="ListParagraph"/>
        <w:numPr>
          <w:ilvl w:val="0"/>
          <w:numId w:val="4"/>
        </w:numPr>
        <w:jc w:val="both"/>
        <w:rPr>
          <w:rFonts w:asciiTheme="minorBidi" w:hAnsiTheme="minorBidi" w:cstheme="minorBidi"/>
          <w:sz w:val="22"/>
          <w:szCs w:val="22"/>
          <w:lang w:eastAsia="en-GB"/>
        </w:rPr>
      </w:pPr>
      <w:r w:rsidRPr="00A76A6F">
        <w:rPr>
          <w:rFonts w:asciiTheme="minorBidi" w:hAnsiTheme="minorBidi" w:cstheme="minorBidi"/>
          <w:sz w:val="22"/>
          <w:szCs w:val="22"/>
          <w:lang w:eastAsia="en-GB"/>
        </w:rPr>
        <w:t xml:space="preserve">Project Commencement Date: </w:t>
      </w:r>
      <w:r w:rsidRPr="00A76A6F">
        <w:rPr>
          <w:rFonts w:asciiTheme="minorBidi" w:hAnsiTheme="minorBidi" w:cstheme="minorBidi"/>
          <w:sz w:val="22"/>
          <w:szCs w:val="22"/>
          <w:highlight w:val="yellow"/>
          <w:lang w:eastAsia="en-GB"/>
        </w:rPr>
        <w:t>[insert eligibility of costs start date]</w:t>
      </w:r>
    </w:p>
    <w:p w14:paraId="2068BB30" w14:textId="77777777" w:rsidR="00A76A6F" w:rsidRPr="00A76A6F" w:rsidRDefault="00A76A6F" w:rsidP="00A76A6F">
      <w:pPr>
        <w:pStyle w:val="ListParagraph"/>
        <w:rPr>
          <w:rFonts w:asciiTheme="minorBidi" w:hAnsiTheme="minorBidi" w:cstheme="minorBidi"/>
          <w:sz w:val="22"/>
          <w:szCs w:val="22"/>
          <w:lang w:eastAsia="en-GB"/>
        </w:rPr>
      </w:pPr>
    </w:p>
    <w:p w14:paraId="60E73B4E" w14:textId="61EA8F7C" w:rsidR="00A76A6F" w:rsidRPr="00A76A6F" w:rsidRDefault="00A76A6F" w:rsidP="00A76A6F">
      <w:pPr>
        <w:pStyle w:val="ListParagraph"/>
        <w:numPr>
          <w:ilvl w:val="0"/>
          <w:numId w:val="4"/>
        </w:numPr>
        <w:jc w:val="both"/>
        <w:rPr>
          <w:rFonts w:asciiTheme="minorBidi" w:hAnsiTheme="minorBidi" w:cstheme="minorBidi"/>
          <w:sz w:val="22"/>
          <w:szCs w:val="22"/>
          <w:lang w:eastAsia="en-GB"/>
        </w:rPr>
      </w:pPr>
      <w:r w:rsidRPr="00A76A6F">
        <w:rPr>
          <w:rFonts w:asciiTheme="minorBidi" w:hAnsiTheme="minorBidi" w:cstheme="minorBidi"/>
          <w:sz w:val="22"/>
          <w:szCs w:val="22"/>
          <w:lang w:eastAsia="en-GB"/>
        </w:rPr>
        <w:t>Project</w:t>
      </w:r>
      <w:r w:rsidR="00C5056F">
        <w:rPr>
          <w:rFonts w:asciiTheme="minorBidi" w:hAnsiTheme="minorBidi" w:cstheme="minorBidi"/>
          <w:sz w:val="22"/>
          <w:szCs w:val="22"/>
          <w:lang w:eastAsia="en-GB"/>
        </w:rPr>
        <w:t xml:space="preserve"> </w:t>
      </w:r>
      <w:r w:rsidRPr="00A76A6F">
        <w:rPr>
          <w:rFonts w:asciiTheme="minorBidi" w:hAnsiTheme="minorBidi" w:cstheme="minorBidi"/>
          <w:sz w:val="22"/>
          <w:szCs w:val="22"/>
          <w:lang w:eastAsia="en-GB"/>
        </w:rPr>
        <w:t xml:space="preserve">Completion Date: </w:t>
      </w:r>
      <w:r w:rsidRPr="00A76A6F">
        <w:rPr>
          <w:rFonts w:asciiTheme="minorBidi" w:hAnsiTheme="minorBidi" w:cstheme="minorBidi"/>
          <w:sz w:val="22"/>
          <w:szCs w:val="22"/>
          <w:highlight w:val="yellow"/>
          <w:lang w:eastAsia="en-GB"/>
        </w:rPr>
        <w:t xml:space="preserve">[insert eligibility of costs end date] </w:t>
      </w:r>
    </w:p>
    <w:p w14:paraId="79A1FA25" w14:textId="1F0C36EC" w:rsidR="00343F79" w:rsidRDefault="00343F79" w:rsidP="00C50FF0">
      <w:pPr>
        <w:pStyle w:val="ListParagraph"/>
        <w:jc w:val="both"/>
        <w:rPr>
          <w:rFonts w:asciiTheme="minorBidi" w:hAnsiTheme="minorBidi" w:cstheme="minorBidi"/>
          <w:b/>
          <w:bCs/>
          <w:sz w:val="22"/>
          <w:szCs w:val="22"/>
          <w:lang w:eastAsia="en-GB"/>
        </w:rPr>
      </w:pPr>
    </w:p>
    <w:p w14:paraId="32A3D068" w14:textId="517EE2FF" w:rsidR="00661D1F" w:rsidRDefault="00661D1F" w:rsidP="00C50FF0">
      <w:pPr>
        <w:pStyle w:val="ListParagraph"/>
        <w:jc w:val="both"/>
        <w:rPr>
          <w:rFonts w:asciiTheme="minorBidi" w:hAnsiTheme="minorBidi" w:cstheme="minorBidi"/>
          <w:b/>
          <w:bCs/>
          <w:sz w:val="22"/>
          <w:szCs w:val="22"/>
          <w:lang w:eastAsia="en-GB"/>
        </w:rPr>
      </w:pPr>
    </w:p>
    <w:p w14:paraId="0BD739D7" w14:textId="77777777" w:rsidR="00661D1F" w:rsidRDefault="00661D1F" w:rsidP="00C50FF0">
      <w:pPr>
        <w:pStyle w:val="ListParagraph"/>
        <w:jc w:val="both"/>
        <w:rPr>
          <w:rFonts w:asciiTheme="minorBidi" w:hAnsiTheme="minorBidi" w:cstheme="minorBidi"/>
          <w:b/>
          <w:bCs/>
          <w:sz w:val="22"/>
          <w:szCs w:val="22"/>
          <w:lang w:eastAsia="en-GB"/>
        </w:rPr>
      </w:pPr>
    </w:p>
    <w:p w14:paraId="58BB7495" w14:textId="64B5C180" w:rsidR="0076271F" w:rsidRDefault="0076271F" w:rsidP="00C50FF0">
      <w:pPr>
        <w:pStyle w:val="ListParagraph"/>
        <w:jc w:val="both"/>
        <w:rPr>
          <w:rFonts w:asciiTheme="minorBidi" w:hAnsiTheme="minorBidi" w:cstheme="minorBidi"/>
          <w:b/>
          <w:bCs/>
          <w:sz w:val="22"/>
          <w:szCs w:val="22"/>
          <w:lang w:eastAsia="en-GB"/>
        </w:rPr>
        <w:sectPr w:rsidR="0076271F" w:rsidSect="001F42D6">
          <w:headerReference w:type="even" r:id="rId14"/>
          <w:headerReference w:type="default" r:id="rId15"/>
          <w:footerReference w:type="even" r:id="rId16"/>
          <w:footerReference w:type="default" r:id="rId17"/>
          <w:headerReference w:type="first" r:id="rId18"/>
          <w:footerReference w:type="first" r:id="rId19"/>
          <w:pgSz w:w="11906" w:h="16838"/>
          <w:pgMar w:top="1843" w:right="1418" w:bottom="1928" w:left="1418" w:header="1134" w:footer="709" w:gutter="0"/>
          <w:cols w:space="708"/>
          <w:titlePg/>
          <w:docGrid w:linePitch="326"/>
        </w:sectPr>
      </w:pPr>
    </w:p>
    <w:p w14:paraId="5F88CB40" w14:textId="639E5B72" w:rsidR="00C50FF0" w:rsidRPr="00E05348" w:rsidRDefault="00AF1A2A" w:rsidP="001779C1">
      <w:pPr>
        <w:jc w:val="both"/>
        <w:rPr>
          <w:rFonts w:asciiTheme="minorBidi" w:hAnsiTheme="minorBidi" w:cstheme="minorBidi"/>
          <w:b/>
          <w:bCs/>
          <w:sz w:val="22"/>
          <w:szCs w:val="22"/>
          <w:lang w:eastAsia="en-GB"/>
        </w:rPr>
      </w:pPr>
      <w:r w:rsidRPr="00E05348">
        <w:rPr>
          <w:rFonts w:asciiTheme="minorBidi" w:hAnsiTheme="minorBidi" w:cstheme="minorBidi"/>
          <w:b/>
          <w:bCs/>
          <w:sz w:val="22"/>
          <w:szCs w:val="22"/>
          <w:lang w:eastAsia="en-GB"/>
        </w:rPr>
        <w:lastRenderedPageBreak/>
        <w:t>C</w:t>
      </w:r>
      <w:r w:rsidR="00C50FF0" w:rsidRPr="00E05348">
        <w:rPr>
          <w:rFonts w:asciiTheme="minorBidi" w:hAnsiTheme="minorBidi" w:cstheme="minorBidi"/>
          <w:b/>
          <w:bCs/>
          <w:sz w:val="22"/>
          <w:szCs w:val="22"/>
          <w:lang w:eastAsia="en-GB"/>
        </w:rPr>
        <w:t>ontacts</w:t>
      </w:r>
    </w:p>
    <w:p w14:paraId="5F88CB41" w14:textId="77777777" w:rsidR="00C50FF0" w:rsidRPr="002140A7" w:rsidRDefault="00C50FF0" w:rsidP="001779C1">
      <w:pPr>
        <w:pStyle w:val="ListParagraph"/>
        <w:jc w:val="both"/>
        <w:rPr>
          <w:rFonts w:asciiTheme="minorBidi" w:hAnsiTheme="minorBidi" w:cstheme="minorBidi"/>
          <w:sz w:val="22"/>
          <w:szCs w:val="22"/>
          <w:lang w:eastAsia="en-GB"/>
        </w:rPr>
      </w:pPr>
    </w:p>
    <w:p w14:paraId="5F88CB42" w14:textId="7C79758F" w:rsidR="00C50FF0" w:rsidRPr="002140A7" w:rsidRDefault="00DB2984" w:rsidP="001779C1">
      <w:pPr>
        <w:pStyle w:val="ListParagraph"/>
        <w:numPr>
          <w:ilvl w:val="0"/>
          <w:numId w:val="4"/>
        </w:numPr>
        <w:jc w:val="both"/>
        <w:rPr>
          <w:rFonts w:asciiTheme="minorBidi" w:hAnsiTheme="minorBidi" w:cstheme="minorBidi"/>
          <w:sz w:val="22"/>
          <w:szCs w:val="22"/>
          <w:lang w:eastAsia="en-GB"/>
        </w:rPr>
      </w:pPr>
      <w:r>
        <w:rPr>
          <w:rFonts w:asciiTheme="minorBidi" w:hAnsiTheme="minorBidi" w:cstheme="minorBidi"/>
          <w:sz w:val="22"/>
          <w:szCs w:val="22"/>
          <w:lang w:eastAsia="en-GB"/>
        </w:rPr>
        <w:t xml:space="preserve">Federation </w:t>
      </w:r>
      <w:r w:rsidR="00C50FF0" w:rsidRPr="00617CC8">
        <w:rPr>
          <w:rFonts w:asciiTheme="minorBidi" w:hAnsiTheme="minorBidi" w:cstheme="minorBidi"/>
          <w:sz w:val="22"/>
          <w:szCs w:val="22"/>
          <w:lang w:eastAsia="en-GB"/>
        </w:rPr>
        <w:t>Project Manager</w:t>
      </w:r>
      <w:r w:rsidR="00C50FF0" w:rsidRPr="002140A7">
        <w:rPr>
          <w:rFonts w:asciiTheme="minorBidi" w:hAnsiTheme="minorBidi" w:cstheme="minorBidi"/>
          <w:sz w:val="22"/>
          <w:szCs w:val="22"/>
          <w:lang w:eastAsia="en-GB"/>
        </w:rPr>
        <w:t xml:space="preserve">: </w:t>
      </w:r>
      <w:r w:rsidR="00C50FF0" w:rsidRPr="002140A7">
        <w:rPr>
          <w:rFonts w:asciiTheme="minorBidi" w:hAnsiTheme="minorBidi" w:cstheme="minorBidi"/>
          <w:sz w:val="22"/>
          <w:szCs w:val="22"/>
          <w:highlight w:val="yellow"/>
          <w:lang w:eastAsia="en-GB"/>
        </w:rPr>
        <w:t>[</w:t>
      </w:r>
      <w:r w:rsidR="00C50FF0" w:rsidRPr="00BA56B7">
        <w:rPr>
          <w:rFonts w:asciiTheme="minorBidi" w:hAnsiTheme="minorBidi" w:cstheme="minorBidi"/>
          <w:sz w:val="22"/>
          <w:szCs w:val="22"/>
          <w:highlight w:val="yellow"/>
          <w:lang w:eastAsia="en-GB"/>
        </w:rPr>
        <w:t xml:space="preserve">insert </w:t>
      </w:r>
      <w:bookmarkStart w:id="9" w:name="Text17"/>
      <w:r w:rsidR="00C50FF0" w:rsidRPr="00BA56B7">
        <w:rPr>
          <w:rFonts w:asciiTheme="minorBidi" w:hAnsiTheme="minorBidi" w:cstheme="minorBidi"/>
          <w:color w:val="000000"/>
          <w:sz w:val="22"/>
          <w:szCs w:val="22"/>
          <w:highlight w:val="yellow"/>
          <w:lang w:eastAsia="en-GB"/>
        </w:rPr>
        <w:fldChar w:fldCharType="begin">
          <w:ffData>
            <w:name w:val="Text17"/>
            <w:enabled/>
            <w:calcOnExit w:val="0"/>
            <w:textInput>
              <w:default w:val="Name, Title"/>
            </w:textInput>
          </w:ffData>
        </w:fldChar>
      </w:r>
      <w:r w:rsidR="00C50FF0" w:rsidRPr="00BA56B7">
        <w:rPr>
          <w:rFonts w:asciiTheme="minorBidi" w:hAnsiTheme="minorBidi" w:cstheme="minorBidi"/>
          <w:color w:val="000000"/>
          <w:sz w:val="22"/>
          <w:szCs w:val="22"/>
          <w:highlight w:val="yellow"/>
          <w:lang w:eastAsia="en-GB"/>
        </w:rPr>
        <w:instrText xml:space="preserve"> FORMTEXT </w:instrText>
      </w:r>
      <w:r w:rsidR="00C50FF0" w:rsidRPr="00BA56B7">
        <w:rPr>
          <w:rFonts w:asciiTheme="minorBidi" w:hAnsiTheme="minorBidi" w:cstheme="minorBidi"/>
          <w:color w:val="000000"/>
          <w:sz w:val="22"/>
          <w:szCs w:val="22"/>
          <w:highlight w:val="yellow"/>
          <w:lang w:eastAsia="en-GB"/>
        </w:rPr>
      </w:r>
      <w:r w:rsidR="00C50FF0" w:rsidRPr="00BA56B7">
        <w:rPr>
          <w:rFonts w:asciiTheme="minorBidi" w:hAnsiTheme="minorBidi" w:cstheme="minorBidi"/>
          <w:color w:val="000000"/>
          <w:sz w:val="22"/>
          <w:szCs w:val="22"/>
          <w:highlight w:val="yellow"/>
          <w:lang w:eastAsia="en-GB"/>
        </w:rPr>
        <w:fldChar w:fldCharType="separate"/>
      </w:r>
      <w:r w:rsidR="00C50FF0" w:rsidRPr="00BA56B7">
        <w:rPr>
          <w:rFonts w:asciiTheme="minorBidi" w:hAnsiTheme="minorBidi" w:cstheme="minorBidi"/>
          <w:noProof/>
          <w:color w:val="000000"/>
          <w:sz w:val="22"/>
          <w:szCs w:val="22"/>
          <w:highlight w:val="yellow"/>
          <w:lang w:eastAsia="en-GB"/>
        </w:rPr>
        <w:t>Name, Title</w:t>
      </w:r>
      <w:r w:rsidR="00C50FF0" w:rsidRPr="00BA56B7">
        <w:rPr>
          <w:rFonts w:asciiTheme="minorBidi" w:hAnsiTheme="minorBidi" w:cstheme="minorBidi"/>
          <w:color w:val="000000"/>
          <w:sz w:val="22"/>
          <w:szCs w:val="22"/>
          <w:highlight w:val="yellow"/>
          <w:lang w:eastAsia="en-GB"/>
        </w:rPr>
        <w:fldChar w:fldCharType="end"/>
      </w:r>
      <w:bookmarkEnd w:id="9"/>
      <w:r w:rsidR="00C50FF0" w:rsidRPr="00BA56B7">
        <w:rPr>
          <w:rFonts w:asciiTheme="minorBidi" w:hAnsiTheme="minorBidi" w:cstheme="minorBidi"/>
          <w:color w:val="000000"/>
          <w:sz w:val="22"/>
          <w:szCs w:val="22"/>
          <w:highlight w:val="yellow"/>
          <w:lang w:eastAsia="en-GB"/>
        </w:rPr>
        <w:t>, Email, Phone, Address]</w:t>
      </w:r>
    </w:p>
    <w:p w14:paraId="5F88CB43" w14:textId="77777777" w:rsidR="00C50FF0" w:rsidRPr="002140A7" w:rsidRDefault="00C50FF0" w:rsidP="001779C1">
      <w:pPr>
        <w:pStyle w:val="ListParagraph"/>
        <w:jc w:val="both"/>
        <w:rPr>
          <w:rFonts w:asciiTheme="minorBidi" w:hAnsiTheme="minorBidi" w:cstheme="minorBidi"/>
          <w:sz w:val="22"/>
          <w:szCs w:val="22"/>
          <w:lang w:eastAsia="en-GB"/>
        </w:rPr>
      </w:pPr>
    </w:p>
    <w:p w14:paraId="7E9C057A" w14:textId="6B8C31FE" w:rsidR="00CD20CB" w:rsidRDefault="0034690F" w:rsidP="001779C1">
      <w:pPr>
        <w:pStyle w:val="ListParagraph"/>
        <w:numPr>
          <w:ilvl w:val="0"/>
          <w:numId w:val="4"/>
        </w:numPr>
        <w:jc w:val="both"/>
        <w:rPr>
          <w:rFonts w:asciiTheme="minorBidi" w:hAnsiTheme="minorBidi" w:cstheme="minorBidi"/>
          <w:color w:val="000000"/>
          <w:sz w:val="22"/>
          <w:szCs w:val="22"/>
          <w:lang w:eastAsia="en-GB"/>
        </w:rPr>
        <w:sectPr w:rsidR="00CD20CB" w:rsidSect="000C4F78">
          <w:headerReference w:type="even" r:id="rId20"/>
          <w:headerReference w:type="default" r:id="rId21"/>
          <w:footerReference w:type="default" r:id="rId22"/>
          <w:headerReference w:type="first" r:id="rId23"/>
          <w:footerReference w:type="first" r:id="rId24"/>
          <w:type w:val="continuous"/>
          <w:pgSz w:w="11906" w:h="16838" w:code="9"/>
          <w:pgMar w:top="1474" w:right="1418" w:bottom="1702" w:left="1418" w:header="567" w:footer="585" w:gutter="0"/>
          <w:cols w:space="708"/>
          <w:titlePg/>
          <w:docGrid w:linePitch="326"/>
        </w:sectPr>
      </w:pPr>
      <w:r>
        <w:rPr>
          <w:rFonts w:asciiTheme="minorBidi" w:hAnsiTheme="minorBidi" w:cstheme="minorBidi"/>
          <w:sz w:val="22"/>
          <w:szCs w:val="22"/>
          <w:lang w:eastAsia="en-GB"/>
        </w:rPr>
        <w:t xml:space="preserve"> P</w:t>
      </w:r>
      <w:r w:rsidR="008B0B53">
        <w:rPr>
          <w:rFonts w:asciiTheme="minorBidi" w:hAnsiTheme="minorBidi" w:cstheme="minorBidi"/>
          <w:sz w:val="22"/>
          <w:szCs w:val="22"/>
          <w:lang w:eastAsia="en-GB"/>
        </w:rPr>
        <w:t>roject Partner’s</w:t>
      </w:r>
      <w:r w:rsidR="00DB2984">
        <w:rPr>
          <w:rFonts w:asciiTheme="minorBidi" w:hAnsiTheme="minorBidi" w:cstheme="minorBidi"/>
          <w:sz w:val="22"/>
          <w:szCs w:val="22"/>
          <w:lang w:eastAsia="en-GB"/>
        </w:rPr>
        <w:t xml:space="preserve"> </w:t>
      </w:r>
      <w:r w:rsidR="00C50FF0" w:rsidRPr="00617CC8">
        <w:rPr>
          <w:rFonts w:asciiTheme="minorBidi" w:hAnsiTheme="minorBidi" w:cstheme="minorBidi"/>
          <w:sz w:val="22"/>
          <w:szCs w:val="22"/>
          <w:lang w:eastAsia="en-GB"/>
        </w:rPr>
        <w:t>Project Manager</w:t>
      </w:r>
      <w:r w:rsidR="00C50FF0" w:rsidRPr="002140A7">
        <w:rPr>
          <w:rFonts w:asciiTheme="minorBidi" w:hAnsiTheme="minorBidi" w:cstheme="minorBidi"/>
          <w:sz w:val="22"/>
          <w:szCs w:val="22"/>
          <w:lang w:eastAsia="en-GB"/>
        </w:rPr>
        <w:t xml:space="preserve">: </w:t>
      </w:r>
      <w:r w:rsidR="00C50FF0" w:rsidRPr="002140A7">
        <w:rPr>
          <w:rFonts w:asciiTheme="minorBidi" w:hAnsiTheme="minorBidi" w:cstheme="minorBidi"/>
          <w:sz w:val="22"/>
          <w:szCs w:val="22"/>
          <w:highlight w:val="yellow"/>
          <w:lang w:eastAsia="en-GB"/>
        </w:rPr>
        <w:t>[</w:t>
      </w:r>
      <w:r w:rsidR="00C50FF0" w:rsidRPr="00346CB5">
        <w:rPr>
          <w:rFonts w:asciiTheme="minorBidi" w:hAnsiTheme="minorBidi" w:cstheme="minorBidi"/>
          <w:sz w:val="22"/>
          <w:szCs w:val="22"/>
          <w:highlight w:val="yellow"/>
          <w:lang w:eastAsia="en-GB"/>
        </w:rPr>
        <w:t xml:space="preserve">insert </w:t>
      </w:r>
      <w:bookmarkStart w:id="10" w:name="Text18"/>
      <w:r w:rsidR="00C50FF0" w:rsidRPr="00346CB5">
        <w:rPr>
          <w:rFonts w:asciiTheme="minorBidi" w:hAnsiTheme="minorBidi" w:cstheme="minorBidi"/>
          <w:color w:val="000000"/>
          <w:sz w:val="22"/>
          <w:szCs w:val="22"/>
          <w:highlight w:val="yellow"/>
          <w:lang w:eastAsia="en-GB"/>
        </w:rPr>
        <w:fldChar w:fldCharType="begin">
          <w:ffData>
            <w:name w:val="Text18"/>
            <w:enabled/>
            <w:calcOnExit w:val="0"/>
            <w:textInput>
              <w:default w:val="Name, Title"/>
            </w:textInput>
          </w:ffData>
        </w:fldChar>
      </w:r>
      <w:r w:rsidR="00C50FF0" w:rsidRPr="00346CB5">
        <w:rPr>
          <w:rFonts w:asciiTheme="minorBidi" w:hAnsiTheme="minorBidi" w:cstheme="minorBidi"/>
          <w:color w:val="000000"/>
          <w:sz w:val="22"/>
          <w:szCs w:val="22"/>
          <w:highlight w:val="yellow"/>
          <w:lang w:eastAsia="en-GB"/>
        </w:rPr>
        <w:instrText xml:space="preserve"> FORMTEXT </w:instrText>
      </w:r>
      <w:r w:rsidR="00C50FF0" w:rsidRPr="00346CB5">
        <w:rPr>
          <w:rFonts w:asciiTheme="minorBidi" w:hAnsiTheme="minorBidi" w:cstheme="minorBidi"/>
          <w:color w:val="000000"/>
          <w:sz w:val="22"/>
          <w:szCs w:val="22"/>
          <w:highlight w:val="yellow"/>
          <w:lang w:eastAsia="en-GB"/>
        </w:rPr>
      </w:r>
      <w:r w:rsidR="00C50FF0" w:rsidRPr="00346CB5">
        <w:rPr>
          <w:rFonts w:asciiTheme="minorBidi" w:hAnsiTheme="minorBidi" w:cstheme="minorBidi"/>
          <w:color w:val="000000"/>
          <w:sz w:val="22"/>
          <w:szCs w:val="22"/>
          <w:highlight w:val="yellow"/>
          <w:lang w:eastAsia="en-GB"/>
        </w:rPr>
        <w:fldChar w:fldCharType="separate"/>
      </w:r>
      <w:r w:rsidR="00C50FF0" w:rsidRPr="00346CB5">
        <w:rPr>
          <w:rFonts w:asciiTheme="minorBidi" w:hAnsiTheme="minorBidi" w:cstheme="minorBidi"/>
          <w:noProof/>
          <w:color w:val="000000"/>
          <w:sz w:val="22"/>
          <w:szCs w:val="22"/>
          <w:highlight w:val="yellow"/>
          <w:lang w:eastAsia="en-GB"/>
        </w:rPr>
        <w:t>Name, Title</w:t>
      </w:r>
      <w:r w:rsidR="00C50FF0" w:rsidRPr="00346CB5">
        <w:rPr>
          <w:rFonts w:asciiTheme="minorBidi" w:hAnsiTheme="minorBidi" w:cstheme="minorBidi"/>
          <w:color w:val="000000"/>
          <w:sz w:val="22"/>
          <w:szCs w:val="22"/>
          <w:highlight w:val="yellow"/>
          <w:lang w:eastAsia="en-GB"/>
        </w:rPr>
        <w:fldChar w:fldCharType="end"/>
      </w:r>
      <w:bookmarkEnd w:id="10"/>
      <w:r w:rsidR="00C50FF0" w:rsidRPr="002140A7">
        <w:rPr>
          <w:rFonts w:asciiTheme="minorBidi" w:hAnsiTheme="minorBidi" w:cstheme="minorBidi"/>
          <w:color w:val="000000"/>
          <w:sz w:val="22"/>
          <w:szCs w:val="22"/>
          <w:highlight w:val="yellow"/>
          <w:lang w:eastAsia="en-GB"/>
        </w:rPr>
        <w:t xml:space="preserve">, Email, </w:t>
      </w:r>
      <w:r w:rsidR="00C50FF0" w:rsidRPr="00C32460">
        <w:rPr>
          <w:rFonts w:asciiTheme="minorBidi" w:hAnsiTheme="minorBidi" w:cstheme="minorBidi"/>
          <w:color w:val="000000"/>
          <w:sz w:val="22"/>
          <w:szCs w:val="22"/>
          <w:highlight w:val="yellow"/>
          <w:lang w:eastAsia="en-GB"/>
        </w:rPr>
        <w:t>Phone, Address</w:t>
      </w:r>
      <w:r w:rsidR="002F6524" w:rsidRPr="00C32460">
        <w:rPr>
          <w:rFonts w:asciiTheme="minorBidi" w:hAnsiTheme="minorBidi" w:cstheme="minorBidi"/>
          <w:color w:val="000000"/>
          <w:sz w:val="22"/>
          <w:szCs w:val="22"/>
          <w:highlight w:val="yellow"/>
          <w:lang w:eastAsia="en-GB"/>
        </w:rPr>
        <w:t>]</w:t>
      </w:r>
    </w:p>
    <w:p w14:paraId="5F88CB46" w14:textId="71CF5E2D" w:rsidR="00C50FF0" w:rsidRPr="00E05348" w:rsidRDefault="00C50FF0" w:rsidP="001779C1">
      <w:pPr>
        <w:jc w:val="both"/>
        <w:rPr>
          <w:rFonts w:asciiTheme="minorBidi" w:hAnsiTheme="minorBidi" w:cstheme="minorBidi"/>
          <w:b/>
          <w:bCs/>
          <w:sz w:val="22"/>
          <w:szCs w:val="22"/>
          <w:lang w:eastAsia="en-GB"/>
        </w:rPr>
      </w:pPr>
      <w:r w:rsidRPr="00E05348">
        <w:rPr>
          <w:rFonts w:asciiTheme="minorBidi" w:hAnsiTheme="minorBidi" w:cstheme="minorBidi"/>
          <w:b/>
          <w:bCs/>
          <w:sz w:val="22"/>
          <w:szCs w:val="22"/>
          <w:lang w:eastAsia="en-GB"/>
        </w:rPr>
        <w:t>Funding</w:t>
      </w:r>
    </w:p>
    <w:p w14:paraId="5F88CB47" w14:textId="77777777" w:rsidR="00C50FF0" w:rsidRPr="002140A7" w:rsidRDefault="00C50FF0" w:rsidP="001779C1">
      <w:pPr>
        <w:pStyle w:val="ListParagraph"/>
        <w:jc w:val="both"/>
        <w:rPr>
          <w:rFonts w:asciiTheme="minorBidi" w:hAnsiTheme="minorBidi" w:cstheme="minorBidi"/>
          <w:sz w:val="22"/>
          <w:szCs w:val="22"/>
          <w:lang w:eastAsia="en-GB"/>
        </w:rPr>
      </w:pPr>
    </w:p>
    <w:p w14:paraId="5F88CB48" w14:textId="15DFF484" w:rsidR="00C50FF0" w:rsidRPr="002140A7" w:rsidRDefault="00C50FF0" w:rsidP="001779C1">
      <w:pPr>
        <w:pStyle w:val="ListParagraph"/>
        <w:numPr>
          <w:ilvl w:val="0"/>
          <w:numId w:val="4"/>
        </w:numPr>
        <w:jc w:val="both"/>
        <w:rPr>
          <w:rFonts w:asciiTheme="minorBidi" w:hAnsiTheme="minorBidi" w:cstheme="minorBidi"/>
          <w:sz w:val="22"/>
          <w:szCs w:val="22"/>
          <w:lang w:eastAsia="en-GB"/>
        </w:rPr>
      </w:pPr>
      <w:bookmarkStart w:id="11" w:name="_Ref412194434"/>
      <w:r w:rsidRPr="00617CC8">
        <w:rPr>
          <w:rFonts w:asciiTheme="minorBidi" w:hAnsiTheme="minorBidi" w:cstheme="minorBidi"/>
          <w:sz w:val="22"/>
          <w:szCs w:val="22"/>
          <w:lang w:eastAsia="en-GB"/>
        </w:rPr>
        <w:t>Funding System</w:t>
      </w:r>
      <w:r w:rsidRPr="00D1233E">
        <w:rPr>
          <w:rFonts w:asciiTheme="minorBidi" w:hAnsiTheme="minorBidi" w:cstheme="minorBidi"/>
          <w:sz w:val="22"/>
          <w:szCs w:val="22"/>
          <w:lang w:eastAsia="en-GB"/>
        </w:rPr>
        <w:t>:</w:t>
      </w:r>
      <w:r w:rsidR="000A3054">
        <w:rPr>
          <w:rFonts w:asciiTheme="minorBidi" w:hAnsiTheme="minorBidi" w:cstheme="minorBidi"/>
          <w:sz w:val="22"/>
          <w:szCs w:val="22"/>
          <w:lang w:eastAsia="en-GB"/>
        </w:rPr>
        <w:t xml:space="preserve"> </w:t>
      </w:r>
      <w:r w:rsidRPr="002140A7">
        <w:rPr>
          <w:rFonts w:asciiTheme="minorBidi" w:hAnsiTheme="minorBidi" w:cstheme="minorBidi"/>
          <w:sz w:val="22"/>
          <w:szCs w:val="22"/>
          <w:highlight w:val="yellow"/>
          <w:lang w:eastAsia="en-GB"/>
        </w:rPr>
        <w:t xml:space="preserve"> Cash Transfer </w:t>
      </w:r>
      <w:bookmarkEnd w:id="11"/>
    </w:p>
    <w:p w14:paraId="5F88CB49" w14:textId="77777777" w:rsidR="00C50FF0" w:rsidRPr="00A937EB" w:rsidRDefault="00C50FF0" w:rsidP="001779C1">
      <w:pPr>
        <w:jc w:val="both"/>
        <w:rPr>
          <w:rFonts w:asciiTheme="minorBidi" w:hAnsiTheme="minorBidi" w:cstheme="minorBidi"/>
          <w:sz w:val="22"/>
          <w:szCs w:val="22"/>
          <w:lang w:eastAsia="en-GB"/>
        </w:rPr>
      </w:pPr>
    </w:p>
    <w:p w14:paraId="5F88CB4A" w14:textId="38BCEDE0" w:rsidR="00C50FF0" w:rsidRPr="002140A7" w:rsidRDefault="00C50FF0" w:rsidP="001779C1">
      <w:pPr>
        <w:pStyle w:val="ListParagraph"/>
        <w:numPr>
          <w:ilvl w:val="0"/>
          <w:numId w:val="4"/>
        </w:numPr>
        <w:jc w:val="both"/>
        <w:rPr>
          <w:rFonts w:asciiTheme="minorBidi" w:hAnsiTheme="minorBidi" w:cstheme="minorBidi"/>
          <w:sz w:val="22"/>
          <w:szCs w:val="22"/>
          <w:lang w:eastAsia="en-GB"/>
        </w:rPr>
      </w:pPr>
      <w:r w:rsidRPr="00617CC8">
        <w:rPr>
          <w:rFonts w:asciiTheme="minorBidi" w:hAnsiTheme="minorBidi" w:cstheme="minorBidi"/>
          <w:sz w:val="22"/>
          <w:szCs w:val="22"/>
          <w:lang w:eastAsia="en-GB"/>
        </w:rPr>
        <w:t xml:space="preserve">Frequency of requests from </w:t>
      </w:r>
      <w:r w:rsidR="00A32CE7">
        <w:rPr>
          <w:rFonts w:asciiTheme="minorBidi" w:hAnsiTheme="minorBidi" w:cstheme="minorBidi"/>
          <w:bCs/>
          <w:sz w:val="22"/>
          <w:szCs w:val="22"/>
        </w:rPr>
        <w:t xml:space="preserve">Project Partner </w:t>
      </w:r>
      <w:r w:rsidRPr="00617CC8">
        <w:rPr>
          <w:rFonts w:asciiTheme="minorBidi" w:hAnsiTheme="minorBidi" w:cstheme="minorBidi"/>
          <w:sz w:val="22"/>
          <w:szCs w:val="22"/>
          <w:lang w:eastAsia="en-GB"/>
        </w:rPr>
        <w:t>for Funding</w:t>
      </w:r>
      <w:r w:rsidRPr="002140A7">
        <w:rPr>
          <w:rFonts w:asciiTheme="minorBidi" w:hAnsiTheme="minorBidi" w:cstheme="minorBidi"/>
          <w:sz w:val="22"/>
          <w:szCs w:val="22"/>
          <w:lang w:eastAsia="en-GB"/>
        </w:rPr>
        <w:t xml:space="preserve">: </w:t>
      </w:r>
      <w:r w:rsidRPr="0041111D">
        <w:rPr>
          <w:rFonts w:asciiTheme="minorBidi" w:hAnsiTheme="minorBidi" w:cstheme="minorBidi"/>
          <w:sz w:val="22"/>
          <w:szCs w:val="22"/>
          <w:highlight w:val="yellow"/>
          <w:lang w:eastAsia="en-GB"/>
        </w:rPr>
        <w:t xml:space="preserve">[insert </w:t>
      </w:r>
      <w:r w:rsidRPr="002140A7">
        <w:rPr>
          <w:rFonts w:asciiTheme="minorBidi" w:hAnsiTheme="minorBidi" w:cstheme="minorBidi"/>
          <w:sz w:val="22"/>
          <w:szCs w:val="22"/>
          <w:highlight w:val="yellow"/>
          <w:lang w:eastAsia="en-GB"/>
        </w:rPr>
        <w:t>frequency- monthly, quarterly, every 6 months etc.]</w:t>
      </w:r>
    </w:p>
    <w:p w14:paraId="5F88CB4B" w14:textId="77777777" w:rsidR="00C50FF0" w:rsidRPr="002140A7" w:rsidRDefault="00C50FF0" w:rsidP="001779C1">
      <w:pPr>
        <w:pStyle w:val="ListParagraph"/>
        <w:jc w:val="both"/>
        <w:rPr>
          <w:rFonts w:asciiTheme="minorBidi" w:hAnsiTheme="minorBidi" w:cstheme="minorBidi"/>
          <w:sz w:val="22"/>
          <w:szCs w:val="22"/>
          <w:lang w:eastAsia="en-GB"/>
        </w:rPr>
      </w:pPr>
    </w:p>
    <w:p w14:paraId="5F88CB4C" w14:textId="77777777" w:rsidR="00C50FF0" w:rsidRDefault="00C50FF0" w:rsidP="001779C1">
      <w:pPr>
        <w:pStyle w:val="ListParagraph"/>
        <w:numPr>
          <w:ilvl w:val="0"/>
          <w:numId w:val="4"/>
        </w:numPr>
        <w:jc w:val="both"/>
        <w:rPr>
          <w:rFonts w:asciiTheme="minorBidi" w:hAnsiTheme="minorBidi" w:cstheme="minorBidi"/>
          <w:sz w:val="22"/>
          <w:szCs w:val="22"/>
          <w:lang w:eastAsia="en-GB"/>
        </w:rPr>
      </w:pPr>
      <w:r w:rsidRPr="00617CC8">
        <w:rPr>
          <w:rFonts w:asciiTheme="minorBidi" w:hAnsiTheme="minorBidi" w:cstheme="minorBidi"/>
          <w:sz w:val="22"/>
          <w:szCs w:val="22"/>
          <w:lang w:eastAsia="en-GB"/>
        </w:rPr>
        <w:t>Frequency of payment</w:t>
      </w:r>
      <w:r w:rsidRPr="002140A7">
        <w:rPr>
          <w:rFonts w:asciiTheme="minorBidi" w:hAnsiTheme="minorBidi" w:cstheme="minorBidi"/>
          <w:sz w:val="22"/>
          <w:szCs w:val="22"/>
          <w:lang w:eastAsia="en-GB"/>
        </w:rPr>
        <w:t xml:space="preserve">: </w:t>
      </w:r>
      <w:r w:rsidRPr="00745D33">
        <w:rPr>
          <w:rFonts w:asciiTheme="minorBidi" w:hAnsiTheme="minorBidi" w:cstheme="minorBidi"/>
          <w:sz w:val="22"/>
          <w:szCs w:val="22"/>
          <w:highlight w:val="yellow"/>
          <w:lang w:eastAsia="en-GB"/>
        </w:rPr>
        <w:t>[</w:t>
      </w:r>
      <w:r w:rsidR="002F6524" w:rsidRPr="00745D33">
        <w:rPr>
          <w:rFonts w:asciiTheme="minorBidi" w:hAnsiTheme="minorBidi" w:cstheme="minorBidi"/>
          <w:sz w:val="22"/>
          <w:szCs w:val="22"/>
          <w:highlight w:val="yellow"/>
          <w:lang w:eastAsia="en-GB"/>
        </w:rPr>
        <w:t>insert frequency</w:t>
      </w:r>
      <w:r w:rsidRPr="00745D33">
        <w:rPr>
          <w:rFonts w:asciiTheme="minorBidi" w:hAnsiTheme="minorBidi" w:cstheme="minorBidi"/>
          <w:sz w:val="22"/>
          <w:szCs w:val="22"/>
          <w:highlight w:val="yellow"/>
          <w:lang w:eastAsia="en-GB"/>
        </w:rPr>
        <w:t>]</w:t>
      </w:r>
    </w:p>
    <w:p w14:paraId="5F88CB4D" w14:textId="77777777" w:rsidR="00F610A7" w:rsidRPr="006E268E" w:rsidRDefault="00F610A7" w:rsidP="001779C1">
      <w:pPr>
        <w:pStyle w:val="ListParagraph"/>
        <w:jc w:val="both"/>
        <w:rPr>
          <w:rFonts w:asciiTheme="minorBidi" w:hAnsiTheme="minorBidi" w:cstheme="minorBidi"/>
          <w:sz w:val="22"/>
          <w:szCs w:val="22"/>
          <w:lang w:eastAsia="en-GB"/>
        </w:rPr>
      </w:pPr>
    </w:p>
    <w:p w14:paraId="5F88CB4E" w14:textId="44555C16" w:rsidR="00F610A7" w:rsidRPr="006E268E" w:rsidRDefault="00F610A7" w:rsidP="001779C1">
      <w:pPr>
        <w:pStyle w:val="ListParagraph"/>
        <w:numPr>
          <w:ilvl w:val="0"/>
          <w:numId w:val="4"/>
        </w:numPr>
        <w:jc w:val="both"/>
        <w:rPr>
          <w:rFonts w:asciiTheme="minorBidi" w:hAnsiTheme="minorBidi" w:cstheme="minorBidi"/>
          <w:sz w:val="22"/>
          <w:szCs w:val="22"/>
          <w:lang w:eastAsia="en-GB"/>
        </w:rPr>
      </w:pPr>
      <w:r w:rsidRPr="00617CC8">
        <w:rPr>
          <w:rFonts w:asciiTheme="minorBidi" w:hAnsiTheme="minorBidi" w:cstheme="minorBidi"/>
          <w:sz w:val="22"/>
          <w:szCs w:val="22"/>
          <w:lang w:eastAsia="en-GB"/>
        </w:rPr>
        <w:t>Date first tranche of Funding available</w:t>
      </w:r>
      <w:r w:rsidRPr="00D1233E">
        <w:rPr>
          <w:rFonts w:asciiTheme="minorBidi" w:hAnsiTheme="minorBidi" w:cstheme="minorBidi"/>
          <w:sz w:val="22"/>
          <w:szCs w:val="22"/>
          <w:lang w:eastAsia="en-GB"/>
        </w:rPr>
        <w:t>:</w:t>
      </w:r>
      <w:r w:rsidRPr="002140A7">
        <w:rPr>
          <w:rFonts w:asciiTheme="minorBidi" w:hAnsiTheme="minorBidi" w:cstheme="minorBidi"/>
          <w:sz w:val="22"/>
          <w:szCs w:val="22"/>
          <w:lang w:eastAsia="en-GB"/>
        </w:rPr>
        <w:t xml:space="preserve"> </w:t>
      </w:r>
      <w:r w:rsidRPr="00745D33">
        <w:rPr>
          <w:rFonts w:asciiTheme="minorBidi" w:hAnsiTheme="minorBidi" w:cstheme="minorBidi"/>
          <w:sz w:val="22"/>
          <w:szCs w:val="22"/>
          <w:highlight w:val="yellow"/>
          <w:lang w:eastAsia="en-GB"/>
        </w:rPr>
        <w:t>[</w:t>
      </w:r>
      <w:r w:rsidRPr="002140A7">
        <w:rPr>
          <w:rFonts w:asciiTheme="minorBidi" w:hAnsiTheme="minorBidi" w:cstheme="minorBidi"/>
          <w:sz w:val="22"/>
          <w:szCs w:val="22"/>
          <w:highlight w:val="yellow"/>
          <w:lang w:eastAsia="en-GB"/>
        </w:rPr>
        <w:t>insert date</w:t>
      </w:r>
      <w:r w:rsidR="00346CB5">
        <w:rPr>
          <w:rFonts w:asciiTheme="minorBidi" w:hAnsiTheme="minorBidi" w:cstheme="minorBidi"/>
          <w:sz w:val="22"/>
          <w:szCs w:val="22"/>
          <w:highlight w:val="yellow"/>
          <w:lang w:eastAsia="en-GB"/>
        </w:rPr>
        <w:t xml:space="preserve"> or “upon signature of this Agreement”</w:t>
      </w:r>
      <w:r w:rsidRPr="002140A7">
        <w:rPr>
          <w:rFonts w:asciiTheme="minorBidi" w:hAnsiTheme="minorBidi" w:cstheme="minorBidi"/>
          <w:sz w:val="22"/>
          <w:szCs w:val="22"/>
          <w:highlight w:val="yellow"/>
          <w:lang w:eastAsia="en-GB"/>
        </w:rPr>
        <w:t>]</w:t>
      </w:r>
    </w:p>
    <w:p w14:paraId="5F88CB4F" w14:textId="77777777" w:rsidR="00F610A7" w:rsidRPr="00307E1A" w:rsidRDefault="00F610A7" w:rsidP="001779C1">
      <w:pPr>
        <w:pStyle w:val="ListParagraph"/>
        <w:jc w:val="both"/>
        <w:rPr>
          <w:rFonts w:asciiTheme="minorBidi" w:hAnsiTheme="minorBidi" w:cstheme="minorBidi"/>
          <w:sz w:val="22"/>
          <w:szCs w:val="22"/>
          <w:lang w:eastAsia="en-GB"/>
        </w:rPr>
      </w:pPr>
    </w:p>
    <w:p w14:paraId="5F88CB50" w14:textId="0A7EDEFE" w:rsidR="00F610A7" w:rsidRPr="00307E1A" w:rsidRDefault="00F610A7" w:rsidP="001779C1">
      <w:pPr>
        <w:pStyle w:val="ListParagraph"/>
        <w:numPr>
          <w:ilvl w:val="0"/>
          <w:numId w:val="4"/>
        </w:numPr>
        <w:jc w:val="both"/>
        <w:rPr>
          <w:rFonts w:asciiTheme="minorBidi" w:hAnsiTheme="minorBidi" w:cstheme="minorBidi"/>
          <w:sz w:val="22"/>
          <w:szCs w:val="22"/>
          <w:lang w:eastAsia="en-GB"/>
        </w:rPr>
      </w:pPr>
      <w:r w:rsidRPr="00307E1A">
        <w:rPr>
          <w:rFonts w:asciiTheme="minorBidi" w:hAnsiTheme="minorBidi" w:cstheme="minorBidi"/>
          <w:sz w:val="22"/>
          <w:szCs w:val="22"/>
          <w:lang w:eastAsia="en-GB"/>
        </w:rPr>
        <w:t>Amount of each tranche of Funding:</w:t>
      </w:r>
      <w:r w:rsidRPr="00307E1A">
        <w:rPr>
          <w:rFonts w:asciiTheme="minorBidi" w:hAnsiTheme="minorBidi" w:cstheme="minorBidi"/>
          <w:sz w:val="22"/>
          <w:szCs w:val="22"/>
          <w:lang w:eastAsia="en-GB"/>
        </w:rPr>
        <w:tab/>
      </w:r>
      <w:r w:rsidRPr="00307E1A">
        <w:rPr>
          <w:rFonts w:asciiTheme="minorBidi" w:hAnsiTheme="minorBidi" w:cstheme="minorBidi"/>
          <w:sz w:val="22"/>
          <w:szCs w:val="22"/>
          <w:highlight w:val="yellow"/>
          <w:lang w:eastAsia="en-GB"/>
        </w:rPr>
        <w:t>[insert amount]</w:t>
      </w:r>
    </w:p>
    <w:p w14:paraId="5F88CB51" w14:textId="77777777" w:rsidR="00C50FF0" w:rsidRPr="00307E1A" w:rsidRDefault="00C50FF0" w:rsidP="001779C1">
      <w:pPr>
        <w:pStyle w:val="ListParagraph"/>
        <w:jc w:val="both"/>
        <w:rPr>
          <w:rFonts w:asciiTheme="minorBidi" w:hAnsiTheme="minorBidi" w:cstheme="minorBidi"/>
          <w:sz w:val="22"/>
          <w:szCs w:val="22"/>
          <w:lang w:eastAsia="en-GB"/>
        </w:rPr>
      </w:pPr>
    </w:p>
    <w:p w14:paraId="5F88CB52" w14:textId="1E0257DA" w:rsidR="00C50FF0" w:rsidRPr="00307E1A" w:rsidRDefault="00C50FF0" w:rsidP="001779C1">
      <w:pPr>
        <w:pStyle w:val="ListParagraph"/>
        <w:numPr>
          <w:ilvl w:val="0"/>
          <w:numId w:val="4"/>
        </w:numPr>
        <w:jc w:val="both"/>
        <w:rPr>
          <w:rFonts w:asciiTheme="minorBidi" w:hAnsiTheme="minorBidi" w:cstheme="minorBidi"/>
          <w:sz w:val="22"/>
          <w:szCs w:val="22"/>
          <w:lang w:eastAsia="en-GB"/>
        </w:rPr>
      </w:pPr>
      <w:r w:rsidRPr="00307E1A">
        <w:rPr>
          <w:rFonts w:asciiTheme="minorBidi" w:hAnsiTheme="minorBidi" w:cstheme="minorBidi"/>
          <w:sz w:val="22"/>
          <w:szCs w:val="22"/>
          <w:lang w:eastAsia="en-GB"/>
        </w:rPr>
        <w:t xml:space="preserve">Maximum applicable balance limit for Working Advances: </w:t>
      </w:r>
      <w:r w:rsidRPr="00307E1A">
        <w:rPr>
          <w:rFonts w:asciiTheme="minorBidi" w:hAnsiTheme="minorBidi" w:cstheme="minorBidi"/>
          <w:sz w:val="22"/>
          <w:szCs w:val="22"/>
          <w:highlight w:val="yellow"/>
          <w:lang w:eastAsia="en-GB"/>
        </w:rPr>
        <w:t>[insert amount in CHF- delete</w:t>
      </w:r>
      <w:r w:rsidR="005706AC" w:rsidRPr="00307E1A">
        <w:rPr>
          <w:rFonts w:asciiTheme="minorBidi" w:hAnsiTheme="minorBidi" w:cstheme="minorBidi"/>
          <w:sz w:val="22"/>
          <w:szCs w:val="22"/>
          <w:highlight w:val="yellow"/>
          <w:lang w:eastAsia="en-GB"/>
        </w:rPr>
        <w:t xml:space="preserve"> clause</w:t>
      </w:r>
      <w:r w:rsidRPr="00307E1A">
        <w:rPr>
          <w:rFonts w:asciiTheme="minorBidi" w:hAnsiTheme="minorBidi" w:cstheme="minorBidi"/>
          <w:sz w:val="22"/>
          <w:szCs w:val="22"/>
          <w:highlight w:val="yellow"/>
          <w:lang w:eastAsia="en-GB"/>
        </w:rPr>
        <w:t xml:space="preserve"> if Cash Transfer]</w:t>
      </w:r>
    </w:p>
    <w:p w14:paraId="5F88CB53" w14:textId="77777777" w:rsidR="00BE3655" w:rsidRPr="00307E1A" w:rsidRDefault="00BE3655" w:rsidP="001779C1">
      <w:pPr>
        <w:pStyle w:val="ListParagraph"/>
        <w:jc w:val="both"/>
        <w:rPr>
          <w:rFonts w:asciiTheme="minorBidi" w:hAnsiTheme="minorBidi" w:cstheme="minorBidi"/>
          <w:sz w:val="22"/>
          <w:szCs w:val="22"/>
          <w:lang w:eastAsia="en-GB"/>
        </w:rPr>
      </w:pPr>
    </w:p>
    <w:p w14:paraId="5F88CB54" w14:textId="3B77DBE9" w:rsidR="00BE3655" w:rsidRPr="00307E1A" w:rsidRDefault="00BE3655" w:rsidP="001779C1">
      <w:pPr>
        <w:pStyle w:val="ListParagraph"/>
        <w:numPr>
          <w:ilvl w:val="0"/>
          <w:numId w:val="4"/>
        </w:numPr>
        <w:jc w:val="both"/>
        <w:rPr>
          <w:rFonts w:asciiTheme="minorBidi" w:hAnsiTheme="minorBidi" w:cstheme="minorBidi"/>
          <w:sz w:val="22"/>
          <w:szCs w:val="22"/>
          <w:lang w:eastAsia="en-GB"/>
        </w:rPr>
      </w:pPr>
      <w:r w:rsidRPr="00307E1A">
        <w:rPr>
          <w:rFonts w:asciiTheme="minorBidi" w:hAnsiTheme="minorBidi" w:cstheme="minorBidi"/>
          <w:sz w:val="22"/>
          <w:szCs w:val="22"/>
          <w:lang w:eastAsia="en-GB"/>
        </w:rPr>
        <w:t>Maximum unreported limit for Cash Transfers:</w:t>
      </w:r>
      <w:r w:rsidR="001E03D0" w:rsidRPr="00307E1A">
        <w:rPr>
          <w:rFonts w:asciiTheme="minorBidi" w:hAnsiTheme="minorBidi" w:cstheme="minorBidi"/>
          <w:sz w:val="22"/>
          <w:szCs w:val="22"/>
          <w:lang w:eastAsia="en-GB"/>
        </w:rPr>
        <w:t xml:space="preserve"> </w:t>
      </w:r>
      <w:r w:rsidRPr="00307E1A">
        <w:rPr>
          <w:rFonts w:asciiTheme="minorBidi" w:hAnsiTheme="minorBidi" w:cstheme="minorBidi"/>
          <w:sz w:val="22"/>
          <w:szCs w:val="22"/>
          <w:highlight w:val="yellow"/>
          <w:lang w:eastAsia="en-GB"/>
        </w:rPr>
        <w:t>[insert amount in</w:t>
      </w:r>
      <w:r w:rsidR="000F40F9" w:rsidRPr="00307E1A">
        <w:rPr>
          <w:rFonts w:asciiTheme="minorBidi" w:hAnsiTheme="minorBidi" w:cstheme="minorBidi"/>
          <w:sz w:val="22"/>
          <w:szCs w:val="22"/>
          <w:highlight w:val="yellow"/>
          <w:lang w:eastAsia="en-GB"/>
        </w:rPr>
        <w:t xml:space="preserve"> </w:t>
      </w:r>
      <w:r w:rsidRPr="00307E1A">
        <w:rPr>
          <w:rFonts w:asciiTheme="minorBidi" w:hAnsiTheme="minorBidi" w:cstheme="minorBidi"/>
          <w:sz w:val="22"/>
          <w:szCs w:val="22"/>
          <w:highlight w:val="yellow"/>
          <w:lang w:eastAsia="en-GB"/>
        </w:rPr>
        <w:t>CHF</w:t>
      </w:r>
      <w:r w:rsidR="00221F62" w:rsidRPr="00307E1A">
        <w:rPr>
          <w:rFonts w:asciiTheme="minorBidi" w:hAnsiTheme="minorBidi" w:cstheme="minorBidi"/>
          <w:sz w:val="22"/>
          <w:szCs w:val="22"/>
          <w:highlight w:val="yellow"/>
          <w:lang w:eastAsia="en-GB"/>
        </w:rPr>
        <w:t>-</w:t>
      </w:r>
      <w:r w:rsidRPr="00307E1A">
        <w:rPr>
          <w:rFonts w:asciiTheme="minorBidi" w:hAnsiTheme="minorBidi" w:cstheme="minorBidi"/>
          <w:sz w:val="22"/>
          <w:szCs w:val="22"/>
          <w:highlight w:val="yellow"/>
          <w:lang w:eastAsia="en-GB"/>
        </w:rPr>
        <w:t xml:space="preserve"> delete</w:t>
      </w:r>
      <w:r w:rsidR="005706AC" w:rsidRPr="00307E1A">
        <w:rPr>
          <w:rFonts w:asciiTheme="minorBidi" w:hAnsiTheme="minorBidi" w:cstheme="minorBidi"/>
          <w:sz w:val="22"/>
          <w:szCs w:val="22"/>
          <w:highlight w:val="yellow"/>
          <w:lang w:eastAsia="en-GB"/>
        </w:rPr>
        <w:t xml:space="preserve"> clause</w:t>
      </w:r>
      <w:r w:rsidRPr="00307E1A">
        <w:rPr>
          <w:rFonts w:asciiTheme="minorBidi" w:hAnsiTheme="minorBidi" w:cstheme="minorBidi"/>
          <w:sz w:val="22"/>
          <w:szCs w:val="22"/>
          <w:highlight w:val="yellow"/>
          <w:lang w:eastAsia="en-GB"/>
        </w:rPr>
        <w:t xml:space="preserve"> if Working Advance]</w:t>
      </w:r>
    </w:p>
    <w:p w14:paraId="5F88CB56" w14:textId="77777777" w:rsidR="007B25A4" w:rsidRPr="00307E1A" w:rsidRDefault="007B25A4" w:rsidP="001779C1">
      <w:pPr>
        <w:pStyle w:val="ListParagraph"/>
        <w:jc w:val="both"/>
        <w:rPr>
          <w:rFonts w:asciiTheme="minorBidi" w:hAnsiTheme="minorBidi" w:cstheme="minorBidi"/>
          <w:sz w:val="22"/>
          <w:szCs w:val="22"/>
          <w:lang w:eastAsia="en-GB"/>
        </w:rPr>
      </w:pPr>
    </w:p>
    <w:p w14:paraId="5F88CB57" w14:textId="77777777" w:rsidR="007B25A4" w:rsidRPr="00307E1A" w:rsidRDefault="007B25A4" w:rsidP="001779C1">
      <w:pPr>
        <w:pStyle w:val="ListParagraph"/>
        <w:numPr>
          <w:ilvl w:val="0"/>
          <w:numId w:val="4"/>
        </w:numPr>
        <w:jc w:val="both"/>
        <w:rPr>
          <w:rFonts w:asciiTheme="minorBidi" w:hAnsiTheme="minorBidi" w:cstheme="minorBidi"/>
          <w:sz w:val="22"/>
          <w:szCs w:val="22"/>
          <w:lang w:eastAsia="en-GB"/>
        </w:rPr>
      </w:pPr>
      <w:r w:rsidRPr="00307E1A">
        <w:rPr>
          <w:rFonts w:asciiTheme="minorBidi" w:hAnsiTheme="minorBidi" w:cstheme="minorBidi"/>
          <w:sz w:val="22"/>
          <w:szCs w:val="22"/>
          <w:lang w:eastAsia="en-GB"/>
        </w:rPr>
        <w:t xml:space="preserve">Bank account for payment of Funding: </w:t>
      </w:r>
    </w:p>
    <w:p w14:paraId="03E8B013" w14:textId="77777777" w:rsidR="00307E1A" w:rsidRPr="00307E1A" w:rsidRDefault="00307E1A" w:rsidP="001779C1">
      <w:pPr>
        <w:pStyle w:val="paragraph"/>
        <w:spacing w:before="0" w:beforeAutospacing="0" w:after="0" w:afterAutospacing="0"/>
        <w:ind w:left="720"/>
        <w:jc w:val="both"/>
        <w:textAlignment w:val="baseline"/>
        <w:rPr>
          <w:rStyle w:val="normaltextrun"/>
          <w:rFonts w:asciiTheme="minorBidi" w:hAnsiTheme="minorBidi" w:cstheme="minorBidi"/>
          <w:sz w:val="22"/>
          <w:szCs w:val="22"/>
          <w:shd w:val="clear" w:color="auto" w:fill="FFFF00"/>
        </w:rPr>
      </w:pPr>
      <w:r w:rsidRPr="00307E1A">
        <w:rPr>
          <w:rStyle w:val="normaltextrun"/>
          <w:rFonts w:asciiTheme="minorBidi" w:hAnsiTheme="minorBidi" w:cstheme="minorBidi"/>
          <w:sz w:val="22"/>
          <w:szCs w:val="22"/>
          <w:lang w:val="en-GB"/>
        </w:rPr>
        <w:t>Name of Bank: </w:t>
      </w:r>
      <w:r w:rsidRPr="00307E1A">
        <w:rPr>
          <w:rStyle w:val="normaltextrun"/>
          <w:rFonts w:asciiTheme="minorBidi" w:hAnsiTheme="minorBidi" w:cstheme="minorBidi"/>
          <w:sz w:val="22"/>
          <w:szCs w:val="22"/>
          <w:shd w:val="clear" w:color="auto" w:fill="FFFF00"/>
          <w:lang w:val="en-GB"/>
        </w:rPr>
        <w:t>[insert]</w:t>
      </w:r>
    </w:p>
    <w:p w14:paraId="10B76A8C" w14:textId="77777777" w:rsidR="00307E1A" w:rsidRPr="00307E1A" w:rsidRDefault="00307E1A" w:rsidP="001779C1">
      <w:pPr>
        <w:pStyle w:val="paragraph"/>
        <w:spacing w:before="0" w:beforeAutospacing="0" w:after="0" w:afterAutospacing="0"/>
        <w:ind w:left="720"/>
        <w:jc w:val="both"/>
        <w:textAlignment w:val="baseline"/>
        <w:rPr>
          <w:rFonts w:asciiTheme="minorBidi" w:hAnsiTheme="minorBidi" w:cstheme="minorBidi"/>
          <w:sz w:val="22"/>
          <w:szCs w:val="22"/>
        </w:rPr>
      </w:pPr>
      <w:r w:rsidRPr="00307E1A">
        <w:rPr>
          <w:rStyle w:val="normaltextrun"/>
          <w:rFonts w:asciiTheme="minorBidi" w:hAnsiTheme="minorBidi" w:cstheme="minorBidi"/>
          <w:sz w:val="22"/>
          <w:szCs w:val="22"/>
          <w:lang w:val="en-GB"/>
        </w:rPr>
        <w:t xml:space="preserve">Address of Bank: </w:t>
      </w:r>
      <w:r w:rsidRPr="00307E1A">
        <w:rPr>
          <w:rStyle w:val="normaltextrun"/>
          <w:rFonts w:asciiTheme="minorBidi" w:hAnsiTheme="minorBidi" w:cstheme="minorBidi"/>
          <w:sz w:val="22"/>
          <w:szCs w:val="22"/>
          <w:shd w:val="clear" w:color="auto" w:fill="FFFF00"/>
          <w:lang w:val="en-GB"/>
        </w:rPr>
        <w:t>[insert]</w:t>
      </w:r>
      <w:r w:rsidRPr="00307E1A">
        <w:rPr>
          <w:rStyle w:val="eop"/>
          <w:rFonts w:asciiTheme="minorBidi" w:hAnsiTheme="minorBidi" w:cstheme="minorBidi"/>
          <w:sz w:val="22"/>
          <w:szCs w:val="22"/>
        </w:rPr>
        <w:t> </w:t>
      </w:r>
    </w:p>
    <w:p w14:paraId="677F45B0" w14:textId="77777777" w:rsidR="00307E1A" w:rsidRPr="00307E1A" w:rsidRDefault="00307E1A" w:rsidP="001779C1">
      <w:pPr>
        <w:pStyle w:val="paragraph"/>
        <w:spacing w:before="0" w:beforeAutospacing="0" w:after="0" w:afterAutospacing="0"/>
        <w:ind w:left="720"/>
        <w:jc w:val="both"/>
        <w:textAlignment w:val="baseline"/>
        <w:rPr>
          <w:rFonts w:asciiTheme="minorBidi" w:hAnsiTheme="minorBidi" w:cstheme="minorBidi"/>
          <w:sz w:val="22"/>
          <w:szCs w:val="22"/>
        </w:rPr>
      </w:pPr>
      <w:r w:rsidRPr="00307E1A">
        <w:rPr>
          <w:rStyle w:val="normaltextrun"/>
          <w:rFonts w:asciiTheme="minorBidi" w:hAnsiTheme="minorBidi" w:cstheme="minorBidi"/>
          <w:sz w:val="22"/>
          <w:szCs w:val="22"/>
          <w:lang w:val="en-GB"/>
        </w:rPr>
        <w:t>Bank account Number: </w:t>
      </w:r>
      <w:r w:rsidRPr="00307E1A">
        <w:rPr>
          <w:rStyle w:val="normaltextrun"/>
          <w:rFonts w:asciiTheme="minorBidi" w:hAnsiTheme="minorBidi" w:cstheme="minorBidi"/>
          <w:sz w:val="22"/>
          <w:szCs w:val="22"/>
          <w:shd w:val="clear" w:color="auto" w:fill="FFFF00"/>
          <w:lang w:val="en-GB"/>
        </w:rPr>
        <w:t>[insert]</w:t>
      </w:r>
      <w:r w:rsidRPr="00307E1A">
        <w:rPr>
          <w:rStyle w:val="eop"/>
          <w:rFonts w:asciiTheme="minorBidi" w:hAnsiTheme="minorBidi" w:cstheme="minorBidi"/>
          <w:sz w:val="22"/>
          <w:szCs w:val="22"/>
        </w:rPr>
        <w:t> </w:t>
      </w:r>
    </w:p>
    <w:p w14:paraId="18A1600F" w14:textId="77777777" w:rsidR="00307E1A" w:rsidRPr="00307E1A" w:rsidRDefault="00307E1A" w:rsidP="001779C1">
      <w:pPr>
        <w:pStyle w:val="paragraph"/>
        <w:spacing w:before="0" w:beforeAutospacing="0" w:after="0" w:afterAutospacing="0"/>
        <w:ind w:left="720"/>
        <w:jc w:val="both"/>
        <w:textAlignment w:val="baseline"/>
        <w:rPr>
          <w:rFonts w:asciiTheme="minorBidi" w:hAnsiTheme="minorBidi" w:cstheme="minorBidi"/>
          <w:sz w:val="22"/>
          <w:szCs w:val="22"/>
        </w:rPr>
      </w:pPr>
      <w:r w:rsidRPr="00307E1A">
        <w:rPr>
          <w:rStyle w:val="normaltextrun"/>
          <w:rFonts w:asciiTheme="minorBidi" w:hAnsiTheme="minorBidi" w:cstheme="minorBidi"/>
          <w:sz w:val="22"/>
          <w:szCs w:val="22"/>
          <w:lang w:val="en-GB"/>
        </w:rPr>
        <w:t>Beneficiary bank account name (registered with the bank): </w:t>
      </w:r>
      <w:r w:rsidRPr="00307E1A">
        <w:rPr>
          <w:rStyle w:val="normaltextrun"/>
          <w:rFonts w:asciiTheme="minorBidi" w:hAnsiTheme="minorBidi" w:cstheme="minorBidi"/>
          <w:sz w:val="22"/>
          <w:szCs w:val="22"/>
          <w:shd w:val="clear" w:color="auto" w:fill="FFFF00"/>
          <w:lang w:val="en-GB"/>
        </w:rPr>
        <w:t>[insert]</w:t>
      </w:r>
      <w:r w:rsidRPr="00307E1A">
        <w:rPr>
          <w:rStyle w:val="eop"/>
          <w:rFonts w:asciiTheme="minorBidi" w:hAnsiTheme="minorBidi" w:cstheme="minorBidi"/>
          <w:sz w:val="22"/>
          <w:szCs w:val="22"/>
        </w:rPr>
        <w:t> </w:t>
      </w:r>
    </w:p>
    <w:p w14:paraId="01EEE13E" w14:textId="77777777" w:rsidR="00307E1A" w:rsidRPr="00307E1A" w:rsidRDefault="00307E1A" w:rsidP="001779C1">
      <w:pPr>
        <w:pStyle w:val="paragraph"/>
        <w:spacing w:before="0" w:beforeAutospacing="0" w:after="0" w:afterAutospacing="0"/>
        <w:ind w:left="720"/>
        <w:jc w:val="both"/>
        <w:textAlignment w:val="baseline"/>
        <w:rPr>
          <w:rFonts w:asciiTheme="minorBidi" w:hAnsiTheme="minorBidi" w:cstheme="minorBidi"/>
          <w:sz w:val="22"/>
          <w:szCs w:val="22"/>
        </w:rPr>
      </w:pPr>
      <w:r w:rsidRPr="00307E1A">
        <w:rPr>
          <w:rStyle w:val="normaltextrun"/>
          <w:rFonts w:asciiTheme="minorBidi" w:hAnsiTheme="minorBidi" w:cstheme="minorBidi"/>
          <w:sz w:val="22"/>
          <w:szCs w:val="22"/>
          <w:lang w:val="en-GB"/>
        </w:rPr>
        <w:t>SWIFT/BIC code: </w:t>
      </w:r>
      <w:r w:rsidRPr="00307E1A">
        <w:rPr>
          <w:rStyle w:val="normaltextrun"/>
          <w:rFonts w:asciiTheme="minorBidi" w:hAnsiTheme="minorBidi" w:cstheme="minorBidi"/>
          <w:sz w:val="22"/>
          <w:szCs w:val="22"/>
          <w:shd w:val="clear" w:color="auto" w:fill="FFFF00"/>
          <w:lang w:val="en-GB"/>
        </w:rPr>
        <w:t>[insert]</w:t>
      </w:r>
      <w:r w:rsidRPr="00307E1A">
        <w:rPr>
          <w:rStyle w:val="eop"/>
          <w:rFonts w:asciiTheme="minorBidi" w:hAnsiTheme="minorBidi" w:cstheme="minorBidi"/>
          <w:sz w:val="22"/>
          <w:szCs w:val="22"/>
        </w:rPr>
        <w:t> </w:t>
      </w:r>
    </w:p>
    <w:p w14:paraId="01AD094C" w14:textId="77777777" w:rsidR="00307E1A" w:rsidRPr="00307E1A" w:rsidRDefault="00307E1A" w:rsidP="00307E1A">
      <w:pPr>
        <w:pStyle w:val="paragraph"/>
        <w:spacing w:before="0" w:beforeAutospacing="0" w:after="0" w:afterAutospacing="0"/>
        <w:ind w:left="720"/>
        <w:textAlignment w:val="baseline"/>
        <w:rPr>
          <w:rStyle w:val="eop"/>
          <w:rFonts w:asciiTheme="minorBidi" w:hAnsiTheme="minorBidi" w:cstheme="minorBidi"/>
          <w:sz w:val="22"/>
          <w:szCs w:val="22"/>
        </w:rPr>
      </w:pPr>
      <w:r w:rsidRPr="00307E1A">
        <w:rPr>
          <w:rStyle w:val="normaltextrun"/>
          <w:rFonts w:asciiTheme="minorBidi" w:hAnsiTheme="minorBidi" w:cstheme="minorBidi"/>
          <w:sz w:val="22"/>
          <w:szCs w:val="22"/>
          <w:lang w:val="en-GB"/>
        </w:rPr>
        <w:t>IBAN (if applicable): </w:t>
      </w:r>
      <w:r w:rsidRPr="00307E1A">
        <w:rPr>
          <w:rStyle w:val="normaltextrun"/>
          <w:rFonts w:asciiTheme="minorBidi" w:hAnsiTheme="minorBidi" w:cstheme="minorBidi"/>
          <w:sz w:val="22"/>
          <w:szCs w:val="22"/>
          <w:shd w:val="clear" w:color="auto" w:fill="FFFF00"/>
          <w:lang w:val="en-GB"/>
        </w:rPr>
        <w:t>[insert]</w:t>
      </w:r>
    </w:p>
    <w:p w14:paraId="3045D900" w14:textId="51DCD28F" w:rsidR="00307E1A" w:rsidRPr="00307E1A" w:rsidRDefault="00307E1A" w:rsidP="00307E1A">
      <w:pPr>
        <w:pStyle w:val="paragraph"/>
        <w:spacing w:before="0" w:beforeAutospacing="0" w:after="0" w:afterAutospacing="0"/>
        <w:ind w:left="720"/>
        <w:textAlignment w:val="baseline"/>
        <w:rPr>
          <w:rStyle w:val="eop"/>
          <w:rFonts w:asciiTheme="minorBidi" w:hAnsiTheme="minorBidi" w:cstheme="minorBidi"/>
          <w:sz w:val="22"/>
          <w:szCs w:val="22"/>
        </w:rPr>
      </w:pPr>
      <w:r w:rsidRPr="00307E1A">
        <w:rPr>
          <w:rStyle w:val="eop"/>
          <w:rFonts w:asciiTheme="minorBidi" w:hAnsiTheme="minorBidi" w:cstheme="minorBidi"/>
          <w:sz w:val="22"/>
          <w:szCs w:val="22"/>
          <w:lang w:val="en-US"/>
        </w:rPr>
        <w:t xml:space="preserve">Bank account’s currency: </w:t>
      </w:r>
      <w:r w:rsidRPr="00307E1A">
        <w:rPr>
          <w:rStyle w:val="normaltextrun"/>
          <w:rFonts w:asciiTheme="minorBidi" w:hAnsiTheme="minorBidi" w:cstheme="minorBidi"/>
          <w:sz w:val="22"/>
          <w:szCs w:val="22"/>
          <w:shd w:val="clear" w:color="auto" w:fill="FFFF00"/>
          <w:lang w:val="en-GB"/>
        </w:rPr>
        <w:t>[insert]</w:t>
      </w:r>
    </w:p>
    <w:p w14:paraId="7B9658E2" w14:textId="77777777" w:rsidR="00307E1A" w:rsidRDefault="00307E1A" w:rsidP="00307E1A">
      <w:pPr>
        <w:jc w:val="both"/>
        <w:rPr>
          <w:rFonts w:asciiTheme="minorBidi" w:hAnsiTheme="minorBidi" w:cstheme="minorBidi"/>
          <w:b/>
          <w:bCs/>
          <w:sz w:val="22"/>
          <w:szCs w:val="22"/>
          <w:lang w:eastAsia="en-GB"/>
        </w:rPr>
      </w:pPr>
    </w:p>
    <w:p w14:paraId="5F88CB5A" w14:textId="3E7A7990" w:rsidR="002810D3" w:rsidRPr="00307E1A" w:rsidRDefault="00C50FF0" w:rsidP="00307E1A">
      <w:pPr>
        <w:jc w:val="both"/>
        <w:rPr>
          <w:rFonts w:asciiTheme="minorBidi" w:hAnsiTheme="minorBidi" w:cstheme="minorBidi"/>
          <w:b/>
          <w:bCs/>
          <w:sz w:val="22"/>
          <w:szCs w:val="22"/>
          <w:lang w:eastAsia="en-GB"/>
        </w:rPr>
      </w:pPr>
      <w:r w:rsidRPr="00307E1A">
        <w:rPr>
          <w:rFonts w:asciiTheme="minorBidi" w:hAnsiTheme="minorBidi" w:cstheme="minorBidi"/>
          <w:b/>
          <w:bCs/>
          <w:sz w:val="22"/>
          <w:szCs w:val="22"/>
          <w:lang w:eastAsia="en-GB"/>
        </w:rPr>
        <w:t>Reporting</w:t>
      </w:r>
    </w:p>
    <w:p w14:paraId="5F88CB5B" w14:textId="77777777" w:rsidR="002810D3" w:rsidRPr="002140A7" w:rsidRDefault="002810D3" w:rsidP="002810D3">
      <w:pPr>
        <w:pStyle w:val="ListParagraph"/>
        <w:rPr>
          <w:rFonts w:asciiTheme="minorBidi" w:hAnsiTheme="minorBidi" w:cstheme="minorBidi"/>
          <w:sz w:val="22"/>
          <w:szCs w:val="22"/>
          <w:lang w:eastAsia="en-GB"/>
        </w:rPr>
      </w:pPr>
    </w:p>
    <w:p w14:paraId="4DFCF3F4" w14:textId="1128E49F" w:rsidR="007776CF" w:rsidRDefault="002810D3" w:rsidP="007776CF">
      <w:pPr>
        <w:pStyle w:val="ListParagraph"/>
        <w:numPr>
          <w:ilvl w:val="0"/>
          <w:numId w:val="4"/>
        </w:numPr>
        <w:jc w:val="both"/>
        <w:rPr>
          <w:rFonts w:asciiTheme="minorBidi" w:hAnsiTheme="minorBidi" w:cstheme="minorBidi"/>
          <w:sz w:val="22"/>
          <w:szCs w:val="22"/>
          <w:lang w:eastAsia="en-GB"/>
        </w:rPr>
      </w:pPr>
      <w:r w:rsidRPr="00617CC8">
        <w:rPr>
          <w:rFonts w:asciiTheme="minorBidi" w:hAnsiTheme="minorBidi" w:cstheme="minorBidi"/>
          <w:sz w:val="22"/>
          <w:szCs w:val="22"/>
          <w:lang w:eastAsia="en-GB"/>
        </w:rPr>
        <w:t>Frequency of reporting</w:t>
      </w:r>
      <w:r w:rsidRPr="002140A7">
        <w:rPr>
          <w:rFonts w:asciiTheme="minorBidi" w:hAnsiTheme="minorBidi" w:cstheme="minorBidi"/>
          <w:sz w:val="22"/>
          <w:szCs w:val="22"/>
          <w:lang w:eastAsia="en-GB"/>
        </w:rPr>
        <w:t>: [</w:t>
      </w:r>
      <w:r w:rsidRPr="002140A7">
        <w:rPr>
          <w:rFonts w:asciiTheme="minorBidi" w:hAnsiTheme="minorBidi" w:cstheme="minorBidi"/>
          <w:sz w:val="22"/>
          <w:szCs w:val="22"/>
          <w:highlight w:val="yellow"/>
          <w:lang w:eastAsia="en-GB"/>
        </w:rPr>
        <w:t>insert frequency- monthly, quarterly, every 6 months etc.</w:t>
      </w:r>
      <w:r w:rsidRPr="002140A7">
        <w:rPr>
          <w:rFonts w:asciiTheme="minorBidi" w:hAnsiTheme="minorBidi" w:cstheme="minorBidi"/>
          <w:sz w:val="22"/>
          <w:szCs w:val="22"/>
          <w:lang w:eastAsia="en-GB"/>
        </w:rPr>
        <w:t>]</w:t>
      </w:r>
    </w:p>
    <w:p w14:paraId="1BBC173E" w14:textId="77777777" w:rsidR="007776CF" w:rsidRDefault="007776CF" w:rsidP="007776CF">
      <w:pPr>
        <w:pStyle w:val="ListParagraph"/>
        <w:jc w:val="both"/>
        <w:rPr>
          <w:rFonts w:asciiTheme="minorBidi" w:hAnsiTheme="minorBidi" w:cstheme="minorBidi"/>
          <w:sz w:val="22"/>
          <w:szCs w:val="22"/>
          <w:lang w:eastAsia="en-GB"/>
        </w:rPr>
      </w:pPr>
    </w:p>
    <w:p w14:paraId="5F88CB5E" w14:textId="47999EAC" w:rsidR="000A1140" w:rsidRPr="007776CF" w:rsidRDefault="00B2746E" w:rsidP="007776CF">
      <w:pPr>
        <w:pStyle w:val="ListParagraph"/>
        <w:numPr>
          <w:ilvl w:val="0"/>
          <w:numId w:val="4"/>
        </w:numPr>
        <w:jc w:val="both"/>
        <w:rPr>
          <w:rFonts w:asciiTheme="minorBidi" w:hAnsiTheme="minorBidi" w:cstheme="minorBidi"/>
          <w:sz w:val="22"/>
          <w:szCs w:val="22"/>
          <w:lang w:eastAsia="en-GB"/>
        </w:rPr>
      </w:pPr>
      <w:r w:rsidRPr="007776CF">
        <w:rPr>
          <w:rFonts w:asciiTheme="minorBidi" w:hAnsiTheme="minorBidi" w:cstheme="minorBidi"/>
          <w:sz w:val="22"/>
          <w:szCs w:val="22"/>
          <w:highlight w:val="yellow"/>
          <w:lang w:eastAsia="en-GB"/>
        </w:rPr>
        <w:t xml:space="preserve">Cash Transfer </w:t>
      </w:r>
      <w:r w:rsidR="00945121" w:rsidRPr="007776CF">
        <w:rPr>
          <w:rFonts w:asciiTheme="minorBidi" w:hAnsiTheme="minorBidi" w:cstheme="minorBidi"/>
          <w:sz w:val="22"/>
          <w:szCs w:val="22"/>
          <w:lang w:eastAsia="en-GB"/>
        </w:rPr>
        <w:t>r</w:t>
      </w:r>
      <w:r w:rsidR="002810D3" w:rsidRPr="007776CF">
        <w:rPr>
          <w:rFonts w:asciiTheme="minorBidi" w:hAnsiTheme="minorBidi" w:cstheme="minorBidi"/>
          <w:sz w:val="22"/>
          <w:szCs w:val="22"/>
          <w:lang w:eastAsia="en-GB"/>
        </w:rPr>
        <w:t xml:space="preserve">eport due dates: </w:t>
      </w:r>
      <w:r w:rsidR="002810D3" w:rsidRPr="007776CF">
        <w:rPr>
          <w:rFonts w:asciiTheme="minorBidi" w:hAnsiTheme="minorBidi" w:cstheme="minorBidi"/>
          <w:sz w:val="22"/>
          <w:szCs w:val="22"/>
          <w:highlight w:val="yellow"/>
          <w:lang w:eastAsia="en-GB"/>
        </w:rPr>
        <w:t>[Insert dates]</w:t>
      </w:r>
    </w:p>
    <w:p w14:paraId="71392A43" w14:textId="77777777" w:rsidR="00A0367B" w:rsidRPr="00A0367B" w:rsidRDefault="00A0367B" w:rsidP="00A0367B">
      <w:pPr>
        <w:jc w:val="both"/>
        <w:rPr>
          <w:rFonts w:asciiTheme="minorBidi" w:hAnsiTheme="minorBidi" w:cstheme="minorBidi"/>
          <w:sz w:val="22"/>
          <w:szCs w:val="22"/>
          <w:lang w:eastAsia="en-GB"/>
        </w:rPr>
      </w:pPr>
    </w:p>
    <w:p w14:paraId="6F41930E" w14:textId="166CD27C" w:rsidR="00D94AA5" w:rsidRDefault="00E340A6" w:rsidP="00100198">
      <w:pPr>
        <w:pStyle w:val="ListParagraph"/>
        <w:numPr>
          <w:ilvl w:val="0"/>
          <w:numId w:val="4"/>
        </w:numPr>
        <w:jc w:val="both"/>
        <w:rPr>
          <w:rFonts w:asciiTheme="minorBidi" w:hAnsiTheme="minorBidi" w:cstheme="minorBidi"/>
          <w:sz w:val="22"/>
          <w:szCs w:val="22"/>
          <w:lang w:eastAsia="en-GB"/>
        </w:rPr>
      </w:pPr>
      <w:r>
        <w:rPr>
          <w:rFonts w:asciiTheme="minorBidi" w:hAnsiTheme="minorBidi" w:cstheme="minorBidi"/>
          <w:sz w:val="22"/>
          <w:szCs w:val="22"/>
          <w:lang w:eastAsia="en-GB"/>
        </w:rPr>
        <w:t>Reporting periods</w:t>
      </w:r>
      <w:r w:rsidR="00793A28">
        <w:rPr>
          <w:rFonts w:asciiTheme="minorBidi" w:hAnsiTheme="minorBidi" w:cstheme="minorBidi"/>
          <w:sz w:val="22"/>
          <w:szCs w:val="22"/>
          <w:lang w:eastAsia="en-GB"/>
        </w:rPr>
        <w:t xml:space="preserve"> and due dates</w:t>
      </w:r>
      <w:r>
        <w:rPr>
          <w:rFonts w:asciiTheme="minorBidi" w:hAnsiTheme="minorBidi" w:cstheme="minorBidi"/>
          <w:sz w:val="22"/>
          <w:szCs w:val="22"/>
          <w:lang w:eastAsia="en-GB"/>
        </w:rPr>
        <w:t xml:space="preserve">: </w:t>
      </w:r>
    </w:p>
    <w:p w14:paraId="219B5142" w14:textId="77777777" w:rsidR="00F878EB" w:rsidRPr="001B5FB0" w:rsidRDefault="00F878EB" w:rsidP="00F878EB">
      <w:pPr>
        <w:ind w:left="708"/>
        <w:jc w:val="both"/>
        <w:rPr>
          <w:rFonts w:asciiTheme="minorBidi" w:hAnsiTheme="minorBidi" w:cstheme="minorBidi"/>
          <w:sz w:val="22"/>
          <w:szCs w:val="22"/>
          <w:highlight w:val="yellow"/>
          <w:lang w:eastAsia="en-GB"/>
        </w:rPr>
      </w:pPr>
      <w:r w:rsidRPr="001B5FB0">
        <w:rPr>
          <w:rFonts w:asciiTheme="minorBidi" w:hAnsiTheme="minorBidi" w:cstheme="minorBidi"/>
          <w:sz w:val="22"/>
          <w:szCs w:val="22"/>
          <w:highlight w:val="yellow"/>
          <w:lang w:eastAsia="en-GB"/>
        </w:rPr>
        <w:t>[insert, as per needs</w:t>
      </w:r>
      <w:r>
        <w:rPr>
          <w:rFonts w:asciiTheme="minorBidi" w:hAnsiTheme="minorBidi" w:cstheme="minorBidi"/>
          <w:sz w:val="22"/>
          <w:szCs w:val="22"/>
          <w:highlight w:val="yellow"/>
          <w:lang w:eastAsia="en-GB"/>
        </w:rPr>
        <w:t xml:space="preserve"> -final report is essential</w:t>
      </w:r>
      <w:r w:rsidRPr="001B5FB0">
        <w:rPr>
          <w:rFonts w:asciiTheme="minorBidi" w:hAnsiTheme="minorBidi" w:cstheme="minorBidi"/>
          <w:sz w:val="22"/>
          <w:szCs w:val="22"/>
          <w:highlight w:val="yellow"/>
          <w:lang w:eastAsia="en-GB"/>
        </w:rPr>
        <w:t>:</w:t>
      </w:r>
    </w:p>
    <w:p w14:paraId="5E8902A7" w14:textId="77777777" w:rsidR="00F878EB" w:rsidRPr="001B5FB0" w:rsidRDefault="00F878EB" w:rsidP="00F878EB">
      <w:pPr>
        <w:pStyle w:val="ListParagraph"/>
        <w:numPr>
          <w:ilvl w:val="0"/>
          <w:numId w:val="13"/>
        </w:numPr>
        <w:ind w:left="851" w:hanging="142"/>
        <w:jc w:val="both"/>
        <w:rPr>
          <w:rFonts w:asciiTheme="minorBidi" w:hAnsiTheme="minorBidi" w:cstheme="minorBidi"/>
          <w:sz w:val="22"/>
          <w:szCs w:val="22"/>
          <w:highlight w:val="yellow"/>
          <w:lang w:eastAsia="en-GB"/>
        </w:rPr>
      </w:pPr>
      <w:r w:rsidRPr="001B5FB0">
        <w:rPr>
          <w:rFonts w:asciiTheme="minorBidi" w:hAnsiTheme="minorBidi" w:cstheme="minorBidi"/>
          <w:sz w:val="22"/>
          <w:szCs w:val="22"/>
          <w:highlight w:val="yellow"/>
          <w:lang w:eastAsia="en-GB"/>
        </w:rPr>
        <w:t xml:space="preserve">Report 1 from [insert date] to [insert date], due [insert date] </w:t>
      </w:r>
    </w:p>
    <w:p w14:paraId="4937AAEB" w14:textId="77777777" w:rsidR="00F878EB" w:rsidRDefault="00F878EB" w:rsidP="00F878EB">
      <w:pPr>
        <w:pStyle w:val="ListParagraph"/>
        <w:numPr>
          <w:ilvl w:val="0"/>
          <w:numId w:val="13"/>
        </w:numPr>
        <w:ind w:left="851" w:hanging="142"/>
        <w:jc w:val="both"/>
        <w:rPr>
          <w:rFonts w:asciiTheme="minorBidi" w:hAnsiTheme="minorBidi" w:cstheme="minorBidi"/>
          <w:sz w:val="22"/>
          <w:szCs w:val="22"/>
          <w:highlight w:val="yellow"/>
          <w:lang w:eastAsia="en-GB"/>
        </w:rPr>
      </w:pPr>
      <w:r w:rsidRPr="001B5FB0">
        <w:rPr>
          <w:rFonts w:asciiTheme="minorBidi" w:hAnsiTheme="minorBidi" w:cstheme="minorBidi"/>
          <w:sz w:val="22"/>
          <w:szCs w:val="22"/>
          <w:highlight w:val="yellow"/>
          <w:lang w:eastAsia="en-GB"/>
        </w:rPr>
        <w:t>Report 2 from [insert date] to [insert date], due [insert date] etc.]</w:t>
      </w:r>
    </w:p>
    <w:p w14:paraId="77A4C293" w14:textId="77777777" w:rsidR="00F878EB" w:rsidRPr="00F878EB" w:rsidRDefault="00F878EB" w:rsidP="00F878EB">
      <w:pPr>
        <w:pStyle w:val="ListParagraph"/>
        <w:numPr>
          <w:ilvl w:val="0"/>
          <w:numId w:val="14"/>
        </w:numPr>
        <w:ind w:left="851" w:hanging="142"/>
        <w:jc w:val="both"/>
        <w:rPr>
          <w:rFonts w:asciiTheme="minorBidi" w:hAnsiTheme="minorBidi" w:cstheme="minorBidi"/>
          <w:sz w:val="22"/>
          <w:szCs w:val="22"/>
          <w:lang w:val="en-US" w:eastAsia="en-GB"/>
        </w:rPr>
      </w:pPr>
      <w:r w:rsidRPr="00F878EB">
        <w:rPr>
          <w:rFonts w:asciiTheme="minorBidi" w:hAnsiTheme="minorBidi" w:cstheme="minorBidi"/>
          <w:sz w:val="22"/>
          <w:szCs w:val="22"/>
          <w:lang w:val="en-US" w:eastAsia="en-GB"/>
        </w:rPr>
        <w:t xml:space="preserve">Final report: </w:t>
      </w:r>
      <w:r w:rsidRPr="00F878EB">
        <w:rPr>
          <w:rFonts w:asciiTheme="minorBidi" w:hAnsiTheme="minorBidi" w:cstheme="minorBidi"/>
          <w:sz w:val="22"/>
          <w:szCs w:val="22"/>
          <w:lang w:eastAsia="en-GB"/>
        </w:rPr>
        <w:t xml:space="preserve">from </w:t>
      </w:r>
      <w:r w:rsidRPr="001B5FB0">
        <w:rPr>
          <w:rFonts w:asciiTheme="minorBidi" w:hAnsiTheme="minorBidi" w:cstheme="minorBidi"/>
          <w:sz w:val="22"/>
          <w:szCs w:val="22"/>
          <w:highlight w:val="yellow"/>
          <w:lang w:eastAsia="en-GB"/>
        </w:rPr>
        <w:t xml:space="preserve">[insert date] </w:t>
      </w:r>
      <w:r w:rsidRPr="00F878EB">
        <w:rPr>
          <w:rFonts w:asciiTheme="minorBidi" w:hAnsiTheme="minorBidi" w:cstheme="minorBidi"/>
          <w:sz w:val="22"/>
          <w:szCs w:val="22"/>
          <w:lang w:eastAsia="en-GB"/>
        </w:rPr>
        <w:t xml:space="preserve">to </w:t>
      </w:r>
      <w:r w:rsidRPr="001B5FB0">
        <w:rPr>
          <w:rFonts w:asciiTheme="minorBidi" w:hAnsiTheme="minorBidi" w:cstheme="minorBidi"/>
          <w:sz w:val="22"/>
          <w:szCs w:val="22"/>
          <w:highlight w:val="yellow"/>
          <w:lang w:eastAsia="en-GB"/>
        </w:rPr>
        <w:t>[insert date]</w:t>
      </w:r>
      <w:r w:rsidRPr="00F878EB">
        <w:rPr>
          <w:rFonts w:asciiTheme="minorBidi" w:hAnsiTheme="minorBidi" w:cstheme="minorBidi"/>
          <w:sz w:val="22"/>
          <w:szCs w:val="22"/>
          <w:lang w:eastAsia="en-GB"/>
        </w:rPr>
        <w:t xml:space="preserve">, due </w:t>
      </w:r>
      <w:r w:rsidRPr="001B5FB0">
        <w:rPr>
          <w:rFonts w:asciiTheme="minorBidi" w:hAnsiTheme="minorBidi" w:cstheme="minorBidi"/>
          <w:sz w:val="22"/>
          <w:szCs w:val="22"/>
          <w:highlight w:val="yellow"/>
          <w:lang w:eastAsia="en-GB"/>
        </w:rPr>
        <w:t>[insert date]</w:t>
      </w:r>
      <w:r>
        <w:rPr>
          <w:rFonts w:asciiTheme="minorBidi" w:hAnsiTheme="minorBidi" w:cstheme="minorBidi"/>
          <w:sz w:val="22"/>
          <w:szCs w:val="22"/>
          <w:lang w:eastAsia="en-GB"/>
        </w:rPr>
        <w:t>.</w:t>
      </w:r>
    </w:p>
    <w:p w14:paraId="699F035E" w14:textId="77777777" w:rsidR="00F878EB" w:rsidRPr="00F878EB" w:rsidRDefault="00F878EB" w:rsidP="00F878EB">
      <w:pPr>
        <w:pStyle w:val="ListParagraph"/>
        <w:rPr>
          <w:rFonts w:asciiTheme="minorBidi" w:hAnsiTheme="minorBidi" w:cstheme="minorBidi"/>
          <w:sz w:val="22"/>
          <w:szCs w:val="22"/>
          <w:lang w:eastAsia="en-GB"/>
        </w:rPr>
      </w:pPr>
    </w:p>
    <w:p w14:paraId="2A2F642A" w14:textId="6916ECC1" w:rsidR="006A7B35" w:rsidRDefault="00F878EB" w:rsidP="006A7B35">
      <w:pPr>
        <w:pStyle w:val="ListParagraph"/>
        <w:numPr>
          <w:ilvl w:val="0"/>
          <w:numId w:val="4"/>
        </w:numPr>
        <w:jc w:val="both"/>
        <w:rPr>
          <w:rFonts w:asciiTheme="minorBidi" w:hAnsiTheme="minorBidi" w:cstheme="minorBidi"/>
          <w:sz w:val="22"/>
          <w:szCs w:val="22"/>
          <w:lang w:eastAsia="en-GB"/>
        </w:rPr>
      </w:pPr>
      <w:r w:rsidRPr="00F878EB">
        <w:rPr>
          <w:rFonts w:asciiTheme="minorBidi" w:hAnsiTheme="minorBidi" w:cstheme="minorBidi"/>
          <w:sz w:val="22"/>
          <w:szCs w:val="22"/>
          <w:lang w:eastAsia="en-GB"/>
        </w:rPr>
        <w:t>Other reports required by Project Donor: [</w:t>
      </w:r>
      <w:r w:rsidRPr="00F878EB">
        <w:rPr>
          <w:rFonts w:asciiTheme="minorBidi" w:hAnsiTheme="minorBidi" w:cstheme="minorBidi"/>
          <w:sz w:val="22"/>
          <w:szCs w:val="22"/>
          <w:highlight w:val="yellow"/>
          <w:lang w:eastAsia="en-GB"/>
        </w:rPr>
        <w:t xml:space="preserve">Insert details including any indicators to be reported against, periods covered by the reports and due dates- delete </w:t>
      </w:r>
      <w:r w:rsidR="006A7B35">
        <w:rPr>
          <w:rFonts w:asciiTheme="minorBidi" w:hAnsiTheme="minorBidi" w:cstheme="minorBidi"/>
          <w:sz w:val="22"/>
          <w:szCs w:val="22"/>
          <w:highlight w:val="yellow"/>
          <w:lang w:eastAsia="en-GB"/>
        </w:rPr>
        <w:t xml:space="preserve">the clause </w:t>
      </w:r>
      <w:r w:rsidRPr="00F878EB">
        <w:rPr>
          <w:rFonts w:asciiTheme="minorBidi" w:hAnsiTheme="minorBidi" w:cstheme="minorBidi"/>
          <w:sz w:val="22"/>
          <w:szCs w:val="22"/>
          <w:highlight w:val="yellow"/>
          <w:lang w:eastAsia="en-GB"/>
        </w:rPr>
        <w:t>if not applicable]</w:t>
      </w:r>
      <w:r w:rsidR="009D6605">
        <w:rPr>
          <w:rFonts w:asciiTheme="minorBidi" w:hAnsiTheme="minorBidi" w:cstheme="minorBidi"/>
          <w:sz w:val="22"/>
          <w:szCs w:val="22"/>
          <w:lang w:eastAsia="en-GB"/>
        </w:rPr>
        <w:t>.</w:t>
      </w:r>
    </w:p>
    <w:p w14:paraId="3A498C1F" w14:textId="23017C48" w:rsidR="006A7B35" w:rsidRPr="00DF14E5" w:rsidRDefault="0013353F" w:rsidP="00DF55DD">
      <w:pPr>
        <w:pStyle w:val="ListParagraph"/>
        <w:numPr>
          <w:ilvl w:val="0"/>
          <w:numId w:val="4"/>
        </w:numPr>
        <w:jc w:val="both"/>
        <w:rPr>
          <w:rFonts w:asciiTheme="minorBidi" w:hAnsiTheme="minorBidi" w:cstheme="minorBidi"/>
          <w:sz w:val="22"/>
          <w:szCs w:val="22"/>
          <w:lang w:eastAsia="en-GB"/>
        </w:rPr>
      </w:pPr>
      <w:r w:rsidRPr="00DF14E5">
        <w:rPr>
          <w:rFonts w:asciiTheme="minorBidi" w:hAnsiTheme="minorBidi" w:cstheme="minorBidi"/>
          <w:sz w:val="22"/>
          <w:szCs w:val="22"/>
          <w:lang w:eastAsia="en-GB"/>
        </w:rPr>
        <w:t xml:space="preserve">Language for reporting: </w:t>
      </w:r>
      <w:r w:rsidR="00DF14E5">
        <w:rPr>
          <w:rFonts w:asciiTheme="minorBidi" w:hAnsiTheme="minorBidi" w:cstheme="minorBidi"/>
          <w:sz w:val="22"/>
          <w:szCs w:val="22"/>
          <w:lang w:eastAsia="en-GB"/>
        </w:rPr>
        <w:t xml:space="preserve">English </w:t>
      </w:r>
    </w:p>
    <w:p w14:paraId="11D92BDD" w14:textId="77777777" w:rsidR="006A7B35" w:rsidRDefault="00793A28" w:rsidP="000007CF">
      <w:pPr>
        <w:pStyle w:val="ListParagraph"/>
        <w:numPr>
          <w:ilvl w:val="0"/>
          <w:numId w:val="4"/>
        </w:numPr>
        <w:jc w:val="both"/>
        <w:rPr>
          <w:rFonts w:asciiTheme="minorBidi" w:hAnsiTheme="minorBidi" w:cstheme="minorBidi"/>
          <w:sz w:val="22"/>
          <w:szCs w:val="22"/>
          <w:lang w:eastAsia="en-GB"/>
        </w:rPr>
      </w:pPr>
      <w:r w:rsidRPr="006A7B35">
        <w:rPr>
          <w:rFonts w:asciiTheme="minorBidi" w:hAnsiTheme="minorBidi" w:cstheme="minorBidi"/>
          <w:sz w:val="22"/>
          <w:szCs w:val="22"/>
          <w:lang w:eastAsia="en-GB"/>
        </w:rPr>
        <w:t>Currency for reporting:</w:t>
      </w:r>
      <w:r w:rsidR="006A7B35" w:rsidRPr="006A7B35">
        <w:rPr>
          <w:rFonts w:asciiTheme="minorBidi" w:hAnsiTheme="minorBidi" w:cstheme="minorBidi"/>
          <w:sz w:val="22"/>
          <w:szCs w:val="22"/>
          <w:lang w:eastAsia="en-GB"/>
        </w:rPr>
        <w:t xml:space="preserve"> </w:t>
      </w:r>
      <w:r w:rsidRPr="006A7B35">
        <w:rPr>
          <w:rFonts w:asciiTheme="minorBidi" w:hAnsiTheme="minorBidi" w:cstheme="minorBidi"/>
          <w:sz w:val="22"/>
          <w:szCs w:val="22"/>
          <w:highlight w:val="yellow"/>
          <w:lang w:eastAsia="en-GB"/>
        </w:rPr>
        <w:t>[insert currency]</w:t>
      </w:r>
    </w:p>
    <w:p w14:paraId="53747E9F" w14:textId="77777777" w:rsidR="006A7B35" w:rsidRPr="006A7B35" w:rsidRDefault="006A7B35" w:rsidP="006A7B35">
      <w:pPr>
        <w:pStyle w:val="ListParagraph"/>
        <w:rPr>
          <w:rFonts w:asciiTheme="minorBidi" w:hAnsiTheme="minorBidi" w:cstheme="minorBidi"/>
          <w:color w:val="000000"/>
          <w:sz w:val="22"/>
          <w:szCs w:val="22"/>
          <w:lang w:val="en-GB" w:eastAsia="en-GB"/>
        </w:rPr>
      </w:pPr>
    </w:p>
    <w:p w14:paraId="117714A5" w14:textId="4645F595" w:rsidR="009F3788" w:rsidRPr="009F3788" w:rsidRDefault="000007CF" w:rsidP="009F3788">
      <w:pPr>
        <w:pStyle w:val="ListParagraph"/>
        <w:numPr>
          <w:ilvl w:val="0"/>
          <w:numId w:val="4"/>
        </w:numPr>
        <w:ind w:left="714" w:hanging="357"/>
        <w:jc w:val="both"/>
        <w:rPr>
          <w:rFonts w:asciiTheme="minorBidi" w:hAnsiTheme="minorBidi" w:cstheme="minorBidi"/>
          <w:sz w:val="22"/>
          <w:szCs w:val="22"/>
          <w:lang w:eastAsia="en-GB"/>
        </w:rPr>
      </w:pPr>
      <w:r w:rsidRPr="006A7B35">
        <w:rPr>
          <w:rFonts w:asciiTheme="minorBidi" w:hAnsiTheme="minorBidi" w:cstheme="minorBidi"/>
          <w:color w:val="000000"/>
          <w:sz w:val="22"/>
          <w:szCs w:val="22"/>
          <w:lang w:val="en-GB" w:eastAsia="en-GB"/>
        </w:rPr>
        <w:t xml:space="preserve">In addition, the following </w:t>
      </w:r>
      <w:r w:rsidR="000D2445">
        <w:rPr>
          <w:rFonts w:asciiTheme="minorBidi" w:hAnsiTheme="minorBidi" w:cstheme="minorBidi"/>
          <w:color w:val="000000"/>
          <w:sz w:val="22"/>
          <w:szCs w:val="22"/>
          <w:lang w:val="en-GB" w:eastAsia="en-GB"/>
        </w:rPr>
        <w:t xml:space="preserve">Special </w:t>
      </w:r>
      <w:r w:rsidRPr="006A7B35">
        <w:rPr>
          <w:rFonts w:asciiTheme="minorBidi" w:hAnsiTheme="minorBidi" w:cstheme="minorBidi"/>
          <w:color w:val="000000"/>
          <w:sz w:val="22"/>
          <w:szCs w:val="22"/>
          <w:lang w:val="en-GB" w:eastAsia="en-GB"/>
        </w:rPr>
        <w:t>conditions shall apply:</w:t>
      </w:r>
      <w:bookmarkStart w:id="12" w:name="Text11"/>
    </w:p>
    <w:p w14:paraId="205FAC40" w14:textId="59518109" w:rsidR="009F3788" w:rsidRPr="009F3788" w:rsidRDefault="009F3788" w:rsidP="009F3788">
      <w:pPr>
        <w:pStyle w:val="ListParagraph"/>
        <w:rPr>
          <w:rFonts w:ascii="Arial" w:hAnsi="Arial" w:cs="Arial"/>
          <w:color w:val="000000"/>
          <w:sz w:val="22"/>
          <w:szCs w:val="22"/>
          <w:lang w:val="en-GB" w:eastAsia="en-GB"/>
        </w:rPr>
      </w:pPr>
    </w:p>
    <w:p w14:paraId="3CFCA34D" w14:textId="6A5EA488" w:rsidR="009F3788" w:rsidRPr="009F3788" w:rsidRDefault="009F3788" w:rsidP="00C516BA">
      <w:pPr>
        <w:pStyle w:val="Heading2"/>
        <w:keepLines w:val="0"/>
        <w:numPr>
          <w:ilvl w:val="0"/>
          <w:numId w:val="47"/>
        </w:numPr>
        <w:spacing w:before="240" w:after="60" w:line="240" w:lineRule="auto"/>
        <w:jc w:val="both"/>
        <w:rPr>
          <w:rFonts w:ascii="Arial" w:eastAsiaTheme="minorBidi" w:hAnsi="Arial" w:cs="Arial"/>
          <w:b/>
          <w:bCs/>
          <w:color w:val="auto"/>
          <w:sz w:val="22"/>
          <w:szCs w:val="22"/>
          <w:lang w:val="en-NZ"/>
        </w:rPr>
      </w:pPr>
      <w:r w:rsidRPr="009F3788">
        <w:rPr>
          <w:rFonts w:ascii="Arial" w:eastAsiaTheme="minorBidi" w:hAnsi="Arial" w:cs="Arial"/>
          <w:b/>
          <w:bCs/>
          <w:color w:val="auto"/>
          <w:sz w:val="22"/>
          <w:szCs w:val="22"/>
          <w:lang w:val="en-NZ"/>
        </w:rPr>
        <w:t xml:space="preserve">Publications, Media Releases, Branding and Marking </w:t>
      </w:r>
    </w:p>
    <w:p w14:paraId="43118DED" w14:textId="4482E3AD" w:rsidR="009F3788" w:rsidRPr="009F3788" w:rsidRDefault="009F3788" w:rsidP="00C516BA">
      <w:pPr>
        <w:pStyle w:val="ListParagraph"/>
        <w:numPr>
          <w:ilvl w:val="0"/>
          <w:numId w:val="38"/>
        </w:numPr>
        <w:ind w:left="1134" w:hanging="357"/>
        <w:jc w:val="both"/>
        <w:rPr>
          <w:rFonts w:ascii="Arial" w:hAnsi="Arial" w:cs="Arial"/>
          <w:sz w:val="22"/>
          <w:szCs w:val="22"/>
        </w:rPr>
      </w:pPr>
      <w:r w:rsidRPr="009F3788">
        <w:rPr>
          <w:rFonts w:ascii="Arial" w:hAnsi="Arial" w:cs="Arial"/>
          <w:sz w:val="22"/>
          <w:szCs w:val="22"/>
        </w:rPr>
        <w:t xml:space="preserve">If the </w:t>
      </w:r>
      <w:r w:rsidR="00C47988">
        <w:rPr>
          <w:rFonts w:ascii="Arial" w:hAnsi="Arial" w:cs="Arial"/>
          <w:sz w:val="22"/>
          <w:szCs w:val="22"/>
        </w:rPr>
        <w:t xml:space="preserve">Project Partner </w:t>
      </w:r>
      <w:r w:rsidRPr="009F3788">
        <w:rPr>
          <w:rFonts w:ascii="Arial" w:hAnsi="Arial" w:cs="Arial"/>
          <w:sz w:val="22"/>
          <w:szCs w:val="22"/>
        </w:rPr>
        <w:t>intends to identify USAID’s contribution to any publication, video or other information/media product resulting from this grant, the product must state that the views expressed by the author(s) do not necessarily reflect those of USAID.</w:t>
      </w:r>
    </w:p>
    <w:p w14:paraId="137E857B" w14:textId="2A0D6987" w:rsidR="009F3788" w:rsidRPr="009F3788" w:rsidRDefault="009F3788" w:rsidP="00C516BA">
      <w:pPr>
        <w:pStyle w:val="ListParagraph"/>
        <w:numPr>
          <w:ilvl w:val="0"/>
          <w:numId w:val="38"/>
        </w:numPr>
        <w:ind w:left="1134"/>
        <w:jc w:val="both"/>
        <w:rPr>
          <w:rFonts w:ascii="Arial" w:hAnsi="Arial" w:cs="Arial"/>
          <w:sz w:val="22"/>
          <w:szCs w:val="22"/>
        </w:rPr>
      </w:pPr>
      <w:r w:rsidRPr="009F3788">
        <w:rPr>
          <w:rFonts w:ascii="Arial" w:hAnsi="Arial" w:cs="Arial"/>
          <w:sz w:val="22"/>
          <w:szCs w:val="22"/>
        </w:rPr>
        <w:t>Acknowledgements must identify the sponsoring USAID Office and Bureau</w:t>
      </w:r>
      <w:r w:rsidR="00DF55DD">
        <w:rPr>
          <w:rFonts w:ascii="Arial" w:hAnsi="Arial" w:cs="Arial"/>
          <w:sz w:val="22"/>
          <w:szCs w:val="22"/>
        </w:rPr>
        <w:t>,</w:t>
      </w:r>
      <w:r w:rsidRPr="009F3788">
        <w:rPr>
          <w:rFonts w:ascii="Arial" w:hAnsi="Arial" w:cs="Arial"/>
          <w:sz w:val="22"/>
          <w:szCs w:val="22"/>
        </w:rPr>
        <w:t xml:space="preserve"> or Mission and the U.S. Agency for International Development substantially as follows:</w:t>
      </w:r>
    </w:p>
    <w:p w14:paraId="77D384FD" w14:textId="77777777" w:rsidR="009F3788" w:rsidRPr="009F3788" w:rsidRDefault="009F3788" w:rsidP="009F3788">
      <w:pPr>
        <w:pStyle w:val="ListParagraph"/>
        <w:ind w:left="1134"/>
        <w:contextualSpacing w:val="0"/>
        <w:jc w:val="both"/>
        <w:rPr>
          <w:rFonts w:ascii="Arial" w:hAnsi="Arial" w:cs="Arial"/>
          <w:sz w:val="22"/>
          <w:szCs w:val="22"/>
        </w:rPr>
      </w:pPr>
      <w:r w:rsidRPr="009F3788">
        <w:rPr>
          <w:rFonts w:ascii="Arial" w:hAnsi="Arial" w:cs="Arial"/>
          <w:sz w:val="22"/>
          <w:szCs w:val="22"/>
        </w:rPr>
        <w:t>“This [publication, video, or other information/media product (specify)] was made possible through the support provided by the Office of ______, Bureau for _____, U.S. Agency for International Development, under the terms of Grant No.______. The opinions expressed in this [publication, video, or other information/media product (specify)] are those of the author(s) and do not necessarily reflect the views of the U.S. Agency for International Development”.</w:t>
      </w:r>
    </w:p>
    <w:p w14:paraId="08A1DECA" w14:textId="14B0C83A" w:rsidR="009F3788" w:rsidRPr="009F3788" w:rsidRDefault="009F3788" w:rsidP="00C516BA">
      <w:pPr>
        <w:pStyle w:val="ListParagraph"/>
        <w:numPr>
          <w:ilvl w:val="0"/>
          <w:numId w:val="38"/>
        </w:numPr>
        <w:ind w:left="1134"/>
        <w:jc w:val="both"/>
        <w:rPr>
          <w:rFonts w:ascii="Arial" w:hAnsi="Arial" w:cs="Arial"/>
          <w:sz w:val="22"/>
          <w:szCs w:val="22"/>
        </w:rPr>
      </w:pPr>
      <w:r w:rsidRPr="009F3788">
        <w:rPr>
          <w:rFonts w:ascii="Arial" w:hAnsi="Arial" w:cs="Arial"/>
          <w:sz w:val="22"/>
          <w:szCs w:val="22"/>
        </w:rPr>
        <w:t xml:space="preserve">The </w:t>
      </w:r>
      <w:r w:rsidR="009E6EC2">
        <w:rPr>
          <w:rFonts w:asciiTheme="minorBidi" w:hAnsiTheme="minorBidi" w:cstheme="minorBidi"/>
          <w:bCs/>
          <w:sz w:val="22"/>
          <w:szCs w:val="22"/>
        </w:rPr>
        <w:t xml:space="preserve">Project Partner </w:t>
      </w:r>
      <w:r w:rsidRPr="009F3788">
        <w:rPr>
          <w:rFonts w:ascii="Arial" w:hAnsi="Arial" w:cs="Arial"/>
          <w:sz w:val="22"/>
          <w:szCs w:val="22"/>
        </w:rPr>
        <w:t xml:space="preserve">must provide the </w:t>
      </w:r>
      <w:r w:rsidR="005A66CB">
        <w:rPr>
          <w:rFonts w:ascii="Arial" w:hAnsi="Arial" w:cs="Arial"/>
          <w:sz w:val="22"/>
          <w:szCs w:val="22"/>
        </w:rPr>
        <w:t>IFRC</w:t>
      </w:r>
      <w:r w:rsidRPr="009F3788">
        <w:rPr>
          <w:rFonts w:ascii="Arial" w:hAnsi="Arial" w:cs="Arial"/>
          <w:sz w:val="22"/>
          <w:szCs w:val="22"/>
        </w:rPr>
        <w:t xml:space="preserve"> with one copy of all published works developed under this grant and with lists of other written work produced under the grant.</w:t>
      </w:r>
    </w:p>
    <w:p w14:paraId="44ECAF0B" w14:textId="01F0F9EE" w:rsidR="009F3788" w:rsidRPr="009F3788" w:rsidRDefault="009F3788" w:rsidP="00C516BA">
      <w:pPr>
        <w:pStyle w:val="ListParagraph"/>
        <w:numPr>
          <w:ilvl w:val="0"/>
          <w:numId w:val="38"/>
        </w:numPr>
        <w:ind w:left="1134" w:hanging="357"/>
        <w:jc w:val="both"/>
        <w:rPr>
          <w:rFonts w:ascii="Arial" w:hAnsi="Arial" w:cs="Arial"/>
          <w:sz w:val="22"/>
          <w:szCs w:val="22"/>
        </w:rPr>
      </w:pPr>
      <w:r w:rsidRPr="009F3788">
        <w:rPr>
          <w:rFonts w:ascii="Arial" w:hAnsi="Arial" w:cs="Arial"/>
          <w:sz w:val="22"/>
          <w:szCs w:val="22"/>
        </w:rPr>
        <w:t xml:space="preserve">Prior to branding or marking of any program materials related to the implementation of this Agreement the </w:t>
      </w:r>
      <w:r w:rsidR="009E6EC2">
        <w:rPr>
          <w:rFonts w:asciiTheme="minorBidi" w:hAnsiTheme="minorBidi" w:cstheme="minorBidi"/>
          <w:bCs/>
          <w:sz w:val="22"/>
          <w:szCs w:val="22"/>
        </w:rPr>
        <w:t xml:space="preserve">Project Partner </w:t>
      </w:r>
      <w:r w:rsidRPr="009F3788">
        <w:rPr>
          <w:rFonts w:ascii="Arial" w:hAnsi="Arial" w:cs="Arial"/>
          <w:sz w:val="22"/>
          <w:szCs w:val="22"/>
        </w:rPr>
        <w:t xml:space="preserve">shall request the </w:t>
      </w:r>
      <w:r w:rsidR="005A66CB">
        <w:rPr>
          <w:rFonts w:ascii="Arial" w:hAnsi="Arial" w:cs="Arial"/>
          <w:sz w:val="22"/>
          <w:szCs w:val="22"/>
        </w:rPr>
        <w:t>IFRC</w:t>
      </w:r>
      <w:r w:rsidRPr="009F3788">
        <w:rPr>
          <w:rFonts w:ascii="Arial" w:hAnsi="Arial" w:cs="Arial"/>
          <w:sz w:val="22"/>
          <w:szCs w:val="22"/>
        </w:rPr>
        <w:t xml:space="preserve"> for branding and marking guidelines and brand the materials accordingly.</w:t>
      </w:r>
    </w:p>
    <w:p w14:paraId="129FE1B3" w14:textId="77777777" w:rsidR="009F3788" w:rsidRPr="009F3788" w:rsidRDefault="009F3788" w:rsidP="00C516BA">
      <w:pPr>
        <w:pStyle w:val="Heading2"/>
        <w:keepLines w:val="0"/>
        <w:numPr>
          <w:ilvl w:val="0"/>
          <w:numId w:val="47"/>
        </w:numPr>
        <w:spacing w:before="240" w:after="60" w:line="240" w:lineRule="auto"/>
        <w:jc w:val="both"/>
        <w:rPr>
          <w:rFonts w:ascii="Arial" w:eastAsiaTheme="minorBidi" w:hAnsi="Arial" w:cs="Arial"/>
          <w:b/>
          <w:bCs/>
          <w:color w:val="000000"/>
          <w:sz w:val="22"/>
          <w:szCs w:val="22"/>
        </w:rPr>
      </w:pPr>
      <w:r w:rsidRPr="009F3788">
        <w:rPr>
          <w:rFonts w:ascii="Arial" w:eastAsiaTheme="minorBidi" w:hAnsi="Arial" w:cs="Arial"/>
          <w:b/>
          <w:bCs/>
          <w:color w:val="000000" w:themeColor="text1"/>
          <w:sz w:val="22"/>
          <w:szCs w:val="22"/>
        </w:rPr>
        <w:t xml:space="preserve">Title to and Disposition of </w:t>
      </w:r>
      <w:r w:rsidRPr="009F3788">
        <w:rPr>
          <w:rFonts w:ascii="Arial" w:eastAsiaTheme="minorBidi" w:hAnsi="Arial" w:cs="Arial"/>
          <w:b/>
          <w:bCs/>
          <w:color w:val="auto"/>
          <w:sz w:val="22"/>
          <w:szCs w:val="22"/>
          <w:lang w:val="en-NZ"/>
        </w:rPr>
        <w:t>Property</w:t>
      </w:r>
    </w:p>
    <w:p w14:paraId="5CE52178" w14:textId="3EABDA9E" w:rsidR="009F3788" w:rsidRPr="009F3788" w:rsidRDefault="009F3788" w:rsidP="009F3788">
      <w:pPr>
        <w:ind w:left="708"/>
        <w:jc w:val="both"/>
        <w:rPr>
          <w:rFonts w:ascii="Arial" w:hAnsi="Arial" w:cs="Arial"/>
          <w:bCs/>
          <w:color w:val="000000"/>
          <w:sz w:val="22"/>
          <w:szCs w:val="22"/>
        </w:rPr>
      </w:pPr>
      <w:r w:rsidRPr="009F3788">
        <w:rPr>
          <w:rFonts w:ascii="Arial" w:hAnsi="Arial" w:cs="Arial"/>
          <w:color w:val="000000"/>
          <w:sz w:val="22"/>
          <w:szCs w:val="22"/>
        </w:rPr>
        <w:t xml:space="preserve">Ownership of equipment, supplies, and other property purchased with the Funding will vest in the </w:t>
      </w:r>
      <w:r w:rsidR="005A66CB">
        <w:rPr>
          <w:rFonts w:ascii="Arial" w:hAnsi="Arial" w:cs="Arial"/>
          <w:color w:val="000000"/>
          <w:sz w:val="22"/>
          <w:szCs w:val="22"/>
        </w:rPr>
        <w:t>IFRC</w:t>
      </w:r>
      <w:r w:rsidRPr="009F3788">
        <w:rPr>
          <w:rFonts w:ascii="Arial" w:hAnsi="Arial" w:cs="Arial"/>
          <w:color w:val="000000"/>
          <w:sz w:val="22"/>
          <w:szCs w:val="22"/>
        </w:rPr>
        <w:t xml:space="preserve">. Disposition of excess property purchased with the Funding will be made in consultation with the </w:t>
      </w:r>
      <w:r w:rsidR="005A66CB">
        <w:rPr>
          <w:rFonts w:ascii="Arial" w:hAnsi="Arial" w:cs="Arial"/>
          <w:color w:val="000000"/>
          <w:sz w:val="22"/>
          <w:szCs w:val="22"/>
        </w:rPr>
        <w:t>IFRC</w:t>
      </w:r>
      <w:r w:rsidRPr="009F3788">
        <w:rPr>
          <w:rFonts w:ascii="Arial" w:hAnsi="Arial" w:cs="Arial"/>
          <w:color w:val="000000"/>
          <w:sz w:val="22"/>
          <w:szCs w:val="22"/>
        </w:rPr>
        <w:t xml:space="preserve">, USAID, and where applicable, the government of </w:t>
      </w:r>
      <w:r w:rsidRPr="009F3788">
        <w:rPr>
          <w:rFonts w:ascii="Arial" w:hAnsi="Arial" w:cs="Arial"/>
          <w:bCs/>
          <w:sz w:val="22"/>
          <w:szCs w:val="22"/>
          <w:highlight w:val="yellow"/>
        </w:rPr>
        <w:t>[Country]</w:t>
      </w:r>
      <w:r w:rsidRPr="009F3788">
        <w:rPr>
          <w:rFonts w:ascii="Arial" w:hAnsi="Arial" w:cs="Arial"/>
          <w:bCs/>
          <w:color w:val="000000"/>
          <w:sz w:val="22"/>
          <w:szCs w:val="22"/>
        </w:rPr>
        <w:t>.</w:t>
      </w:r>
    </w:p>
    <w:p w14:paraId="5D41E563" w14:textId="77777777" w:rsidR="009F3788" w:rsidRPr="009F3788" w:rsidRDefault="009F3788" w:rsidP="00C516BA">
      <w:pPr>
        <w:pStyle w:val="Heading2"/>
        <w:keepLines w:val="0"/>
        <w:numPr>
          <w:ilvl w:val="0"/>
          <w:numId w:val="47"/>
        </w:numPr>
        <w:spacing w:before="240" w:after="60" w:line="240" w:lineRule="auto"/>
        <w:jc w:val="both"/>
        <w:rPr>
          <w:rFonts w:ascii="Arial" w:eastAsiaTheme="minorBidi" w:hAnsi="Arial" w:cs="Arial"/>
          <w:b/>
          <w:bCs/>
          <w:color w:val="000000"/>
          <w:sz w:val="22"/>
          <w:szCs w:val="22"/>
        </w:rPr>
      </w:pPr>
      <w:r w:rsidRPr="009F3788">
        <w:rPr>
          <w:rFonts w:ascii="Arial" w:eastAsiaTheme="minorBidi" w:hAnsi="Arial" w:cs="Arial"/>
          <w:b/>
          <w:bCs/>
          <w:color w:val="000000" w:themeColor="text1"/>
          <w:sz w:val="22"/>
          <w:szCs w:val="22"/>
        </w:rPr>
        <w:t>Persons with Disabilities</w:t>
      </w:r>
    </w:p>
    <w:p w14:paraId="4E465F5D" w14:textId="2BB793F0" w:rsidR="009F3788" w:rsidRPr="009F3788" w:rsidRDefault="009F3788" w:rsidP="009F3788">
      <w:pPr>
        <w:ind w:left="708"/>
        <w:jc w:val="both"/>
        <w:rPr>
          <w:rFonts w:ascii="Arial" w:hAnsi="Arial" w:cs="Arial"/>
          <w:color w:val="000000"/>
          <w:sz w:val="22"/>
          <w:szCs w:val="22"/>
        </w:rPr>
      </w:pPr>
      <w:r w:rsidRPr="009F3788">
        <w:rPr>
          <w:rFonts w:ascii="Arial" w:hAnsi="Arial" w:cs="Arial"/>
          <w:color w:val="000000"/>
          <w:sz w:val="22"/>
          <w:szCs w:val="22"/>
        </w:rPr>
        <w:t xml:space="preserve">The </w:t>
      </w:r>
      <w:r w:rsidR="00A32CE7">
        <w:rPr>
          <w:rFonts w:asciiTheme="minorBidi" w:hAnsiTheme="minorBidi" w:cstheme="minorBidi"/>
          <w:bCs/>
          <w:sz w:val="22"/>
          <w:szCs w:val="22"/>
        </w:rPr>
        <w:t xml:space="preserve">Project Partner </w:t>
      </w:r>
      <w:r w:rsidRPr="009F3788">
        <w:rPr>
          <w:rFonts w:ascii="Arial" w:hAnsi="Arial" w:cs="Arial"/>
          <w:color w:val="000000"/>
          <w:sz w:val="22"/>
          <w:szCs w:val="22"/>
        </w:rPr>
        <w:t>must not discriminate against persons with disabilities in the implementation of the Project and must make every effort to respect the principles of Convention on the Rights of Persons with Disabilities in the implementation of the Project. To the extent possible within the Project objectives, the</w:t>
      </w:r>
      <w:r w:rsidR="0034690F">
        <w:rPr>
          <w:rFonts w:ascii="Arial" w:hAnsi="Arial" w:cs="Arial"/>
          <w:color w:val="000000"/>
          <w:sz w:val="22"/>
          <w:szCs w:val="22"/>
        </w:rPr>
        <w:t xml:space="preserve"> </w:t>
      </w:r>
      <w:r w:rsidR="009E6EC2">
        <w:rPr>
          <w:rFonts w:asciiTheme="minorBidi" w:hAnsiTheme="minorBidi" w:cstheme="minorBidi"/>
          <w:bCs/>
          <w:sz w:val="22"/>
          <w:szCs w:val="22"/>
        </w:rPr>
        <w:t xml:space="preserve">Project Partner </w:t>
      </w:r>
      <w:r w:rsidRPr="009F3788">
        <w:rPr>
          <w:rFonts w:ascii="Arial" w:hAnsi="Arial" w:cs="Arial"/>
          <w:color w:val="000000"/>
          <w:sz w:val="22"/>
          <w:szCs w:val="22"/>
        </w:rPr>
        <w:t xml:space="preserve">should demonstrate a comprehensive and consistent approach for including men, </w:t>
      </w:r>
      <w:proofErr w:type="gramStart"/>
      <w:r w:rsidRPr="009F3788">
        <w:rPr>
          <w:rFonts w:ascii="Arial" w:hAnsi="Arial" w:cs="Arial"/>
          <w:color w:val="000000"/>
          <w:sz w:val="22"/>
          <w:szCs w:val="22"/>
        </w:rPr>
        <w:t>women</w:t>
      </w:r>
      <w:proofErr w:type="gramEnd"/>
      <w:r w:rsidRPr="009F3788">
        <w:rPr>
          <w:rFonts w:ascii="Arial" w:hAnsi="Arial" w:cs="Arial"/>
          <w:color w:val="000000"/>
          <w:sz w:val="22"/>
          <w:szCs w:val="22"/>
        </w:rPr>
        <w:t xml:space="preserve"> and children with disabilities. In the event that </w:t>
      </w:r>
      <w:proofErr w:type="gramStart"/>
      <w:r w:rsidRPr="009F3788">
        <w:rPr>
          <w:rFonts w:ascii="Arial" w:hAnsi="Arial" w:cs="Arial"/>
          <w:color w:val="000000"/>
          <w:sz w:val="22"/>
          <w:szCs w:val="22"/>
        </w:rPr>
        <w:t xml:space="preserve">the </w:t>
      </w:r>
      <w:r w:rsidR="0034690F">
        <w:rPr>
          <w:rFonts w:ascii="Arial" w:hAnsi="Arial" w:cs="Arial"/>
          <w:color w:val="000000"/>
          <w:sz w:val="22"/>
          <w:szCs w:val="22"/>
        </w:rPr>
        <w:t xml:space="preserve"> </w:t>
      </w:r>
      <w:r w:rsidR="009E6EC2">
        <w:rPr>
          <w:rFonts w:asciiTheme="minorBidi" w:hAnsiTheme="minorBidi" w:cstheme="minorBidi"/>
          <w:bCs/>
          <w:sz w:val="22"/>
          <w:szCs w:val="22"/>
        </w:rPr>
        <w:t>Project</w:t>
      </w:r>
      <w:proofErr w:type="gramEnd"/>
      <w:r w:rsidR="009E6EC2">
        <w:rPr>
          <w:rFonts w:asciiTheme="minorBidi" w:hAnsiTheme="minorBidi" w:cstheme="minorBidi"/>
          <w:bCs/>
          <w:sz w:val="22"/>
          <w:szCs w:val="22"/>
        </w:rPr>
        <w:t xml:space="preserve"> Partner </w:t>
      </w:r>
      <w:r w:rsidRPr="009F3788">
        <w:rPr>
          <w:rFonts w:ascii="Arial" w:hAnsi="Arial" w:cs="Arial"/>
          <w:color w:val="000000"/>
          <w:sz w:val="22"/>
          <w:szCs w:val="22"/>
        </w:rPr>
        <w:t xml:space="preserve">has received written approval from the </w:t>
      </w:r>
      <w:r w:rsidR="005A66CB">
        <w:rPr>
          <w:rFonts w:ascii="Arial" w:hAnsi="Arial" w:cs="Arial"/>
          <w:color w:val="000000"/>
          <w:sz w:val="22"/>
          <w:szCs w:val="22"/>
        </w:rPr>
        <w:t>IFRC</w:t>
      </w:r>
      <w:r w:rsidRPr="009F3788">
        <w:rPr>
          <w:rFonts w:ascii="Arial" w:hAnsi="Arial" w:cs="Arial"/>
          <w:color w:val="000000"/>
          <w:sz w:val="22"/>
          <w:szCs w:val="22"/>
        </w:rPr>
        <w:t xml:space="preserve"> to use the Funding for construction or for substantial renovation works, the </w:t>
      </w:r>
      <w:r w:rsidR="0034690F">
        <w:rPr>
          <w:rFonts w:ascii="Arial" w:hAnsi="Arial" w:cs="Arial"/>
          <w:color w:val="000000"/>
          <w:sz w:val="22"/>
          <w:szCs w:val="22"/>
        </w:rPr>
        <w:t xml:space="preserve"> </w:t>
      </w:r>
      <w:r w:rsidR="009E6EC2">
        <w:rPr>
          <w:rFonts w:asciiTheme="minorBidi" w:hAnsiTheme="minorBidi" w:cstheme="minorBidi"/>
          <w:bCs/>
          <w:sz w:val="22"/>
          <w:szCs w:val="22"/>
        </w:rPr>
        <w:t xml:space="preserve">Project Partner </w:t>
      </w:r>
      <w:r w:rsidRPr="009F3788">
        <w:rPr>
          <w:rFonts w:ascii="Arial" w:hAnsi="Arial" w:cs="Arial"/>
          <w:color w:val="000000"/>
          <w:sz w:val="22"/>
          <w:szCs w:val="22"/>
        </w:rPr>
        <w:t xml:space="preserve">shall take appropriate measures to ensure persons with disabilities are equally able to access the physical environment, transportation, information and communication (including information and communications systems and technologies), and other public facilities and services in urban and rural areas. This includes compliance with the International Building Code, the UN Convention on the Rights of Persons with Disabilities, and other applicable standards for accessibility in </w:t>
      </w:r>
      <w:r w:rsidRPr="009F3788">
        <w:rPr>
          <w:rFonts w:ascii="Arial" w:hAnsi="Arial" w:cs="Arial"/>
          <w:bCs/>
          <w:sz w:val="22"/>
          <w:szCs w:val="22"/>
          <w:highlight w:val="yellow"/>
        </w:rPr>
        <w:t>[Country]</w:t>
      </w:r>
      <w:r w:rsidRPr="009F3788">
        <w:rPr>
          <w:rFonts w:ascii="Arial" w:hAnsi="Arial" w:cs="Arial"/>
          <w:color w:val="000000"/>
          <w:sz w:val="22"/>
          <w:szCs w:val="22"/>
        </w:rPr>
        <w:t>.</w:t>
      </w:r>
    </w:p>
    <w:p w14:paraId="7CC55311" w14:textId="77777777" w:rsidR="009F3788" w:rsidRPr="009F3788" w:rsidRDefault="009F3788" w:rsidP="00C516BA">
      <w:pPr>
        <w:pStyle w:val="Heading2"/>
        <w:keepLines w:val="0"/>
        <w:numPr>
          <w:ilvl w:val="0"/>
          <w:numId w:val="47"/>
        </w:numPr>
        <w:spacing w:before="240" w:after="60" w:line="240" w:lineRule="auto"/>
        <w:jc w:val="both"/>
        <w:rPr>
          <w:rFonts w:ascii="Arial" w:eastAsiaTheme="minorBidi" w:hAnsi="Arial" w:cs="Arial"/>
          <w:b/>
          <w:bCs/>
          <w:color w:val="000000"/>
          <w:sz w:val="22"/>
          <w:szCs w:val="22"/>
        </w:rPr>
      </w:pPr>
      <w:r w:rsidRPr="009F3788">
        <w:rPr>
          <w:rFonts w:ascii="Arial" w:eastAsiaTheme="minorBidi" w:hAnsi="Arial" w:cs="Arial"/>
          <w:b/>
          <w:bCs/>
          <w:color w:val="000000" w:themeColor="text1"/>
          <w:sz w:val="22"/>
          <w:szCs w:val="22"/>
        </w:rPr>
        <w:t>Reporting Foreign Taxes</w:t>
      </w:r>
    </w:p>
    <w:p w14:paraId="366C3725" w14:textId="6C337F0F" w:rsidR="00E71B42" w:rsidRPr="00651A51" w:rsidRDefault="00E71B42" w:rsidP="00651A51">
      <w:pPr>
        <w:autoSpaceDE w:val="0"/>
        <w:autoSpaceDN w:val="0"/>
        <w:adjustRightInd w:val="0"/>
        <w:ind w:left="644"/>
        <w:jc w:val="both"/>
        <w:rPr>
          <w:rFonts w:ascii="Arial" w:hAnsi="Arial" w:cs="Arial"/>
          <w:sz w:val="20"/>
          <w:lang w:val="en-GB" w:eastAsia="en-GB"/>
        </w:rPr>
      </w:pPr>
      <w:r w:rsidRPr="00651A51">
        <w:rPr>
          <w:rFonts w:ascii="Arial" w:hAnsi="Arial" w:cs="Arial"/>
          <w:sz w:val="20"/>
          <w:lang w:val="en-GB" w:eastAsia="en-GB"/>
        </w:rPr>
        <w:t xml:space="preserve">Should the Project Partner be obligated to pay taxes or duties related to the activities or funding under this agreement, that it does not anticipate </w:t>
      </w:r>
      <w:r w:rsidR="003F4012" w:rsidRPr="003F4012">
        <w:rPr>
          <w:rFonts w:ascii="Arial" w:hAnsi="Arial" w:cs="Arial"/>
          <w:sz w:val="20"/>
          <w:lang w:val="en-GB" w:eastAsia="en-GB"/>
        </w:rPr>
        <w:t>being</w:t>
      </w:r>
      <w:r w:rsidRPr="00651A51">
        <w:rPr>
          <w:rFonts w:ascii="Arial" w:hAnsi="Arial" w:cs="Arial"/>
          <w:sz w:val="20"/>
          <w:lang w:val="en-GB" w:eastAsia="en-GB"/>
        </w:rPr>
        <w:t xml:space="preserve"> reimbursed, the Project Partner must notify the IFRC immediately.</w:t>
      </w:r>
    </w:p>
    <w:p w14:paraId="119C27AA" w14:textId="77777777" w:rsidR="009F3788" w:rsidRPr="009F3788" w:rsidRDefault="009F3788" w:rsidP="00C516BA">
      <w:pPr>
        <w:pStyle w:val="Heading2"/>
        <w:keepLines w:val="0"/>
        <w:numPr>
          <w:ilvl w:val="0"/>
          <w:numId w:val="47"/>
        </w:numPr>
        <w:spacing w:before="240" w:after="60" w:line="240" w:lineRule="auto"/>
        <w:jc w:val="both"/>
        <w:rPr>
          <w:rFonts w:ascii="Arial" w:eastAsiaTheme="minorBidi" w:hAnsi="Arial" w:cs="Arial"/>
          <w:b/>
          <w:bCs/>
          <w:color w:val="000000" w:themeColor="text1"/>
          <w:sz w:val="22"/>
          <w:szCs w:val="22"/>
        </w:rPr>
      </w:pPr>
      <w:bookmarkStart w:id="13" w:name="CL_USAIDH270_PH000002"/>
      <w:r w:rsidRPr="009F3788">
        <w:rPr>
          <w:rFonts w:ascii="Arial" w:eastAsiaTheme="minorBidi" w:hAnsi="Arial" w:cs="Arial"/>
          <w:b/>
          <w:bCs/>
          <w:color w:val="000000" w:themeColor="text1"/>
          <w:sz w:val="22"/>
          <w:szCs w:val="22"/>
        </w:rPr>
        <w:t xml:space="preserve">Terrorist Financing  </w:t>
      </w:r>
      <w:bookmarkEnd w:id="13"/>
    </w:p>
    <w:p w14:paraId="2EAA6FB0" w14:textId="4B855D61" w:rsidR="009F3788" w:rsidRPr="009F3788" w:rsidRDefault="009F3788" w:rsidP="009F3788">
      <w:pPr>
        <w:ind w:left="708"/>
        <w:jc w:val="both"/>
        <w:rPr>
          <w:rFonts w:ascii="Arial" w:hAnsi="Arial" w:cs="Arial"/>
          <w:color w:val="000000"/>
          <w:sz w:val="22"/>
          <w:szCs w:val="22"/>
        </w:rPr>
      </w:pPr>
      <w:r w:rsidRPr="009F3788">
        <w:rPr>
          <w:rFonts w:ascii="Arial" w:hAnsi="Arial" w:cs="Arial"/>
          <w:color w:val="000000"/>
          <w:sz w:val="22"/>
          <w:szCs w:val="22"/>
        </w:rPr>
        <w:t xml:space="preserve">The </w:t>
      </w:r>
      <w:r w:rsidR="009E6EC2">
        <w:rPr>
          <w:rFonts w:asciiTheme="minorBidi" w:hAnsiTheme="minorBidi" w:cstheme="minorBidi"/>
          <w:bCs/>
          <w:sz w:val="22"/>
          <w:szCs w:val="22"/>
        </w:rPr>
        <w:t xml:space="preserve">Project Partner </w:t>
      </w:r>
      <w:r w:rsidRPr="009F3788">
        <w:rPr>
          <w:rFonts w:ascii="Arial" w:hAnsi="Arial" w:cs="Arial"/>
          <w:color w:val="000000"/>
          <w:sz w:val="22"/>
          <w:szCs w:val="22"/>
        </w:rPr>
        <w:t xml:space="preserve">is reminded that certain United Nations Security Council Resolutions, U.S. Executive Orders and U.S. laws prohibit transactions with, and provisions of resources and support to, individuals and organizations associated with </w:t>
      </w:r>
      <w:r w:rsidRPr="009F3788">
        <w:rPr>
          <w:rFonts w:ascii="Arial" w:hAnsi="Arial" w:cs="Arial"/>
          <w:color w:val="000000"/>
          <w:sz w:val="22"/>
          <w:szCs w:val="22"/>
        </w:rPr>
        <w:lastRenderedPageBreak/>
        <w:t xml:space="preserve">terrorism. The </w:t>
      </w:r>
      <w:r w:rsidR="009E6EC2">
        <w:rPr>
          <w:rFonts w:asciiTheme="minorBidi" w:hAnsiTheme="minorBidi" w:cstheme="minorBidi"/>
          <w:bCs/>
          <w:sz w:val="22"/>
          <w:szCs w:val="22"/>
        </w:rPr>
        <w:t xml:space="preserve">Project Partner </w:t>
      </w:r>
      <w:r w:rsidRPr="009F3788">
        <w:rPr>
          <w:rFonts w:ascii="Arial" w:hAnsi="Arial" w:cs="Arial"/>
          <w:color w:val="000000"/>
          <w:sz w:val="22"/>
          <w:szCs w:val="22"/>
        </w:rPr>
        <w:t xml:space="preserve">warrants that the Project activities have not been designed to assist parties to a conflict, governments, armed groups, or any other authority, including individuals and groups that engage in, or support acts of violence, the primary purpose of which is to spread terror among the civilian population. </w:t>
      </w:r>
    </w:p>
    <w:p w14:paraId="5B8B7EFD" w14:textId="77777777" w:rsidR="009F3788" w:rsidRPr="009F3788" w:rsidRDefault="009F3788" w:rsidP="009F3788">
      <w:pPr>
        <w:ind w:left="708"/>
        <w:jc w:val="both"/>
        <w:rPr>
          <w:rFonts w:ascii="Arial" w:hAnsi="Arial" w:cs="Arial"/>
          <w:color w:val="000000"/>
          <w:sz w:val="22"/>
          <w:szCs w:val="22"/>
        </w:rPr>
      </w:pPr>
    </w:p>
    <w:p w14:paraId="6631E43C" w14:textId="2CC5058D" w:rsidR="009F3788" w:rsidRPr="009F3788" w:rsidRDefault="009F3788" w:rsidP="009F3788">
      <w:pPr>
        <w:ind w:left="708"/>
        <w:jc w:val="both"/>
        <w:rPr>
          <w:rFonts w:ascii="Arial" w:hAnsi="Arial" w:cs="Arial"/>
          <w:color w:val="000000"/>
          <w:sz w:val="22"/>
          <w:szCs w:val="22"/>
        </w:rPr>
      </w:pPr>
      <w:r w:rsidRPr="009F3788">
        <w:rPr>
          <w:rFonts w:ascii="Arial" w:hAnsi="Arial" w:cs="Arial"/>
          <w:color w:val="000000"/>
          <w:sz w:val="22"/>
          <w:szCs w:val="22"/>
        </w:rPr>
        <w:t xml:space="preserve">The </w:t>
      </w:r>
      <w:r w:rsidR="009E6EC2">
        <w:rPr>
          <w:rFonts w:asciiTheme="minorBidi" w:hAnsiTheme="minorBidi" w:cstheme="minorBidi"/>
          <w:bCs/>
          <w:sz w:val="22"/>
          <w:szCs w:val="22"/>
        </w:rPr>
        <w:t xml:space="preserve">Project Partner </w:t>
      </w:r>
      <w:r w:rsidRPr="009F3788">
        <w:rPr>
          <w:rFonts w:ascii="Arial" w:hAnsi="Arial" w:cs="Arial"/>
          <w:color w:val="000000"/>
          <w:sz w:val="22"/>
          <w:szCs w:val="22"/>
        </w:rPr>
        <w:t>must include this provision in any contracts using the Funding.</w:t>
      </w:r>
    </w:p>
    <w:p w14:paraId="230DCE2E" w14:textId="77777777" w:rsidR="009F3788" w:rsidRPr="009F3788" w:rsidRDefault="009F3788" w:rsidP="00C516BA">
      <w:pPr>
        <w:pStyle w:val="Heading2"/>
        <w:keepLines w:val="0"/>
        <w:numPr>
          <w:ilvl w:val="0"/>
          <w:numId w:val="47"/>
        </w:numPr>
        <w:spacing w:before="240" w:after="60" w:line="240" w:lineRule="auto"/>
        <w:jc w:val="both"/>
        <w:rPr>
          <w:rFonts w:ascii="Arial" w:eastAsiaTheme="minorBidi" w:hAnsi="Arial" w:cs="Arial"/>
          <w:b/>
          <w:bCs/>
          <w:color w:val="000000" w:themeColor="text1"/>
          <w:sz w:val="22"/>
          <w:szCs w:val="22"/>
        </w:rPr>
      </w:pPr>
      <w:r w:rsidRPr="009F3788">
        <w:rPr>
          <w:rFonts w:ascii="Arial" w:eastAsiaTheme="minorBidi" w:hAnsi="Arial" w:cs="Arial"/>
          <w:b/>
          <w:bCs/>
          <w:color w:val="000000" w:themeColor="text1"/>
          <w:sz w:val="22"/>
          <w:szCs w:val="22"/>
        </w:rPr>
        <w:t>Prohibition on Assistance to Drug Traffickers</w:t>
      </w:r>
    </w:p>
    <w:p w14:paraId="45B15673" w14:textId="1D72C65F" w:rsidR="009F3788" w:rsidRPr="009F3788" w:rsidRDefault="009F3788" w:rsidP="009F3788">
      <w:pPr>
        <w:ind w:left="708"/>
        <w:jc w:val="both"/>
        <w:rPr>
          <w:rFonts w:ascii="Arial" w:hAnsi="Arial" w:cs="Arial"/>
          <w:color w:val="000000"/>
          <w:sz w:val="22"/>
          <w:szCs w:val="22"/>
        </w:rPr>
      </w:pPr>
      <w:r w:rsidRPr="009F3788">
        <w:rPr>
          <w:rFonts w:ascii="Arial" w:hAnsi="Arial" w:cs="Arial"/>
          <w:color w:val="000000"/>
          <w:sz w:val="22"/>
          <w:szCs w:val="22"/>
        </w:rPr>
        <w:t xml:space="preserve">The </w:t>
      </w:r>
      <w:r w:rsidR="009E6EC2">
        <w:rPr>
          <w:rFonts w:asciiTheme="minorBidi" w:hAnsiTheme="minorBidi" w:cstheme="minorBidi"/>
          <w:bCs/>
          <w:sz w:val="22"/>
          <w:szCs w:val="22"/>
        </w:rPr>
        <w:t xml:space="preserve">Project Partner </w:t>
      </w:r>
      <w:r w:rsidRPr="009F3788">
        <w:rPr>
          <w:rFonts w:ascii="Arial" w:hAnsi="Arial" w:cs="Arial"/>
          <w:color w:val="000000"/>
          <w:sz w:val="22"/>
          <w:szCs w:val="22"/>
        </w:rPr>
        <w:t>will make reasonable efforts, as necessary, to ensure that the Funding is not diverted in support of drug trafficking.</w:t>
      </w:r>
    </w:p>
    <w:p w14:paraId="3F4E5B42" w14:textId="77777777" w:rsidR="009F3788" w:rsidRPr="009F3788" w:rsidRDefault="009F3788" w:rsidP="00C516BA">
      <w:pPr>
        <w:pStyle w:val="Heading2"/>
        <w:keepLines w:val="0"/>
        <w:numPr>
          <w:ilvl w:val="0"/>
          <w:numId w:val="47"/>
        </w:numPr>
        <w:spacing w:before="240" w:after="60" w:line="240" w:lineRule="auto"/>
        <w:jc w:val="both"/>
        <w:rPr>
          <w:rFonts w:ascii="Arial" w:hAnsi="Arial" w:cs="Arial"/>
          <w:b/>
          <w:bCs/>
          <w:color w:val="000000"/>
          <w:sz w:val="22"/>
          <w:szCs w:val="22"/>
        </w:rPr>
      </w:pPr>
      <w:r w:rsidRPr="009F3788">
        <w:rPr>
          <w:rFonts w:ascii="Arial" w:hAnsi="Arial" w:cs="Arial"/>
          <w:b/>
          <w:bCs/>
          <w:color w:val="000000"/>
          <w:sz w:val="22"/>
          <w:szCs w:val="22"/>
        </w:rPr>
        <w:t xml:space="preserve">Trafficking </w:t>
      </w:r>
      <w:r w:rsidRPr="009F3788">
        <w:rPr>
          <w:rFonts w:ascii="Arial" w:eastAsiaTheme="minorBidi" w:hAnsi="Arial" w:cs="Arial"/>
          <w:b/>
          <w:bCs/>
          <w:color w:val="000000" w:themeColor="text1"/>
          <w:sz w:val="22"/>
          <w:szCs w:val="22"/>
        </w:rPr>
        <w:t>in</w:t>
      </w:r>
      <w:r w:rsidRPr="009F3788">
        <w:rPr>
          <w:rFonts w:ascii="Arial" w:hAnsi="Arial" w:cs="Arial"/>
          <w:b/>
          <w:bCs/>
          <w:color w:val="000000"/>
          <w:sz w:val="22"/>
          <w:szCs w:val="22"/>
        </w:rPr>
        <w:t xml:space="preserve"> Persons</w:t>
      </w:r>
    </w:p>
    <w:p w14:paraId="47000AC7" w14:textId="1F410D0D" w:rsidR="009F3788" w:rsidRPr="009F3788" w:rsidRDefault="009F3788" w:rsidP="009F3788">
      <w:pPr>
        <w:ind w:left="708"/>
        <w:jc w:val="both"/>
        <w:rPr>
          <w:rFonts w:ascii="Arial" w:hAnsi="Arial" w:cs="Arial"/>
          <w:color w:val="000000"/>
          <w:sz w:val="22"/>
          <w:szCs w:val="22"/>
        </w:rPr>
      </w:pPr>
      <w:r w:rsidRPr="009F3788">
        <w:rPr>
          <w:rFonts w:ascii="Arial" w:hAnsi="Arial" w:cs="Arial"/>
          <w:color w:val="000000"/>
          <w:sz w:val="22"/>
          <w:szCs w:val="22"/>
        </w:rPr>
        <w:t xml:space="preserve">Trafficking in persons (as defined in the Protocol to Prevent, Suppress, and Punish Trafficking in Persons, especially Women and Children, supplementing the UN Convention against Transnational Organized Crime) represents a significant human-rights concern to the United States and the international community. The </w:t>
      </w:r>
      <w:r w:rsidR="00AB56D4">
        <w:rPr>
          <w:rFonts w:ascii="Arial" w:hAnsi="Arial" w:cs="Arial"/>
          <w:color w:val="000000"/>
          <w:sz w:val="22"/>
          <w:szCs w:val="22"/>
        </w:rPr>
        <w:t xml:space="preserve">Project Partner </w:t>
      </w:r>
      <w:r w:rsidRPr="009F3788">
        <w:rPr>
          <w:rFonts w:ascii="Arial" w:hAnsi="Arial" w:cs="Arial"/>
          <w:color w:val="000000"/>
          <w:sz w:val="22"/>
          <w:szCs w:val="22"/>
        </w:rPr>
        <w:t>agrees not to engage in trafficking in persons during the performance of this Agreement.</w:t>
      </w:r>
    </w:p>
    <w:p w14:paraId="67AA425E" w14:textId="77777777" w:rsidR="009F3788" w:rsidRPr="009F3788" w:rsidRDefault="009F3788" w:rsidP="00C516BA">
      <w:pPr>
        <w:pStyle w:val="Heading2"/>
        <w:keepLines w:val="0"/>
        <w:numPr>
          <w:ilvl w:val="0"/>
          <w:numId w:val="47"/>
        </w:numPr>
        <w:spacing w:before="240" w:after="60" w:line="240" w:lineRule="auto"/>
        <w:jc w:val="both"/>
        <w:rPr>
          <w:rFonts w:ascii="Arial" w:eastAsiaTheme="minorBidi" w:hAnsi="Arial" w:cs="Arial"/>
          <w:b/>
          <w:bCs/>
          <w:color w:val="000000" w:themeColor="text1"/>
          <w:sz w:val="22"/>
          <w:szCs w:val="22"/>
        </w:rPr>
      </w:pPr>
      <w:r w:rsidRPr="009F3788">
        <w:rPr>
          <w:rFonts w:ascii="Arial" w:eastAsiaTheme="minorBidi" w:hAnsi="Arial" w:cs="Arial"/>
          <w:b/>
          <w:bCs/>
          <w:color w:val="000000" w:themeColor="text1"/>
          <w:sz w:val="22"/>
          <w:szCs w:val="22"/>
        </w:rPr>
        <w:t xml:space="preserve">Prohibitions on use of the </w:t>
      </w:r>
      <w:r w:rsidRPr="009F3788">
        <w:rPr>
          <w:rFonts w:ascii="Arial" w:hAnsi="Arial" w:cs="Arial"/>
          <w:b/>
          <w:bCs/>
          <w:color w:val="000000"/>
          <w:sz w:val="22"/>
          <w:szCs w:val="22"/>
        </w:rPr>
        <w:t>Funding</w:t>
      </w:r>
      <w:r w:rsidRPr="009F3788">
        <w:rPr>
          <w:rFonts w:ascii="Arial" w:eastAsiaTheme="minorBidi" w:hAnsi="Arial" w:cs="Arial"/>
          <w:b/>
          <w:bCs/>
          <w:color w:val="000000" w:themeColor="text1"/>
          <w:sz w:val="22"/>
          <w:szCs w:val="22"/>
        </w:rPr>
        <w:t>:</w:t>
      </w:r>
    </w:p>
    <w:p w14:paraId="09C0F455" w14:textId="44F466C8" w:rsidR="009F3788" w:rsidRPr="009F3788" w:rsidRDefault="009F3788" w:rsidP="009F3788">
      <w:pPr>
        <w:ind w:left="708"/>
        <w:jc w:val="both"/>
        <w:rPr>
          <w:rFonts w:ascii="Arial" w:hAnsi="Arial" w:cs="Arial"/>
          <w:color w:val="000000"/>
          <w:sz w:val="22"/>
          <w:szCs w:val="22"/>
        </w:rPr>
      </w:pPr>
      <w:r w:rsidRPr="009F3788">
        <w:rPr>
          <w:rFonts w:ascii="Arial" w:hAnsi="Arial" w:cs="Arial"/>
          <w:color w:val="000000"/>
          <w:sz w:val="22"/>
          <w:szCs w:val="22"/>
        </w:rPr>
        <w:t>The Funding may not be used</w:t>
      </w:r>
      <w:r w:rsidR="00605599">
        <w:rPr>
          <w:rFonts w:ascii="Arial" w:hAnsi="Arial" w:cs="Arial"/>
          <w:color w:val="000000"/>
          <w:sz w:val="22"/>
          <w:szCs w:val="22"/>
        </w:rPr>
        <w:t xml:space="preserve"> for any purpose other than the purpose for which the IFRC awarded the grant </w:t>
      </w:r>
      <w:r w:rsidR="00356A3D">
        <w:rPr>
          <w:rFonts w:ascii="Arial" w:hAnsi="Arial" w:cs="Arial"/>
          <w:color w:val="000000"/>
          <w:sz w:val="22"/>
          <w:szCs w:val="22"/>
        </w:rPr>
        <w:t>to the Project Partner</w:t>
      </w:r>
      <w:r w:rsidRPr="009F3788">
        <w:rPr>
          <w:rFonts w:ascii="Arial" w:hAnsi="Arial" w:cs="Arial"/>
          <w:color w:val="000000"/>
          <w:sz w:val="22"/>
          <w:szCs w:val="22"/>
        </w:rPr>
        <w:t>:</w:t>
      </w:r>
    </w:p>
    <w:p w14:paraId="73D444A3" w14:textId="79516B34" w:rsidR="009F3788" w:rsidRPr="009F3788" w:rsidRDefault="009F3788" w:rsidP="00C516BA">
      <w:pPr>
        <w:pStyle w:val="ListParagraph"/>
        <w:numPr>
          <w:ilvl w:val="0"/>
          <w:numId w:val="40"/>
        </w:numPr>
        <w:ind w:left="1134"/>
        <w:jc w:val="both"/>
        <w:rPr>
          <w:rFonts w:ascii="Arial" w:hAnsi="Arial" w:cs="Arial"/>
          <w:sz w:val="22"/>
          <w:szCs w:val="22"/>
        </w:rPr>
      </w:pPr>
      <w:r w:rsidRPr="009F3788">
        <w:rPr>
          <w:rFonts w:ascii="Arial" w:hAnsi="Arial" w:cs="Arial"/>
          <w:color w:val="000000"/>
          <w:sz w:val="22"/>
          <w:szCs w:val="22"/>
          <w:lang w:val="en-US"/>
        </w:rPr>
        <w:t xml:space="preserve">. </w:t>
      </w:r>
    </w:p>
    <w:p w14:paraId="315A06D2" w14:textId="77777777" w:rsidR="009F3788" w:rsidRPr="009F3788" w:rsidRDefault="009F3788" w:rsidP="00C516BA">
      <w:pPr>
        <w:pStyle w:val="Heading2"/>
        <w:keepLines w:val="0"/>
        <w:numPr>
          <w:ilvl w:val="0"/>
          <w:numId w:val="47"/>
        </w:numPr>
        <w:spacing w:before="240" w:after="60" w:line="240" w:lineRule="auto"/>
        <w:jc w:val="both"/>
        <w:rPr>
          <w:rFonts w:ascii="Arial" w:eastAsiaTheme="minorBidi" w:hAnsi="Arial" w:cs="Arial"/>
          <w:b/>
          <w:bCs/>
          <w:color w:val="000000" w:themeColor="text1"/>
          <w:sz w:val="22"/>
          <w:szCs w:val="22"/>
        </w:rPr>
      </w:pPr>
      <w:r w:rsidRPr="009F3788">
        <w:rPr>
          <w:rFonts w:ascii="Arial" w:eastAsiaTheme="minorBidi" w:hAnsi="Arial" w:cs="Arial"/>
          <w:b/>
          <w:bCs/>
          <w:color w:val="000000" w:themeColor="text1"/>
          <w:sz w:val="22"/>
          <w:szCs w:val="22"/>
        </w:rPr>
        <w:t>Procurement</w:t>
      </w:r>
    </w:p>
    <w:p w14:paraId="65C46574" w14:textId="08A725C0" w:rsidR="009F3788" w:rsidRPr="009F3788" w:rsidRDefault="009F3788" w:rsidP="00C516BA">
      <w:pPr>
        <w:pStyle w:val="ListParagraph"/>
        <w:numPr>
          <w:ilvl w:val="0"/>
          <w:numId w:val="41"/>
        </w:numPr>
        <w:ind w:left="1134"/>
        <w:jc w:val="both"/>
        <w:rPr>
          <w:rFonts w:ascii="Arial" w:hAnsi="Arial" w:cs="Arial"/>
          <w:color w:val="000000"/>
          <w:sz w:val="22"/>
          <w:szCs w:val="22"/>
          <w:lang w:val="en-US"/>
        </w:rPr>
      </w:pPr>
      <w:r w:rsidRPr="009F3788">
        <w:rPr>
          <w:rFonts w:ascii="Arial" w:hAnsi="Arial" w:cs="Arial"/>
          <w:color w:val="000000"/>
          <w:sz w:val="22"/>
          <w:szCs w:val="22"/>
        </w:rPr>
        <w:t>T</w:t>
      </w:r>
      <w:r w:rsidRPr="009F3788">
        <w:rPr>
          <w:rFonts w:ascii="Arial" w:hAnsi="Arial" w:cs="Arial"/>
          <w:color w:val="000000"/>
          <w:sz w:val="22"/>
          <w:szCs w:val="22"/>
          <w:lang w:val="en-US"/>
        </w:rPr>
        <w:t xml:space="preserve">he </w:t>
      </w:r>
      <w:r w:rsidR="009E6EC2">
        <w:rPr>
          <w:rFonts w:asciiTheme="minorBidi" w:hAnsiTheme="minorBidi" w:cstheme="minorBidi"/>
          <w:bCs/>
          <w:sz w:val="22"/>
          <w:szCs w:val="22"/>
        </w:rPr>
        <w:t xml:space="preserve">Project Partner </w:t>
      </w:r>
      <w:r w:rsidRPr="009F3788">
        <w:rPr>
          <w:rFonts w:ascii="Arial" w:hAnsi="Arial" w:cs="Arial"/>
          <w:color w:val="000000"/>
          <w:sz w:val="22"/>
          <w:szCs w:val="22"/>
          <w:lang w:val="en-US"/>
        </w:rPr>
        <w:t xml:space="preserve">shall request the written approval of the </w:t>
      </w:r>
      <w:r w:rsidR="005A66CB">
        <w:rPr>
          <w:rFonts w:ascii="Arial" w:hAnsi="Arial" w:cs="Arial"/>
          <w:color w:val="000000"/>
          <w:sz w:val="22"/>
          <w:szCs w:val="22"/>
          <w:lang w:val="en-US"/>
        </w:rPr>
        <w:t>IFRC</w:t>
      </w:r>
      <w:r w:rsidRPr="009F3788">
        <w:rPr>
          <w:rFonts w:ascii="Arial" w:hAnsi="Arial" w:cs="Arial"/>
          <w:color w:val="000000"/>
          <w:sz w:val="22"/>
          <w:szCs w:val="22"/>
          <w:lang w:val="en-US"/>
        </w:rPr>
        <w:t xml:space="preserve"> if intended to procure the following goods: motor vehicles, agricultural commodities, pesticides, fertilizers, used equipment, contraceptives and condoms, generators. The </w:t>
      </w:r>
      <w:r w:rsidR="005A66CB">
        <w:rPr>
          <w:rFonts w:ascii="Arial" w:hAnsi="Arial" w:cs="Arial"/>
          <w:color w:val="000000"/>
          <w:sz w:val="22"/>
          <w:szCs w:val="22"/>
          <w:lang w:val="en-US"/>
        </w:rPr>
        <w:t>IFRC</w:t>
      </w:r>
      <w:r w:rsidRPr="009F3788">
        <w:rPr>
          <w:rFonts w:ascii="Arial" w:hAnsi="Arial" w:cs="Arial"/>
          <w:color w:val="000000"/>
          <w:sz w:val="22"/>
          <w:szCs w:val="22"/>
          <w:lang w:val="en-US"/>
        </w:rPr>
        <w:t xml:space="preserve"> reserves the right to refuse the said procurements.</w:t>
      </w:r>
    </w:p>
    <w:p w14:paraId="6830FC0F" w14:textId="35567DCF" w:rsidR="009F3788" w:rsidRPr="009F3788" w:rsidRDefault="009F3788" w:rsidP="00C516BA">
      <w:pPr>
        <w:pStyle w:val="ListParagraph"/>
        <w:numPr>
          <w:ilvl w:val="0"/>
          <w:numId w:val="41"/>
        </w:numPr>
        <w:ind w:left="1134"/>
        <w:jc w:val="both"/>
        <w:rPr>
          <w:rFonts w:ascii="Arial" w:hAnsi="Arial" w:cs="Arial"/>
          <w:color w:val="000000"/>
          <w:sz w:val="22"/>
          <w:szCs w:val="22"/>
          <w:lang w:val="en-US"/>
        </w:rPr>
      </w:pPr>
    </w:p>
    <w:p w14:paraId="3A42B147" w14:textId="04B2DCF9" w:rsidR="009F3788" w:rsidRDefault="009F3788" w:rsidP="00C516BA">
      <w:pPr>
        <w:pStyle w:val="Heading2"/>
        <w:keepLines w:val="0"/>
        <w:numPr>
          <w:ilvl w:val="0"/>
          <w:numId w:val="47"/>
        </w:numPr>
        <w:spacing w:before="240" w:after="60" w:line="240" w:lineRule="auto"/>
        <w:jc w:val="both"/>
        <w:rPr>
          <w:rFonts w:ascii="Arial" w:eastAsiaTheme="minorBidi" w:hAnsi="Arial" w:cs="Arial"/>
          <w:b/>
          <w:bCs/>
          <w:color w:val="000000" w:themeColor="text1"/>
          <w:sz w:val="22"/>
          <w:szCs w:val="22"/>
        </w:rPr>
      </w:pPr>
      <w:r w:rsidRPr="009F3788">
        <w:rPr>
          <w:rFonts w:ascii="Arial" w:eastAsiaTheme="minorBidi" w:hAnsi="Arial" w:cs="Arial"/>
          <w:b/>
          <w:bCs/>
          <w:color w:val="000000" w:themeColor="text1"/>
          <w:sz w:val="22"/>
          <w:szCs w:val="22"/>
        </w:rPr>
        <w:t xml:space="preserve">Audit </w:t>
      </w:r>
    </w:p>
    <w:p w14:paraId="5CD3FF5E" w14:textId="4BF89ADB" w:rsidR="00E71B42" w:rsidRDefault="00E71B42" w:rsidP="00E71B42">
      <w:pPr>
        <w:rPr>
          <w:lang w:val="en-GB" w:eastAsia="en-GB"/>
        </w:rPr>
      </w:pPr>
    </w:p>
    <w:p w14:paraId="1B599801" w14:textId="77777777" w:rsidR="00E71B42" w:rsidRPr="00B34219" w:rsidRDefault="00E71B42" w:rsidP="00B34219">
      <w:pPr>
        <w:rPr>
          <w:lang w:val="en-GB"/>
        </w:rPr>
      </w:pPr>
    </w:p>
    <w:p w14:paraId="2B97C4DD" w14:textId="7888E9D6" w:rsidR="009F3788" w:rsidRPr="009F3788" w:rsidRDefault="009F3788" w:rsidP="00C516BA">
      <w:pPr>
        <w:pStyle w:val="ListParagraph"/>
        <w:numPr>
          <w:ilvl w:val="0"/>
          <w:numId w:val="42"/>
        </w:numPr>
        <w:ind w:left="1134"/>
        <w:jc w:val="both"/>
        <w:rPr>
          <w:rFonts w:ascii="Arial" w:hAnsi="Arial" w:cs="Arial"/>
          <w:color w:val="000000"/>
          <w:sz w:val="22"/>
          <w:szCs w:val="22"/>
        </w:rPr>
      </w:pPr>
      <w:r w:rsidRPr="009F3788">
        <w:rPr>
          <w:rFonts w:ascii="Arial" w:hAnsi="Arial" w:cs="Arial"/>
          <w:color w:val="000000"/>
          <w:sz w:val="22"/>
          <w:szCs w:val="22"/>
        </w:rPr>
        <w:t>The</w:t>
      </w:r>
      <w:r w:rsidR="0034690F">
        <w:rPr>
          <w:rFonts w:ascii="Arial" w:hAnsi="Arial" w:cs="Arial"/>
          <w:color w:val="000000"/>
          <w:sz w:val="22"/>
          <w:szCs w:val="22"/>
        </w:rPr>
        <w:t xml:space="preserve"> </w:t>
      </w:r>
      <w:r w:rsidR="009E6EC2">
        <w:rPr>
          <w:rFonts w:asciiTheme="minorBidi" w:hAnsiTheme="minorBidi" w:cstheme="minorBidi"/>
          <w:bCs/>
          <w:sz w:val="22"/>
          <w:szCs w:val="22"/>
        </w:rPr>
        <w:t xml:space="preserve">Project Partner </w:t>
      </w:r>
      <w:r w:rsidRPr="009F3788">
        <w:rPr>
          <w:rFonts w:ascii="Arial" w:hAnsi="Arial" w:cs="Arial"/>
          <w:color w:val="000000"/>
          <w:sz w:val="22"/>
          <w:szCs w:val="22"/>
        </w:rPr>
        <w:t xml:space="preserve">consents to any audit related to this Agreement performed by the </w:t>
      </w:r>
      <w:r w:rsidR="005A66CB">
        <w:rPr>
          <w:rFonts w:ascii="Arial" w:hAnsi="Arial" w:cs="Arial"/>
          <w:color w:val="000000"/>
          <w:sz w:val="22"/>
          <w:szCs w:val="22"/>
        </w:rPr>
        <w:t>IFRC</w:t>
      </w:r>
      <w:r w:rsidRPr="009F3788">
        <w:rPr>
          <w:rFonts w:ascii="Arial" w:hAnsi="Arial" w:cs="Arial"/>
          <w:color w:val="000000"/>
          <w:sz w:val="22"/>
          <w:szCs w:val="22"/>
        </w:rPr>
        <w:t xml:space="preserve"> or USAID. Upon a reasonable request, the</w:t>
      </w:r>
      <w:r w:rsidR="0034690F">
        <w:rPr>
          <w:rFonts w:ascii="Arial" w:hAnsi="Arial" w:cs="Arial"/>
          <w:color w:val="000000"/>
          <w:sz w:val="22"/>
          <w:szCs w:val="22"/>
        </w:rPr>
        <w:t xml:space="preserve"> </w:t>
      </w:r>
      <w:r w:rsidR="009E6EC2">
        <w:rPr>
          <w:rFonts w:asciiTheme="minorBidi" w:hAnsiTheme="minorBidi" w:cstheme="minorBidi"/>
          <w:bCs/>
          <w:sz w:val="22"/>
          <w:szCs w:val="22"/>
        </w:rPr>
        <w:t xml:space="preserve">Project Partner </w:t>
      </w:r>
      <w:r w:rsidRPr="009F3788">
        <w:rPr>
          <w:rFonts w:ascii="Arial" w:hAnsi="Arial" w:cs="Arial"/>
          <w:color w:val="000000"/>
          <w:sz w:val="22"/>
          <w:szCs w:val="22"/>
        </w:rPr>
        <w:t xml:space="preserve">will provide further available relevant information. Should closer scrutiny be deemed needed and upon request by the </w:t>
      </w:r>
      <w:r w:rsidR="005A66CB">
        <w:rPr>
          <w:rFonts w:ascii="Arial" w:hAnsi="Arial" w:cs="Arial"/>
          <w:color w:val="000000"/>
          <w:sz w:val="22"/>
          <w:szCs w:val="22"/>
        </w:rPr>
        <w:t>IFRC</w:t>
      </w:r>
      <w:r w:rsidRPr="009F3788">
        <w:rPr>
          <w:rFonts w:ascii="Arial" w:hAnsi="Arial" w:cs="Arial"/>
          <w:color w:val="000000"/>
          <w:sz w:val="22"/>
          <w:szCs w:val="22"/>
        </w:rPr>
        <w:t xml:space="preserve"> or USAID, the </w:t>
      </w:r>
      <w:r w:rsidR="00E71B42">
        <w:rPr>
          <w:rFonts w:ascii="Arial" w:hAnsi="Arial" w:cs="Arial"/>
          <w:color w:val="000000"/>
          <w:sz w:val="22"/>
          <w:szCs w:val="22"/>
        </w:rPr>
        <w:t xml:space="preserve">Project Partner </w:t>
      </w:r>
      <w:r w:rsidRPr="009F3788">
        <w:rPr>
          <w:rFonts w:ascii="Arial" w:hAnsi="Arial" w:cs="Arial"/>
          <w:color w:val="000000"/>
          <w:sz w:val="22"/>
          <w:szCs w:val="22"/>
        </w:rPr>
        <w:t xml:space="preserve">shall allow either USAID or an independent auditor to perform a special audit for which the scope and plan should be agreed upon. The costs of such special audit will constitute eligible costs under this Agreement. </w:t>
      </w:r>
    </w:p>
    <w:p w14:paraId="4E4C667D" w14:textId="16CB773B" w:rsidR="009F3788" w:rsidRPr="009F3788" w:rsidRDefault="009F3788" w:rsidP="00C516BA">
      <w:pPr>
        <w:pStyle w:val="ListParagraph"/>
        <w:numPr>
          <w:ilvl w:val="0"/>
          <w:numId w:val="42"/>
        </w:numPr>
        <w:ind w:left="1134"/>
        <w:jc w:val="both"/>
        <w:rPr>
          <w:rFonts w:ascii="Arial" w:hAnsi="Arial" w:cs="Arial"/>
          <w:color w:val="000000"/>
          <w:sz w:val="22"/>
          <w:szCs w:val="22"/>
        </w:rPr>
      </w:pPr>
      <w:r w:rsidRPr="009F3788">
        <w:rPr>
          <w:rFonts w:ascii="Arial" w:hAnsi="Arial" w:cs="Arial"/>
          <w:color w:val="000000"/>
          <w:sz w:val="22"/>
          <w:szCs w:val="22"/>
        </w:rPr>
        <w:t xml:space="preserve">USAID may undertake spot checks related to activities funded under this Agreement. It is agreed that the </w:t>
      </w:r>
      <w:r w:rsidR="005A66CB">
        <w:rPr>
          <w:rFonts w:ascii="Arial" w:hAnsi="Arial" w:cs="Arial"/>
          <w:color w:val="000000"/>
          <w:sz w:val="22"/>
          <w:szCs w:val="22"/>
        </w:rPr>
        <w:t>IFRC</w:t>
      </w:r>
      <w:r w:rsidRPr="009F3788">
        <w:rPr>
          <w:rFonts w:ascii="Arial" w:hAnsi="Arial" w:cs="Arial"/>
          <w:color w:val="000000"/>
          <w:sz w:val="22"/>
          <w:szCs w:val="22"/>
        </w:rPr>
        <w:t xml:space="preserve"> and/or USAID may </w:t>
      </w:r>
      <w:proofErr w:type="gramStart"/>
      <w:r w:rsidRPr="009F3788">
        <w:rPr>
          <w:rFonts w:ascii="Arial" w:hAnsi="Arial" w:cs="Arial"/>
          <w:color w:val="000000"/>
          <w:sz w:val="22"/>
          <w:szCs w:val="22"/>
        </w:rPr>
        <w:t>request</w:t>
      </w:r>
      <w:proofErr w:type="gramEnd"/>
      <w:r w:rsidRPr="009F3788">
        <w:rPr>
          <w:rFonts w:ascii="Arial" w:hAnsi="Arial" w:cs="Arial"/>
          <w:color w:val="000000"/>
          <w:sz w:val="22"/>
          <w:szCs w:val="22"/>
        </w:rPr>
        <w:t xml:space="preserve"> and the </w:t>
      </w:r>
      <w:r w:rsidR="009E6EC2">
        <w:rPr>
          <w:rFonts w:asciiTheme="minorBidi" w:hAnsiTheme="minorBidi" w:cstheme="minorBidi"/>
          <w:bCs/>
          <w:sz w:val="22"/>
          <w:szCs w:val="22"/>
        </w:rPr>
        <w:t xml:space="preserve">Project Partner </w:t>
      </w:r>
      <w:r w:rsidRPr="009F3788">
        <w:rPr>
          <w:rFonts w:ascii="Arial" w:hAnsi="Arial" w:cs="Arial"/>
          <w:color w:val="000000"/>
          <w:sz w:val="22"/>
          <w:szCs w:val="22"/>
        </w:rPr>
        <w:t xml:space="preserve">will provide, in a timely fashion, access to financial information required for such spot It is understood that representatives of USAID will be given access to the site of the Project and/or the headquarters of the </w:t>
      </w:r>
      <w:r w:rsidR="00A32CE7">
        <w:rPr>
          <w:rFonts w:asciiTheme="minorBidi" w:hAnsiTheme="minorBidi" w:cstheme="minorBidi"/>
          <w:bCs/>
          <w:sz w:val="22"/>
          <w:szCs w:val="22"/>
        </w:rPr>
        <w:t>Project Partner</w:t>
      </w:r>
      <w:r w:rsidRPr="009F3788">
        <w:rPr>
          <w:rFonts w:ascii="Arial" w:hAnsi="Arial" w:cs="Arial"/>
          <w:color w:val="000000"/>
          <w:sz w:val="22"/>
          <w:szCs w:val="22"/>
        </w:rPr>
        <w:t>.</w:t>
      </w:r>
      <w:r w:rsidR="00A32CE7">
        <w:rPr>
          <w:rFonts w:ascii="Arial" w:hAnsi="Arial" w:cs="Arial"/>
          <w:color w:val="000000"/>
          <w:sz w:val="22"/>
          <w:szCs w:val="22"/>
        </w:rPr>
        <w:t xml:space="preserve"> </w:t>
      </w:r>
      <w:r w:rsidRPr="009F3788">
        <w:rPr>
          <w:rFonts w:ascii="Arial" w:hAnsi="Arial" w:cs="Arial"/>
          <w:color w:val="000000"/>
          <w:sz w:val="22"/>
          <w:szCs w:val="22"/>
        </w:rPr>
        <w:t xml:space="preserve">The </w:t>
      </w:r>
      <w:r w:rsidR="009E6EC2">
        <w:rPr>
          <w:rFonts w:asciiTheme="minorBidi" w:hAnsiTheme="minorBidi" w:cstheme="minorBidi"/>
          <w:bCs/>
          <w:sz w:val="22"/>
          <w:szCs w:val="22"/>
        </w:rPr>
        <w:t xml:space="preserve">Project Partner </w:t>
      </w:r>
      <w:r w:rsidRPr="009F3788">
        <w:rPr>
          <w:rFonts w:ascii="Arial" w:hAnsi="Arial" w:cs="Arial"/>
          <w:color w:val="000000"/>
          <w:sz w:val="22"/>
          <w:szCs w:val="22"/>
        </w:rPr>
        <w:t>will provide all relevant financial information and clarifications to USAID representatives and will explain, with appropriate concrete examples, how the accounts are managed, and the procedures used to ensure transparency and accuracy in the accounts. Access to relevant financial information will be planned and coordinated by USAID and the</w:t>
      </w:r>
      <w:r w:rsidR="0034690F">
        <w:rPr>
          <w:rFonts w:ascii="Arial" w:hAnsi="Arial" w:cs="Arial"/>
          <w:color w:val="000000"/>
          <w:sz w:val="22"/>
          <w:szCs w:val="22"/>
        </w:rPr>
        <w:t xml:space="preserve"> </w:t>
      </w:r>
      <w:r w:rsidR="009E6EC2">
        <w:rPr>
          <w:rFonts w:asciiTheme="minorBidi" w:hAnsiTheme="minorBidi" w:cstheme="minorBidi"/>
          <w:bCs/>
          <w:sz w:val="22"/>
          <w:szCs w:val="22"/>
        </w:rPr>
        <w:t xml:space="preserve">Project Partner </w:t>
      </w:r>
      <w:r w:rsidRPr="009F3788">
        <w:rPr>
          <w:rFonts w:ascii="Arial" w:hAnsi="Arial" w:cs="Arial"/>
          <w:color w:val="000000"/>
          <w:sz w:val="22"/>
          <w:szCs w:val="22"/>
        </w:rPr>
        <w:t>in advance. The costs of such spot checks will be borne by USAID.</w:t>
      </w:r>
      <w:r w:rsidRPr="009F3788">
        <w:rPr>
          <w:rFonts w:ascii="Arial" w:hAnsi="Arial" w:cs="Arial"/>
          <w:sz w:val="22"/>
          <w:szCs w:val="22"/>
        </w:rPr>
        <w:t xml:space="preserve"> </w:t>
      </w:r>
    </w:p>
    <w:p w14:paraId="6404A126" w14:textId="77777777" w:rsidR="009F3788" w:rsidRPr="009F3788" w:rsidRDefault="009F3788" w:rsidP="00C516BA">
      <w:pPr>
        <w:pStyle w:val="Heading2"/>
        <w:keepLines w:val="0"/>
        <w:numPr>
          <w:ilvl w:val="0"/>
          <w:numId w:val="47"/>
        </w:numPr>
        <w:spacing w:before="240" w:after="60" w:line="240" w:lineRule="auto"/>
        <w:jc w:val="both"/>
        <w:rPr>
          <w:rFonts w:ascii="Arial" w:eastAsiaTheme="minorBidi" w:hAnsi="Arial" w:cs="Arial"/>
          <w:b/>
          <w:bCs/>
          <w:color w:val="000000" w:themeColor="text1"/>
          <w:sz w:val="22"/>
          <w:szCs w:val="22"/>
        </w:rPr>
      </w:pPr>
      <w:r w:rsidRPr="009F3788">
        <w:rPr>
          <w:rFonts w:ascii="Arial" w:eastAsiaTheme="minorBidi" w:hAnsi="Arial" w:cs="Arial"/>
          <w:b/>
          <w:bCs/>
          <w:color w:val="000000" w:themeColor="text1"/>
          <w:sz w:val="22"/>
          <w:szCs w:val="22"/>
        </w:rPr>
        <w:lastRenderedPageBreak/>
        <w:t>Fraud and corruption</w:t>
      </w:r>
    </w:p>
    <w:p w14:paraId="20A7238C" w14:textId="7A6F064C" w:rsidR="009F3788" w:rsidRPr="009F3788" w:rsidRDefault="009F3788" w:rsidP="00C516BA">
      <w:pPr>
        <w:pStyle w:val="ListParagraph"/>
        <w:numPr>
          <w:ilvl w:val="0"/>
          <w:numId w:val="43"/>
        </w:numPr>
        <w:ind w:left="1134"/>
        <w:jc w:val="both"/>
        <w:rPr>
          <w:rFonts w:ascii="Arial" w:hAnsi="Arial" w:cs="Arial"/>
          <w:color w:val="000000"/>
          <w:sz w:val="22"/>
          <w:szCs w:val="22"/>
        </w:rPr>
      </w:pPr>
      <w:r w:rsidRPr="009F3788">
        <w:rPr>
          <w:rFonts w:ascii="Arial" w:hAnsi="Arial" w:cs="Arial"/>
          <w:color w:val="000000"/>
          <w:sz w:val="22"/>
          <w:szCs w:val="22"/>
        </w:rPr>
        <w:t>The fraud and corruption practices referred to in clause 14 of the “</w:t>
      </w:r>
      <w:r w:rsidR="005A66CB">
        <w:rPr>
          <w:rFonts w:ascii="Arial" w:hAnsi="Arial" w:cs="Arial"/>
          <w:color w:val="000000"/>
          <w:sz w:val="22"/>
          <w:szCs w:val="22"/>
        </w:rPr>
        <w:t>IFRC</w:t>
      </w:r>
      <w:r w:rsidRPr="009F3788">
        <w:rPr>
          <w:rFonts w:ascii="Arial" w:hAnsi="Arial" w:cs="Arial"/>
          <w:color w:val="000000"/>
          <w:sz w:val="22"/>
          <w:szCs w:val="22"/>
        </w:rPr>
        <w:t xml:space="preserve"> Terms and Conditions for Project Support” include, but are not limited to:</w:t>
      </w:r>
    </w:p>
    <w:p w14:paraId="470B652F" w14:textId="77777777" w:rsidR="009F3788" w:rsidRPr="009F3788" w:rsidRDefault="009F3788" w:rsidP="009F3788">
      <w:pPr>
        <w:pStyle w:val="Default"/>
        <w:jc w:val="both"/>
        <w:rPr>
          <w:rFonts w:ascii="Arial" w:hAnsi="Arial" w:cs="Arial"/>
          <w:sz w:val="22"/>
          <w:szCs w:val="22"/>
        </w:rPr>
      </w:pPr>
      <w:r w:rsidRPr="009F3788">
        <w:rPr>
          <w:rFonts w:ascii="Arial" w:hAnsi="Arial" w:cs="Arial"/>
          <w:sz w:val="22"/>
          <w:szCs w:val="22"/>
        </w:rPr>
        <w:t xml:space="preserve"> </w:t>
      </w:r>
    </w:p>
    <w:p w14:paraId="1B35A62D" w14:textId="77777777" w:rsidR="009F3788" w:rsidRPr="009F3788" w:rsidRDefault="009F3788" w:rsidP="00C516BA">
      <w:pPr>
        <w:pStyle w:val="Default"/>
        <w:numPr>
          <w:ilvl w:val="0"/>
          <w:numId w:val="46"/>
        </w:numPr>
        <w:ind w:left="1985" w:hanging="497"/>
        <w:jc w:val="both"/>
        <w:rPr>
          <w:rFonts w:ascii="Arial" w:hAnsi="Arial" w:cs="Arial"/>
          <w:sz w:val="22"/>
          <w:szCs w:val="22"/>
        </w:rPr>
      </w:pPr>
      <w:r w:rsidRPr="009F3788">
        <w:rPr>
          <w:rFonts w:ascii="Arial" w:hAnsi="Arial" w:cs="Arial"/>
          <w:sz w:val="22"/>
          <w:szCs w:val="22"/>
        </w:rPr>
        <w:t>Corrupt Practice (the offering, giving, receiving, or soliciting, directly or indirectly, of anything of value to influence improperly the actions of a public official</w:t>
      </w:r>
      <w:proofErr w:type="gramStart"/>
      <w:r w:rsidRPr="009F3788">
        <w:rPr>
          <w:rFonts w:ascii="Arial" w:hAnsi="Arial" w:cs="Arial"/>
          <w:sz w:val="22"/>
          <w:szCs w:val="22"/>
        </w:rPr>
        <w:t>);</w:t>
      </w:r>
      <w:proofErr w:type="gramEnd"/>
    </w:p>
    <w:p w14:paraId="7434C79D" w14:textId="77777777" w:rsidR="009F3788" w:rsidRPr="009F3788" w:rsidRDefault="009F3788" w:rsidP="00C516BA">
      <w:pPr>
        <w:pStyle w:val="Default"/>
        <w:numPr>
          <w:ilvl w:val="0"/>
          <w:numId w:val="46"/>
        </w:numPr>
        <w:ind w:left="1985" w:hanging="497"/>
        <w:jc w:val="both"/>
        <w:rPr>
          <w:rFonts w:ascii="Arial" w:hAnsi="Arial" w:cs="Arial"/>
          <w:sz w:val="22"/>
          <w:szCs w:val="22"/>
        </w:rPr>
      </w:pPr>
      <w:r w:rsidRPr="009F3788">
        <w:rPr>
          <w:rFonts w:ascii="Arial" w:hAnsi="Arial" w:cs="Arial"/>
          <w:sz w:val="22"/>
          <w:szCs w:val="22"/>
        </w:rPr>
        <w:t>Fraudulent Practice (any act or omission, including misrepresentation, that knowingly or recklessly misleads, or attempts to mislead, a party to obtain a financial or other benefit, or to avoid an obligation</w:t>
      </w:r>
      <w:proofErr w:type="gramStart"/>
      <w:r w:rsidRPr="009F3788">
        <w:rPr>
          <w:rFonts w:ascii="Arial" w:hAnsi="Arial" w:cs="Arial"/>
          <w:sz w:val="22"/>
          <w:szCs w:val="22"/>
        </w:rPr>
        <w:t>);</w:t>
      </w:r>
      <w:proofErr w:type="gramEnd"/>
    </w:p>
    <w:p w14:paraId="27DAC5E0" w14:textId="77777777" w:rsidR="009F3788" w:rsidRPr="009F3788" w:rsidRDefault="009F3788" w:rsidP="00C516BA">
      <w:pPr>
        <w:pStyle w:val="Default"/>
        <w:numPr>
          <w:ilvl w:val="0"/>
          <w:numId w:val="46"/>
        </w:numPr>
        <w:ind w:left="1985" w:hanging="497"/>
        <w:jc w:val="both"/>
        <w:rPr>
          <w:rFonts w:ascii="Arial" w:hAnsi="Arial" w:cs="Arial"/>
          <w:sz w:val="22"/>
          <w:szCs w:val="22"/>
        </w:rPr>
      </w:pPr>
      <w:r w:rsidRPr="009F3788">
        <w:rPr>
          <w:rFonts w:ascii="Arial" w:hAnsi="Arial" w:cs="Arial"/>
          <w:sz w:val="22"/>
          <w:szCs w:val="22"/>
        </w:rPr>
        <w:t>Collusion (an arrangement between two or more parties designed to achieve an improper purpose, including influencing improperly the actions of another party</w:t>
      </w:r>
      <w:proofErr w:type="gramStart"/>
      <w:r w:rsidRPr="009F3788">
        <w:rPr>
          <w:rFonts w:ascii="Arial" w:hAnsi="Arial" w:cs="Arial"/>
          <w:sz w:val="22"/>
          <w:szCs w:val="22"/>
        </w:rPr>
        <w:t>);</w:t>
      </w:r>
      <w:proofErr w:type="gramEnd"/>
    </w:p>
    <w:p w14:paraId="0EE5F553" w14:textId="77777777" w:rsidR="009F3788" w:rsidRPr="009F3788" w:rsidRDefault="009F3788" w:rsidP="00C516BA">
      <w:pPr>
        <w:pStyle w:val="Default"/>
        <w:numPr>
          <w:ilvl w:val="0"/>
          <w:numId w:val="46"/>
        </w:numPr>
        <w:ind w:left="1985" w:hanging="497"/>
        <w:jc w:val="both"/>
        <w:rPr>
          <w:rFonts w:ascii="Arial" w:hAnsi="Arial" w:cs="Arial"/>
          <w:sz w:val="22"/>
          <w:szCs w:val="22"/>
        </w:rPr>
      </w:pPr>
      <w:r w:rsidRPr="009F3788">
        <w:rPr>
          <w:rFonts w:ascii="Arial" w:hAnsi="Arial" w:cs="Arial"/>
          <w:sz w:val="22"/>
          <w:szCs w:val="22"/>
        </w:rPr>
        <w:t xml:space="preserve">Coercion (impairing or harming, or threatening to impair or harm, directly or indirectly, any party or the property of the party to influence improperly the actions of a party); and </w:t>
      </w:r>
    </w:p>
    <w:p w14:paraId="3DB2C03B" w14:textId="77777777" w:rsidR="00AF0EFF" w:rsidRDefault="009F3788" w:rsidP="00C516BA">
      <w:pPr>
        <w:pStyle w:val="Default"/>
        <w:numPr>
          <w:ilvl w:val="0"/>
          <w:numId w:val="46"/>
        </w:numPr>
        <w:ind w:left="1985" w:hanging="497"/>
        <w:jc w:val="both"/>
        <w:rPr>
          <w:rFonts w:ascii="Arial" w:hAnsi="Arial" w:cs="Arial"/>
          <w:sz w:val="22"/>
          <w:szCs w:val="22"/>
        </w:rPr>
      </w:pPr>
      <w:r w:rsidRPr="009F3788">
        <w:rPr>
          <w:rFonts w:ascii="Arial" w:hAnsi="Arial" w:cs="Arial"/>
          <w:sz w:val="22"/>
          <w:szCs w:val="22"/>
        </w:rPr>
        <w:t>Obstruction (deliberately destroying, falsifying, altering or concealing of evidence material to the investigation or making false statements to investigators in order to materially impede a recipient investigation into allegations of a corrupt, fraudulent, coercive, or collusive practice; threatening, harassing or intimidating any party to prevent it from disclosing its knowledge of matters relevant to the investigation or from pursuing the investigation; or acts intended to materially impede the exercise of recipient’s contractual rights of audit or access to information).</w:t>
      </w:r>
    </w:p>
    <w:p w14:paraId="2701278D" w14:textId="78ED2BB5" w:rsidR="009F3788" w:rsidRPr="009F3788" w:rsidRDefault="009F3788" w:rsidP="00AF0EFF">
      <w:pPr>
        <w:pStyle w:val="Default"/>
        <w:ind w:left="1985"/>
        <w:jc w:val="both"/>
        <w:rPr>
          <w:rFonts w:ascii="Arial" w:hAnsi="Arial" w:cs="Arial"/>
          <w:sz w:val="22"/>
          <w:szCs w:val="22"/>
        </w:rPr>
      </w:pPr>
      <w:r w:rsidRPr="009F3788">
        <w:rPr>
          <w:rFonts w:ascii="Arial" w:hAnsi="Arial" w:cs="Arial"/>
          <w:sz w:val="22"/>
          <w:szCs w:val="22"/>
        </w:rPr>
        <w:t xml:space="preserve"> </w:t>
      </w:r>
    </w:p>
    <w:p w14:paraId="7257211D" w14:textId="2674F58C" w:rsidR="009F3788" w:rsidRDefault="009F3788" w:rsidP="00C516BA">
      <w:pPr>
        <w:pStyle w:val="ListParagraph"/>
        <w:numPr>
          <w:ilvl w:val="0"/>
          <w:numId w:val="43"/>
        </w:numPr>
        <w:ind w:left="1134"/>
        <w:jc w:val="both"/>
        <w:rPr>
          <w:rFonts w:ascii="Arial" w:hAnsi="Arial" w:cs="Arial"/>
          <w:color w:val="000000"/>
          <w:sz w:val="22"/>
          <w:szCs w:val="22"/>
        </w:rPr>
      </w:pPr>
      <w:r w:rsidRPr="009F3788">
        <w:rPr>
          <w:rFonts w:ascii="Arial" w:hAnsi="Arial" w:cs="Arial"/>
          <w:color w:val="000000"/>
          <w:sz w:val="22"/>
          <w:szCs w:val="22"/>
        </w:rPr>
        <w:t xml:space="preserve">The </w:t>
      </w:r>
      <w:r w:rsidR="009E6EC2">
        <w:rPr>
          <w:rFonts w:asciiTheme="minorBidi" w:hAnsiTheme="minorBidi" w:cstheme="minorBidi"/>
          <w:bCs/>
          <w:sz w:val="22"/>
          <w:szCs w:val="22"/>
        </w:rPr>
        <w:t xml:space="preserve">Project Partner </w:t>
      </w:r>
      <w:r w:rsidRPr="009F3788">
        <w:rPr>
          <w:rFonts w:ascii="Arial" w:hAnsi="Arial" w:cs="Arial"/>
          <w:color w:val="000000"/>
          <w:sz w:val="22"/>
          <w:szCs w:val="22"/>
        </w:rPr>
        <w:t>shall have in place a suitable mechanism to report any fraudulent or corrupt practice.</w:t>
      </w:r>
    </w:p>
    <w:p w14:paraId="6FFCB793" w14:textId="77777777" w:rsidR="00437A04" w:rsidRPr="009F3788" w:rsidRDefault="00437A04" w:rsidP="00437A04">
      <w:pPr>
        <w:pStyle w:val="ListParagraph"/>
        <w:ind w:left="1134"/>
        <w:jc w:val="both"/>
        <w:rPr>
          <w:rFonts w:ascii="Arial" w:hAnsi="Arial" w:cs="Arial"/>
          <w:color w:val="000000"/>
          <w:sz w:val="22"/>
          <w:szCs w:val="22"/>
        </w:rPr>
      </w:pPr>
    </w:p>
    <w:p w14:paraId="3B23F2A7" w14:textId="14A203B5" w:rsidR="009F3788" w:rsidRPr="009F3788" w:rsidRDefault="009F3788" w:rsidP="00C516BA">
      <w:pPr>
        <w:pStyle w:val="ListParagraph"/>
        <w:numPr>
          <w:ilvl w:val="0"/>
          <w:numId w:val="43"/>
        </w:numPr>
        <w:ind w:left="1134"/>
        <w:jc w:val="both"/>
        <w:rPr>
          <w:rFonts w:ascii="Arial" w:hAnsi="Arial" w:cs="Arial"/>
          <w:color w:val="000000"/>
          <w:sz w:val="22"/>
          <w:szCs w:val="22"/>
        </w:rPr>
      </w:pPr>
      <w:r w:rsidRPr="009F3788">
        <w:rPr>
          <w:rFonts w:ascii="Arial" w:hAnsi="Arial" w:cs="Arial"/>
          <w:color w:val="000000"/>
          <w:sz w:val="22"/>
          <w:szCs w:val="22"/>
        </w:rPr>
        <w:t>The</w:t>
      </w:r>
      <w:r w:rsidR="0034690F">
        <w:rPr>
          <w:rFonts w:ascii="Arial" w:hAnsi="Arial" w:cs="Arial"/>
          <w:color w:val="000000"/>
          <w:sz w:val="22"/>
          <w:szCs w:val="22"/>
        </w:rPr>
        <w:t xml:space="preserve"> </w:t>
      </w:r>
      <w:r w:rsidR="00A32CE7">
        <w:rPr>
          <w:rFonts w:asciiTheme="minorBidi" w:hAnsiTheme="minorBidi" w:cstheme="minorBidi"/>
          <w:bCs/>
          <w:sz w:val="22"/>
          <w:szCs w:val="22"/>
        </w:rPr>
        <w:t xml:space="preserve">Project Partner </w:t>
      </w:r>
      <w:r w:rsidRPr="009F3788">
        <w:rPr>
          <w:rFonts w:ascii="Arial" w:hAnsi="Arial" w:cs="Arial"/>
          <w:color w:val="000000"/>
          <w:sz w:val="22"/>
          <w:szCs w:val="22"/>
        </w:rPr>
        <w:t xml:space="preserve">acknowledges that information relating to a credible allegation of fraud or corruption disclosed to the </w:t>
      </w:r>
      <w:r w:rsidR="005A66CB">
        <w:rPr>
          <w:rFonts w:ascii="Arial" w:hAnsi="Arial" w:cs="Arial"/>
          <w:color w:val="000000"/>
          <w:sz w:val="22"/>
          <w:szCs w:val="22"/>
        </w:rPr>
        <w:t>IFRC</w:t>
      </w:r>
      <w:r w:rsidRPr="009F3788">
        <w:rPr>
          <w:rFonts w:ascii="Arial" w:hAnsi="Arial" w:cs="Arial"/>
          <w:color w:val="000000"/>
          <w:sz w:val="22"/>
          <w:szCs w:val="22"/>
        </w:rPr>
        <w:t xml:space="preserve"> pursuant to the terms of this Agreement may be communicated to USAID Office of the Inspector General and will be treated by USAID as confidential. Notwithstanding the preceding, such information may be disclosed in a judicial proceeding or to the public, if required by any US federal law or international law applicable to USAID.</w:t>
      </w:r>
    </w:p>
    <w:p w14:paraId="6D20CC87" w14:textId="77777777" w:rsidR="009F3788" w:rsidRPr="009F3788" w:rsidRDefault="009F3788" w:rsidP="00C516BA">
      <w:pPr>
        <w:pStyle w:val="Heading2"/>
        <w:keepLines w:val="0"/>
        <w:numPr>
          <w:ilvl w:val="0"/>
          <w:numId w:val="47"/>
        </w:numPr>
        <w:spacing w:before="240" w:after="60" w:line="240" w:lineRule="auto"/>
        <w:jc w:val="both"/>
        <w:rPr>
          <w:rFonts w:ascii="Arial" w:eastAsiaTheme="minorBidi" w:hAnsi="Arial" w:cs="Arial"/>
          <w:b/>
          <w:bCs/>
          <w:color w:val="000000" w:themeColor="text1"/>
          <w:sz w:val="22"/>
          <w:szCs w:val="22"/>
        </w:rPr>
      </w:pPr>
      <w:r w:rsidRPr="009F3788">
        <w:rPr>
          <w:rFonts w:ascii="Arial" w:eastAsiaTheme="minorBidi" w:hAnsi="Arial" w:cs="Arial"/>
          <w:b/>
          <w:bCs/>
          <w:color w:val="000000" w:themeColor="text1"/>
          <w:sz w:val="22"/>
          <w:szCs w:val="22"/>
        </w:rPr>
        <w:t>Monitoring, Review and Evaluation</w:t>
      </w:r>
    </w:p>
    <w:p w14:paraId="1E534B69" w14:textId="6E838DB7" w:rsidR="009F3788" w:rsidRPr="009F3788" w:rsidRDefault="009F3788" w:rsidP="009F3788">
      <w:pPr>
        <w:ind w:left="708"/>
        <w:jc w:val="both"/>
        <w:rPr>
          <w:rFonts w:ascii="Arial" w:hAnsi="Arial" w:cs="Arial"/>
          <w:sz w:val="22"/>
          <w:szCs w:val="22"/>
        </w:rPr>
      </w:pPr>
      <w:r w:rsidRPr="009F3788">
        <w:rPr>
          <w:rFonts w:ascii="Arial" w:hAnsi="Arial" w:cs="Arial"/>
          <w:sz w:val="22"/>
          <w:szCs w:val="22"/>
        </w:rPr>
        <w:t xml:space="preserve">In the </w:t>
      </w:r>
      <w:r w:rsidRPr="009F3788">
        <w:rPr>
          <w:rFonts w:ascii="Arial" w:hAnsi="Arial" w:cs="Arial"/>
          <w:color w:val="000000"/>
          <w:sz w:val="22"/>
          <w:szCs w:val="22"/>
        </w:rPr>
        <w:t>implementation</w:t>
      </w:r>
      <w:r w:rsidRPr="009F3788">
        <w:rPr>
          <w:rFonts w:ascii="Arial" w:hAnsi="Arial" w:cs="Arial"/>
          <w:sz w:val="22"/>
          <w:szCs w:val="22"/>
        </w:rPr>
        <w:t xml:space="preserve"> of this Agreement, the </w:t>
      </w:r>
      <w:r w:rsidR="009E6EC2">
        <w:rPr>
          <w:rFonts w:asciiTheme="minorBidi" w:hAnsiTheme="minorBidi" w:cstheme="minorBidi"/>
          <w:bCs/>
          <w:sz w:val="22"/>
          <w:szCs w:val="22"/>
        </w:rPr>
        <w:t xml:space="preserve">Project Partner </w:t>
      </w:r>
      <w:r w:rsidRPr="009F3788">
        <w:rPr>
          <w:rFonts w:ascii="Arial" w:hAnsi="Arial" w:cs="Arial"/>
          <w:sz w:val="22"/>
          <w:szCs w:val="22"/>
        </w:rPr>
        <w:t>shall:</w:t>
      </w:r>
    </w:p>
    <w:p w14:paraId="7C80B210" w14:textId="0FFB4E51" w:rsidR="009F3788" w:rsidRPr="009F3788" w:rsidRDefault="009F3788" w:rsidP="00C516BA">
      <w:pPr>
        <w:pStyle w:val="ListParagraph"/>
        <w:numPr>
          <w:ilvl w:val="0"/>
          <w:numId w:val="45"/>
        </w:numPr>
        <w:ind w:left="1134"/>
        <w:jc w:val="both"/>
        <w:rPr>
          <w:rFonts w:ascii="Arial" w:hAnsi="Arial" w:cs="Arial"/>
          <w:sz w:val="22"/>
          <w:szCs w:val="22"/>
        </w:rPr>
      </w:pPr>
      <w:r w:rsidRPr="009F3788">
        <w:rPr>
          <w:rFonts w:ascii="Arial" w:hAnsi="Arial" w:cs="Arial"/>
          <w:sz w:val="22"/>
          <w:szCs w:val="22"/>
        </w:rPr>
        <w:t xml:space="preserve">promptly inform the </w:t>
      </w:r>
      <w:r w:rsidR="005A66CB">
        <w:rPr>
          <w:rFonts w:ascii="Arial" w:hAnsi="Arial" w:cs="Arial"/>
          <w:sz w:val="22"/>
          <w:szCs w:val="22"/>
        </w:rPr>
        <w:t>IFRC</w:t>
      </w:r>
      <w:r w:rsidRPr="009F3788">
        <w:rPr>
          <w:rFonts w:ascii="Arial" w:hAnsi="Arial" w:cs="Arial"/>
          <w:sz w:val="22"/>
          <w:szCs w:val="22"/>
        </w:rPr>
        <w:t xml:space="preserve"> about any condition, event or situation which interferes or threatens to interfere with the successful implementation of any activity financed under this </w:t>
      </w:r>
      <w:proofErr w:type="gramStart"/>
      <w:r w:rsidRPr="009F3788">
        <w:rPr>
          <w:rFonts w:ascii="Arial" w:hAnsi="Arial" w:cs="Arial"/>
          <w:sz w:val="22"/>
          <w:szCs w:val="22"/>
        </w:rPr>
        <w:t>Agreement;</w:t>
      </w:r>
      <w:proofErr w:type="gramEnd"/>
    </w:p>
    <w:p w14:paraId="703C157B" w14:textId="77777777" w:rsidR="009F3788" w:rsidRPr="009F3788" w:rsidRDefault="009F3788" w:rsidP="00C516BA">
      <w:pPr>
        <w:pStyle w:val="ListParagraph"/>
        <w:numPr>
          <w:ilvl w:val="0"/>
          <w:numId w:val="45"/>
        </w:numPr>
        <w:ind w:left="1134"/>
        <w:jc w:val="both"/>
        <w:rPr>
          <w:rFonts w:ascii="Arial" w:hAnsi="Arial" w:cs="Arial"/>
          <w:sz w:val="22"/>
          <w:szCs w:val="22"/>
        </w:rPr>
      </w:pPr>
      <w:r w:rsidRPr="009F3788">
        <w:rPr>
          <w:rFonts w:ascii="Arial" w:hAnsi="Arial" w:cs="Arial"/>
          <w:sz w:val="22"/>
          <w:szCs w:val="22"/>
        </w:rPr>
        <w:t xml:space="preserve">be responsible for the monitoring and regular review of activities carried out under this Agreement. For activities under this agreement, the cost of monitoring and review will constitute an eligible </w:t>
      </w:r>
      <w:proofErr w:type="gramStart"/>
      <w:r w:rsidRPr="009F3788">
        <w:rPr>
          <w:rFonts w:ascii="Arial" w:hAnsi="Arial" w:cs="Arial"/>
          <w:sz w:val="22"/>
          <w:szCs w:val="22"/>
        </w:rPr>
        <w:t>cost;</w:t>
      </w:r>
      <w:proofErr w:type="gramEnd"/>
    </w:p>
    <w:p w14:paraId="4C1111AF" w14:textId="36F82436" w:rsidR="009F3788" w:rsidRPr="009F3788" w:rsidRDefault="009F3788" w:rsidP="00C516BA">
      <w:pPr>
        <w:pStyle w:val="ListParagraph"/>
        <w:numPr>
          <w:ilvl w:val="0"/>
          <w:numId w:val="45"/>
        </w:numPr>
        <w:ind w:left="1134"/>
        <w:jc w:val="both"/>
        <w:rPr>
          <w:rFonts w:ascii="Arial" w:hAnsi="Arial" w:cs="Arial"/>
          <w:sz w:val="22"/>
          <w:szCs w:val="22"/>
        </w:rPr>
      </w:pPr>
      <w:r w:rsidRPr="009F3788">
        <w:rPr>
          <w:rFonts w:ascii="Arial" w:hAnsi="Arial" w:cs="Arial"/>
          <w:sz w:val="22"/>
          <w:szCs w:val="22"/>
        </w:rPr>
        <w:t xml:space="preserve">perform, as per its internal policies and procedures, the evaluation of the Project and include such costs, upon validation of the </w:t>
      </w:r>
      <w:r w:rsidR="005A66CB">
        <w:rPr>
          <w:rFonts w:ascii="Arial" w:hAnsi="Arial" w:cs="Arial"/>
          <w:sz w:val="22"/>
          <w:szCs w:val="22"/>
        </w:rPr>
        <w:t>IFRC</w:t>
      </w:r>
      <w:r w:rsidRPr="009F3788">
        <w:rPr>
          <w:rFonts w:ascii="Arial" w:hAnsi="Arial" w:cs="Arial"/>
          <w:sz w:val="22"/>
          <w:szCs w:val="22"/>
        </w:rPr>
        <w:t xml:space="preserve">, in the Project’s budget, which shall constitute an eligible </w:t>
      </w:r>
      <w:proofErr w:type="gramStart"/>
      <w:r w:rsidRPr="009F3788">
        <w:rPr>
          <w:rFonts w:ascii="Arial" w:hAnsi="Arial" w:cs="Arial"/>
          <w:sz w:val="22"/>
          <w:szCs w:val="22"/>
        </w:rPr>
        <w:t>cost;</w:t>
      </w:r>
      <w:proofErr w:type="gramEnd"/>
    </w:p>
    <w:p w14:paraId="45E0461C" w14:textId="6891FA97" w:rsidR="009F3788" w:rsidRPr="009F3788" w:rsidRDefault="009F3788" w:rsidP="00C516BA">
      <w:pPr>
        <w:pStyle w:val="ListParagraph"/>
        <w:numPr>
          <w:ilvl w:val="0"/>
          <w:numId w:val="45"/>
        </w:numPr>
        <w:ind w:left="1134"/>
        <w:jc w:val="both"/>
        <w:rPr>
          <w:rFonts w:ascii="Arial" w:hAnsi="Arial" w:cs="Arial"/>
          <w:sz w:val="22"/>
          <w:szCs w:val="22"/>
        </w:rPr>
      </w:pPr>
      <w:r w:rsidRPr="009F3788">
        <w:rPr>
          <w:rFonts w:ascii="Arial" w:hAnsi="Arial" w:cs="Arial"/>
          <w:sz w:val="22"/>
          <w:szCs w:val="22"/>
        </w:rPr>
        <w:t xml:space="preserve">allow the </w:t>
      </w:r>
      <w:r w:rsidR="005A66CB">
        <w:rPr>
          <w:rFonts w:ascii="Arial" w:hAnsi="Arial" w:cs="Arial"/>
          <w:sz w:val="22"/>
          <w:szCs w:val="22"/>
        </w:rPr>
        <w:t>IFRC</w:t>
      </w:r>
      <w:r w:rsidRPr="009F3788">
        <w:rPr>
          <w:rFonts w:ascii="Arial" w:hAnsi="Arial" w:cs="Arial"/>
          <w:sz w:val="22"/>
          <w:szCs w:val="22"/>
        </w:rPr>
        <w:t xml:space="preserve"> to publicly disclose final evaluation reports and management </w:t>
      </w:r>
      <w:proofErr w:type="gramStart"/>
      <w:r w:rsidRPr="009F3788">
        <w:rPr>
          <w:rFonts w:ascii="Arial" w:hAnsi="Arial" w:cs="Arial"/>
          <w:sz w:val="22"/>
          <w:szCs w:val="22"/>
        </w:rPr>
        <w:t>responses;</w:t>
      </w:r>
      <w:proofErr w:type="gramEnd"/>
    </w:p>
    <w:p w14:paraId="47EE6A5A" w14:textId="4E52C1C6" w:rsidR="009F3788" w:rsidRPr="009F3788" w:rsidRDefault="009F3788" w:rsidP="00C516BA">
      <w:pPr>
        <w:pStyle w:val="ListParagraph"/>
        <w:numPr>
          <w:ilvl w:val="0"/>
          <w:numId w:val="45"/>
        </w:numPr>
        <w:ind w:left="1134"/>
        <w:jc w:val="both"/>
        <w:rPr>
          <w:rFonts w:ascii="Arial" w:hAnsi="Arial" w:cs="Arial"/>
          <w:sz w:val="22"/>
          <w:szCs w:val="22"/>
        </w:rPr>
      </w:pPr>
      <w:r w:rsidRPr="009F3788">
        <w:rPr>
          <w:rFonts w:ascii="Arial" w:hAnsi="Arial" w:cs="Arial"/>
          <w:sz w:val="22"/>
          <w:szCs w:val="22"/>
        </w:rPr>
        <w:t xml:space="preserve">allow USAID, or any of its agents, upon prior notice to </w:t>
      </w:r>
      <w:proofErr w:type="gramStart"/>
      <w:r w:rsidRPr="009F3788">
        <w:rPr>
          <w:rFonts w:ascii="Arial" w:hAnsi="Arial" w:cs="Arial"/>
          <w:sz w:val="22"/>
          <w:szCs w:val="22"/>
        </w:rPr>
        <w:t xml:space="preserve">the </w:t>
      </w:r>
      <w:r w:rsidR="0034690F">
        <w:rPr>
          <w:rFonts w:ascii="Arial" w:hAnsi="Arial" w:cs="Arial"/>
          <w:sz w:val="22"/>
          <w:szCs w:val="22"/>
        </w:rPr>
        <w:t xml:space="preserve"> </w:t>
      </w:r>
      <w:r w:rsidR="009E6EC2">
        <w:rPr>
          <w:rFonts w:asciiTheme="minorBidi" w:hAnsiTheme="minorBidi" w:cstheme="minorBidi"/>
          <w:bCs/>
          <w:sz w:val="22"/>
          <w:szCs w:val="22"/>
        </w:rPr>
        <w:t>Project</w:t>
      </w:r>
      <w:proofErr w:type="gramEnd"/>
      <w:r w:rsidR="009E6EC2">
        <w:rPr>
          <w:rFonts w:asciiTheme="minorBidi" w:hAnsiTheme="minorBidi" w:cstheme="minorBidi"/>
          <w:bCs/>
          <w:sz w:val="22"/>
          <w:szCs w:val="22"/>
        </w:rPr>
        <w:t xml:space="preserve"> Partner</w:t>
      </w:r>
      <w:r w:rsidRPr="009F3788">
        <w:rPr>
          <w:rFonts w:ascii="Arial" w:hAnsi="Arial" w:cs="Arial"/>
          <w:sz w:val="22"/>
          <w:szCs w:val="22"/>
        </w:rPr>
        <w:t>, to evaluate or review this Agreement’s implementation, including without limitation through site visits, with a view to determining whether results are being or have been achieved and resources have been used for their intended purposes. Costs of such evaluations or reviews will be borne by USAID, unless otherwise agreed; and</w:t>
      </w:r>
    </w:p>
    <w:p w14:paraId="26D0247E" w14:textId="23EB3C98" w:rsidR="009F3788" w:rsidRPr="009F3788" w:rsidRDefault="009F3788" w:rsidP="009F3788">
      <w:pPr>
        <w:pStyle w:val="ListParagraph"/>
        <w:rPr>
          <w:rFonts w:ascii="Arial" w:hAnsi="Arial" w:cs="Arial"/>
          <w:color w:val="000000"/>
          <w:sz w:val="22"/>
          <w:szCs w:val="22"/>
          <w:lang w:val="en-GB" w:eastAsia="en-GB"/>
        </w:rPr>
      </w:pPr>
      <w:r w:rsidRPr="009F3788">
        <w:rPr>
          <w:rFonts w:ascii="Arial" w:hAnsi="Arial" w:cs="Arial"/>
          <w:sz w:val="22"/>
          <w:szCs w:val="22"/>
        </w:rPr>
        <w:lastRenderedPageBreak/>
        <w:t xml:space="preserve">agree with the </w:t>
      </w:r>
      <w:r w:rsidR="005A66CB">
        <w:rPr>
          <w:rFonts w:ascii="Arial" w:hAnsi="Arial" w:cs="Arial"/>
          <w:sz w:val="22"/>
          <w:szCs w:val="22"/>
        </w:rPr>
        <w:t>IFRC</w:t>
      </w:r>
      <w:r w:rsidRPr="009F3788">
        <w:rPr>
          <w:rFonts w:ascii="Arial" w:hAnsi="Arial" w:cs="Arial"/>
          <w:sz w:val="22"/>
          <w:szCs w:val="22"/>
        </w:rPr>
        <w:t xml:space="preserve"> on the schedule for reviews and evaluations planned for the following twelve (12) months, insofar as they concern activities funded under the Agreement.</w:t>
      </w:r>
    </w:p>
    <w:bookmarkEnd w:id="12"/>
    <w:p w14:paraId="3AFD366B" w14:textId="77777777" w:rsidR="00EE2329" w:rsidRPr="009F3788" w:rsidRDefault="00EE2329" w:rsidP="00EE2329">
      <w:pPr>
        <w:pStyle w:val="ListParagraph"/>
        <w:rPr>
          <w:rFonts w:ascii="Arial" w:hAnsi="Arial" w:cs="Arial"/>
          <w:sz w:val="22"/>
          <w:szCs w:val="22"/>
          <w:lang w:eastAsia="en-GB"/>
        </w:rPr>
      </w:pPr>
    </w:p>
    <w:p w14:paraId="78055856" w14:textId="1F35136F" w:rsidR="002A1095" w:rsidRDefault="00EE2329" w:rsidP="009F3788">
      <w:pPr>
        <w:pStyle w:val="ListParagraph"/>
        <w:numPr>
          <w:ilvl w:val="0"/>
          <w:numId w:val="4"/>
        </w:numPr>
        <w:ind w:left="714" w:hanging="357"/>
        <w:jc w:val="both"/>
        <w:rPr>
          <w:rFonts w:asciiTheme="minorBidi" w:hAnsiTheme="minorBidi" w:cstheme="minorBidi"/>
          <w:sz w:val="22"/>
          <w:szCs w:val="22"/>
        </w:rPr>
      </w:pPr>
      <w:r w:rsidRPr="00EE2329">
        <w:rPr>
          <w:rFonts w:asciiTheme="minorBidi" w:hAnsiTheme="minorBidi" w:cstheme="minorBidi"/>
          <w:sz w:val="22"/>
          <w:szCs w:val="22"/>
        </w:rPr>
        <w:t xml:space="preserve">This Agreement consists of this letter and the </w:t>
      </w:r>
      <w:r w:rsidR="00CE70A5">
        <w:rPr>
          <w:rFonts w:asciiTheme="minorBidi" w:hAnsiTheme="minorBidi" w:cstheme="minorBidi"/>
          <w:sz w:val="22"/>
          <w:szCs w:val="22"/>
        </w:rPr>
        <w:t xml:space="preserve">attachments below. </w:t>
      </w:r>
      <w:r w:rsidR="002A1095">
        <w:rPr>
          <w:rFonts w:asciiTheme="minorBidi" w:hAnsiTheme="minorBidi" w:cstheme="minorBidi"/>
          <w:sz w:val="22"/>
          <w:szCs w:val="22"/>
        </w:rPr>
        <w:t xml:space="preserve">The terms </w:t>
      </w:r>
      <w:r w:rsidR="001367AB">
        <w:rPr>
          <w:rFonts w:asciiTheme="minorBidi" w:hAnsiTheme="minorBidi" w:cstheme="minorBidi"/>
          <w:sz w:val="22"/>
          <w:szCs w:val="22"/>
        </w:rPr>
        <w:t xml:space="preserve">and conditions </w:t>
      </w:r>
      <w:r w:rsidR="00AE71C2">
        <w:rPr>
          <w:rFonts w:asciiTheme="minorBidi" w:hAnsiTheme="minorBidi" w:cstheme="minorBidi"/>
          <w:sz w:val="22"/>
          <w:szCs w:val="22"/>
        </w:rPr>
        <w:t>in</w:t>
      </w:r>
      <w:r w:rsidR="002A1095">
        <w:rPr>
          <w:rFonts w:asciiTheme="minorBidi" w:hAnsiTheme="minorBidi" w:cstheme="minorBidi"/>
          <w:sz w:val="22"/>
          <w:szCs w:val="22"/>
        </w:rPr>
        <w:t xml:space="preserve"> this letter </w:t>
      </w:r>
      <w:r w:rsidR="002A1095" w:rsidRPr="009F3788">
        <w:rPr>
          <w:rFonts w:asciiTheme="minorBidi" w:hAnsiTheme="minorBidi" w:cstheme="minorBidi"/>
          <w:color w:val="000000"/>
          <w:sz w:val="22"/>
          <w:szCs w:val="22"/>
          <w:lang w:val="en-GB" w:eastAsia="en-GB"/>
        </w:rPr>
        <w:t>shall</w:t>
      </w:r>
      <w:r w:rsidR="002A1095">
        <w:rPr>
          <w:rFonts w:asciiTheme="minorBidi" w:hAnsiTheme="minorBidi" w:cstheme="minorBidi"/>
          <w:sz w:val="22"/>
          <w:szCs w:val="22"/>
        </w:rPr>
        <w:t xml:space="preserve"> prevail in case of discrepancy with any of the attachments:</w:t>
      </w:r>
    </w:p>
    <w:p w14:paraId="584A862E" w14:textId="300C9E69" w:rsidR="00EE2329" w:rsidRPr="00EE2329" w:rsidRDefault="00EE2329" w:rsidP="002A1095">
      <w:pPr>
        <w:pStyle w:val="ListParagraph"/>
        <w:jc w:val="both"/>
        <w:rPr>
          <w:rFonts w:asciiTheme="minorBidi" w:hAnsiTheme="minorBidi" w:cstheme="minorBidi"/>
          <w:sz w:val="22"/>
          <w:szCs w:val="22"/>
        </w:rPr>
      </w:pPr>
      <w:r w:rsidRPr="00EE2329">
        <w:rPr>
          <w:rFonts w:asciiTheme="minorBidi" w:hAnsiTheme="minorBidi" w:cstheme="minorBidi"/>
          <w:b/>
          <w:bCs/>
          <w:sz w:val="22"/>
          <w:szCs w:val="22"/>
        </w:rPr>
        <w:t>Attachment 1:</w:t>
      </w:r>
      <w:r w:rsidRPr="00EE2329">
        <w:rPr>
          <w:rFonts w:asciiTheme="minorBidi" w:hAnsiTheme="minorBidi" w:cstheme="minorBidi"/>
          <w:sz w:val="22"/>
          <w:szCs w:val="22"/>
        </w:rPr>
        <w:t xml:space="preserve"> </w:t>
      </w:r>
      <w:r w:rsidRPr="00EE2329">
        <w:rPr>
          <w:rFonts w:asciiTheme="minorBidi" w:hAnsiTheme="minorBidi" w:cstheme="minorBidi"/>
          <w:color w:val="000000"/>
          <w:sz w:val="22"/>
          <w:szCs w:val="22"/>
          <w:lang w:eastAsia="en-GB"/>
        </w:rPr>
        <w:t xml:space="preserve">Project Proposal/ Project Description </w:t>
      </w:r>
      <w:r w:rsidRPr="00EE2329">
        <w:rPr>
          <w:rFonts w:asciiTheme="minorBidi" w:hAnsiTheme="minorBidi" w:cstheme="minorBidi"/>
          <w:color w:val="000000"/>
          <w:sz w:val="22"/>
          <w:szCs w:val="22"/>
          <w:highlight w:val="yellow"/>
          <w:lang w:eastAsia="en-GB"/>
        </w:rPr>
        <w:t>[Please amend as required]</w:t>
      </w:r>
    </w:p>
    <w:p w14:paraId="3E0A692E" w14:textId="77777777" w:rsidR="00EE2329" w:rsidRPr="00EE2329" w:rsidRDefault="00EE2329" w:rsidP="00EE2329">
      <w:pPr>
        <w:pStyle w:val="ListParagraph"/>
        <w:tabs>
          <w:tab w:val="left" w:pos="1800"/>
        </w:tabs>
        <w:ind w:left="2268" w:hanging="1548"/>
        <w:jc w:val="both"/>
        <w:rPr>
          <w:rFonts w:asciiTheme="minorBidi" w:hAnsiTheme="minorBidi" w:cstheme="minorBidi"/>
          <w:sz w:val="22"/>
          <w:szCs w:val="22"/>
        </w:rPr>
      </w:pPr>
      <w:r w:rsidRPr="00EE2329">
        <w:rPr>
          <w:rFonts w:asciiTheme="minorBidi" w:hAnsiTheme="minorBidi" w:cstheme="minorBidi"/>
          <w:b/>
          <w:bCs/>
          <w:sz w:val="22"/>
          <w:szCs w:val="22"/>
        </w:rPr>
        <w:t>Attachment 2:</w:t>
      </w:r>
      <w:r w:rsidRPr="00EE2329">
        <w:rPr>
          <w:rFonts w:asciiTheme="minorBidi" w:hAnsiTheme="minorBidi" w:cstheme="minorBidi"/>
          <w:sz w:val="22"/>
          <w:szCs w:val="22"/>
        </w:rPr>
        <w:t xml:space="preserve"> </w:t>
      </w:r>
      <w:r w:rsidRPr="00EE2329">
        <w:rPr>
          <w:rFonts w:asciiTheme="minorBidi" w:hAnsiTheme="minorBidi" w:cstheme="minorBidi"/>
          <w:sz w:val="22"/>
          <w:szCs w:val="22"/>
        </w:rPr>
        <w:tab/>
        <w:t xml:space="preserve">Project Budget </w:t>
      </w:r>
    </w:p>
    <w:p w14:paraId="3071D4B7" w14:textId="5E2C3E10" w:rsidR="00EE2329" w:rsidRPr="00437A04" w:rsidRDefault="00EE2329" w:rsidP="00EE2329">
      <w:pPr>
        <w:pStyle w:val="ListParagraph"/>
        <w:ind w:left="2268" w:hanging="1548"/>
        <w:jc w:val="both"/>
        <w:rPr>
          <w:rFonts w:asciiTheme="minorBidi" w:eastAsia="Times New Roman" w:hAnsiTheme="minorBidi" w:cstheme="minorBidi"/>
          <w:sz w:val="22"/>
          <w:szCs w:val="22"/>
        </w:rPr>
      </w:pPr>
      <w:r w:rsidRPr="00437A04">
        <w:rPr>
          <w:rFonts w:asciiTheme="minorBidi" w:hAnsiTheme="minorBidi" w:cstheme="minorBidi"/>
          <w:b/>
          <w:bCs/>
          <w:sz w:val="22"/>
          <w:szCs w:val="22"/>
        </w:rPr>
        <w:t>Attachment 3:</w:t>
      </w:r>
      <w:r w:rsidRPr="00437A04">
        <w:rPr>
          <w:rFonts w:asciiTheme="minorBidi" w:hAnsiTheme="minorBidi" w:cstheme="minorBidi"/>
          <w:sz w:val="22"/>
          <w:szCs w:val="22"/>
        </w:rPr>
        <w:t xml:space="preserve"> </w:t>
      </w:r>
      <w:r w:rsidRPr="00437A04">
        <w:rPr>
          <w:rFonts w:asciiTheme="minorBidi" w:hAnsiTheme="minorBidi" w:cstheme="minorBidi"/>
          <w:sz w:val="22"/>
          <w:szCs w:val="22"/>
        </w:rPr>
        <w:tab/>
      </w:r>
      <w:r w:rsidR="00803D2E" w:rsidRPr="00437A04">
        <w:rPr>
          <w:rFonts w:asciiTheme="minorBidi" w:hAnsiTheme="minorBidi" w:cstheme="minorBidi"/>
          <w:sz w:val="22"/>
          <w:szCs w:val="22"/>
        </w:rPr>
        <w:t>Payment Request Form</w:t>
      </w:r>
    </w:p>
    <w:p w14:paraId="19FA4381" w14:textId="1A5DD2F7" w:rsidR="00EE2329" w:rsidRPr="00EE2329" w:rsidRDefault="00EE2329" w:rsidP="00EE2329">
      <w:pPr>
        <w:pStyle w:val="ListParagraph"/>
        <w:ind w:left="2268" w:hanging="1548"/>
        <w:jc w:val="both"/>
        <w:rPr>
          <w:rFonts w:asciiTheme="minorBidi" w:hAnsiTheme="minorBidi" w:cstheme="minorBidi"/>
          <w:sz w:val="22"/>
          <w:szCs w:val="22"/>
          <w:lang w:eastAsia="en-GB"/>
        </w:rPr>
      </w:pPr>
      <w:r w:rsidRPr="00EE2329">
        <w:rPr>
          <w:rFonts w:asciiTheme="minorBidi" w:hAnsiTheme="minorBidi" w:cstheme="minorBidi"/>
          <w:b/>
          <w:bCs/>
          <w:sz w:val="22"/>
          <w:szCs w:val="22"/>
        </w:rPr>
        <w:t>Attachment 4:</w:t>
      </w:r>
      <w:r w:rsidRPr="00EE2329">
        <w:rPr>
          <w:rFonts w:asciiTheme="minorBidi" w:hAnsiTheme="minorBidi" w:cstheme="minorBidi"/>
          <w:sz w:val="22"/>
          <w:szCs w:val="22"/>
        </w:rPr>
        <w:tab/>
        <w:t xml:space="preserve">International Federation of Red Cross and Red Crescent Societies </w:t>
      </w:r>
      <w:r w:rsidRPr="00EE2329">
        <w:rPr>
          <w:rFonts w:asciiTheme="minorBidi" w:hAnsiTheme="minorBidi" w:cstheme="minorBidi"/>
          <w:sz w:val="22"/>
          <w:szCs w:val="22"/>
          <w:lang w:eastAsia="en-GB"/>
        </w:rPr>
        <w:t xml:space="preserve">Terms and Conditions for Project Support </w:t>
      </w:r>
      <w:r w:rsidR="00AA1F85">
        <w:rPr>
          <w:rFonts w:asciiTheme="minorBidi" w:hAnsiTheme="minorBidi" w:cstheme="minorBidi"/>
          <w:sz w:val="22"/>
          <w:szCs w:val="22"/>
          <w:lang w:eastAsia="en-GB"/>
        </w:rPr>
        <w:t xml:space="preserve">with USAID Funding </w:t>
      </w:r>
    </w:p>
    <w:p w14:paraId="5E5DCD34" w14:textId="62E9CE10" w:rsidR="00EE2329" w:rsidRPr="00EE2329" w:rsidRDefault="00EE2329" w:rsidP="00EE2329">
      <w:pPr>
        <w:pStyle w:val="ListParagraph"/>
        <w:ind w:left="2268" w:hanging="1548"/>
        <w:jc w:val="both"/>
        <w:rPr>
          <w:rFonts w:asciiTheme="minorBidi" w:hAnsiTheme="minorBidi" w:cstheme="minorBidi"/>
          <w:sz w:val="22"/>
          <w:szCs w:val="22"/>
          <w:lang w:eastAsia="en-GB"/>
        </w:rPr>
      </w:pPr>
      <w:r w:rsidRPr="00EE2329">
        <w:rPr>
          <w:rFonts w:asciiTheme="minorBidi" w:hAnsiTheme="minorBidi" w:cstheme="minorBidi"/>
          <w:b/>
          <w:bCs/>
          <w:sz w:val="22"/>
          <w:szCs w:val="22"/>
        </w:rPr>
        <w:t xml:space="preserve">Attachment </w:t>
      </w:r>
      <w:r w:rsidR="002469CE">
        <w:rPr>
          <w:rFonts w:asciiTheme="minorBidi" w:hAnsiTheme="minorBidi" w:cstheme="minorBidi"/>
          <w:b/>
          <w:bCs/>
          <w:sz w:val="22"/>
          <w:szCs w:val="22"/>
        </w:rPr>
        <w:t>5</w:t>
      </w:r>
      <w:r w:rsidRPr="00EE2329">
        <w:rPr>
          <w:rFonts w:asciiTheme="minorBidi" w:hAnsiTheme="minorBidi" w:cstheme="minorBidi"/>
          <w:b/>
          <w:bCs/>
          <w:sz w:val="22"/>
          <w:szCs w:val="22"/>
        </w:rPr>
        <w:t>:</w:t>
      </w:r>
      <w:r w:rsidRPr="00EE2329">
        <w:rPr>
          <w:rFonts w:asciiTheme="minorBidi" w:hAnsiTheme="minorBidi" w:cstheme="minorBidi"/>
          <w:sz w:val="22"/>
          <w:szCs w:val="22"/>
          <w:lang w:eastAsia="en-GB"/>
        </w:rPr>
        <w:tab/>
      </w:r>
      <w:r w:rsidR="009F3788">
        <w:rPr>
          <w:rFonts w:asciiTheme="minorBidi" w:hAnsiTheme="minorBidi" w:cstheme="minorBidi"/>
          <w:sz w:val="22"/>
          <w:szCs w:val="22"/>
          <w:lang w:eastAsia="en-GB"/>
        </w:rPr>
        <w:t>Narrative Report Format</w:t>
      </w:r>
    </w:p>
    <w:p w14:paraId="2180C0CD" w14:textId="73A885D5" w:rsidR="00226E96" w:rsidRDefault="00EE2329" w:rsidP="009F3788">
      <w:pPr>
        <w:pStyle w:val="ListParagraph"/>
        <w:ind w:left="2268" w:hanging="1548"/>
        <w:jc w:val="both"/>
        <w:rPr>
          <w:rFonts w:asciiTheme="minorBidi" w:hAnsiTheme="minorBidi" w:cstheme="minorBidi"/>
          <w:sz w:val="22"/>
          <w:szCs w:val="22"/>
          <w:lang w:eastAsia="en-GB"/>
        </w:rPr>
      </w:pPr>
      <w:r w:rsidRPr="00EE2329">
        <w:rPr>
          <w:rFonts w:asciiTheme="minorBidi" w:hAnsiTheme="minorBidi" w:cstheme="minorBidi"/>
          <w:b/>
          <w:bCs/>
          <w:sz w:val="22"/>
          <w:szCs w:val="22"/>
        </w:rPr>
        <w:t xml:space="preserve">Attachment </w:t>
      </w:r>
      <w:r w:rsidR="002469CE">
        <w:rPr>
          <w:rFonts w:asciiTheme="minorBidi" w:hAnsiTheme="minorBidi" w:cstheme="minorBidi"/>
          <w:b/>
          <w:bCs/>
          <w:sz w:val="22"/>
          <w:szCs w:val="22"/>
        </w:rPr>
        <w:t>6</w:t>
      </w:r>
      <w:r w:rsidRPr="00EE2329">
        <w:rPr>
          <w:rFonts w:asciiTheme="minorBidi" w:hAnsiTheme="minorBidi" w:cstheme="minorBidi"/>
          <w:b/>
          <w:bCs/>
          <w:sz w:val="22"/>
          <w:szCs w:val="22"/>
        </w:rPr>
        <w:t>:</w:t>
      </w:r>
      <w:r w:rsidRPr="00EE2329">
        <w:rPr>
          <w:rFonts w:asciiTheme="minorBidi" w:hAnsiTheme="minorBidi" w:cstheme="minorBidi"/>
          <w:sz w:val="22"/>
          <w:szCs w:val="22"/>
          <w:lang w:eastAsia="en-GB"/>
        </w:rPr>
        <w:tab/>
        <w:t>Summary of International Federation Procurement Procedures</w:t>
      </w:r>
    </w:p>
    <w:p w14:paraId="232342BA" w14:textId="75199A37" w:rsidR="00F219D9" w:rsidRDefault="00F219D9" w:rsidP="009F3788">
      <w:pPr>
        <w:pStyle w:val="ListParagraph"/>
        <w:ind w:left="2268" w:hanging="1548"/>
        <w:jc w:val="both"/>
        <w:rPr>
          <w:rFonts w:ascii="Arial" w:hAnsi="Arial" w:cs="Arial"/>
          <w:bCs/>
          <w:color w:val="000000"/>
          <w:sz w:val="22"/>
          <w:szCs w:val="22"/>
        </w:rPr>
      </w:pPr>
      <w:r>
        <w:rPr>
          <w:rFonts w:asciiTheme="minorBidi" w:hAnsiTheme="minorBidi" w:cstheme="minorBidi"/>
          <w:b/>
          <w:bCs/>
          <w:sz w:val="22"/>
          <w:szCs w:val="22"/>
        </w:rPr>
        <w:t>Attachment 7:</w:t>
      </w:r>
      <w:r>
        <w:rPr>
          <w:rFonts w:asciiTheme="minorBidi" w:hAnsiTheme="minorBidi" w:cstheme="minorBidi"/>
          <w:sz w:val="22"/>
          <w:szCs w:val="22"/>
          <w:lang w:eastAsia="en-GB"/>
        </w:rPr>
        <w:t xml:space="preserve"> </w:t>
      </w:r>
      <w:r>
        <w:rPr>
          <w:rFonts w:ascii="Arial" w:hAnsi="Arial" w:cs="Arial"/>
          <w:bCs/>
          <w:color w:val="000000"/>
          <w:sz w:val="22"/>
          <w:szCs w:val="22"/>
        </w:rPr>
        <w:t>IFRC</w:t>
      </w:r>
      <w:r w:rsidRPr="00736509">
        <w:rPr>
          <w:rFonts w:ascii="Arial" w:hAnsi="Arial" w:cs="Arial"/>
          <w:bCs/>
          <w:color w:val="000000"/>
          <w:sz w:val="22"/>
          <w:szCs w:val="22"/>
        </w:rPr>
        <w:t>’s Child Protection Policy</w:t>
      </w:r>
    </w:p>
    <w:p w14:paraId="723E2B89" w14:textId="29C2C3D2" w:rsidR="00F219D9" w:rsidRPr="009F3788" w:rsidRDefault="00F219D9" w:rsidP="009F3788">
      <w:pPr>
        <w:pStyle w:val="ListParagraph"/>
        <w:ind w:left="2268" w:hanging="1548"/>
        <w:jc w:val="both"/>
        <w:rPr>
          <w:rFonts w:asciiTheme="minorBidi" w:hAnsiTheme="minorBidi" w:cstheme="minorBidi"/>
          <w:sz w:val="22"/>
          <w:szCs w:val="22"/>
          <w:lang w:eastAsia="en-GB"/>
        </w:rPr>
      </w:pPr>
      <w:r>
        <w:rPr>
          <w:rFonts w:asciiTheme="minorBidi" w:hAnsiTheme="minorBidi" w:cstheme="minorBidi"/>
          <w:b/>
          <w:bCs/>
          <w:sz w:val="22"/>
          <w:szCs w:val="22"/>
        </w:rPr>
        <w:t>Attachment 8:</w:t>
      </w:r>
      <w:r>
        <w:rPr>
          <w:rFonts w:asciiTheme="minorBidi" w:hAnsiTheme="minorBidi" w:cstheme="minorBidi"/>
          <w:sz w:val="22"/>
          <w:szCs w:val="22"/>
          <w:lang w:eastAsia="en-GB"/>
        </w:rPr>
        <w:t xml:space="preserve"> </w:t>
      </w:r>
      <w:r w:rsidR="00435589">
        <w:rPr>
          <w:rFonts w:ascii="Arial" w:hAnsi="Arial" w:cs="Arial"/>
          <w:bCs/>
          <w:color w:val="000000"/>
          <w:sz w:val="22"/>
          <w:szCs w:val="22"/>
        </w:rPr>
        <w:t>IFRC</w:t>
      </w:r>
      <w:r w:rsidR="00435589" w:rsidRPr="00736509">
        <w:rPr>
          <w:rFonts w:ascii="Arial" w:hAnsi="Arial" w:cs="Arial"/>
          <w:bCs/>
          <w:color w:val="000000"/>
          <w:sz w:val="22"/>
          <w:szCs w:val="22"/>
        </w:rPr>
        <w:t>’s Policy on Prevention and Response to Sexual Exploitation and Abuse</w:t>
      </w:r>
    </w:p>
    <w:p w14:paraId="659668C4" w14:textId="77777777" w:rsidR="00EE2329" w:rsidRPr="00C61A86" w:rsidRDefault="00EE2329" w:rsidP="00EE2329">
      <w:pPr>
        <w:pStyle w:val="ListParagraph"/>
        <w:jc w:val="both"/>
        <w:rPr>
          <w:rFonts w:asciiTheme="minorBidi" w:hAnsiTheme="minorBidi" w:cstheme="minorBidi"/>
          <w:sz w:val="22"/>
          <w:szCs w:val="22"/>
          <w:lang w:eastAsia="en-GB"/>
        </w:rPr>
      </w:pPr>
    </w:p>
    <w:p w14:paraId="5F88CB6C" w14:textId="77777777" w:rsidR="000007CF" w:rsidRDefault="000007CF" w:rsidP="00C50FF0">
      <w:pPr>
        <w:jc w:val="both"/>
        <w:rPr>
          <w:rFonts w:asciiTheme="minorBidi" w:hAnsiTheme="minorBidi" w:cstheme="minorBidi"/>
          <w:color w:val="000000"/>
          <w:sz w:val="22"/>
          <w:szCs w:val="22"/>
          <w:lang w:eastAsia="en-GB"/>
        </w:rPr>
      </w:pPr>
    </w:p>
    <w:p w14:paraId="5F88CB6D" w14:textId="63AE07B6" w:rsidR="00C50FF0" w:rsidRPr="002140A7" w:rsidRDefault="00C50FF0" w:rsidP="00AD5AD9">
      <w:pPr>
        <w:jc w:val="both"/>
        <w:rPr>
          <w:rFonts w:asciiTheme="minorBidi" w:hAnsiTheme="minorBidi" w:cstheme="minorBidi"/>
          <w:color w:val="000000"/>
          <w:sz w:val="22"/>
          <w:szCs w:val="22"/>
          <w:lang w:eastAsia="en-GB"/>
        </w:rPr>
      </w:pPr>
      <w:r w:rsidRPr="002140A7">
        <w:rPr>
          <w:rFonts w:asciiTheme="minorBidi" w:hAnsiTheme="minorBidi" w:cstheme="minorBidi"/>
          <w:color w:val="000000"/>
          <w:sz w:val="22"/>
          <w:szCs w:val="22"/>
          <w:lang w:eastAsia="en-GB"/>
        </w:rPr>
        <w:t>By confirming acceptance of this Agreement, the</w:t>
      </w:r>
      <w:r w:rsidR="0034690F">
        <w:rPr>
          <w:rFonts w:asciiTheme="minorBidi" w:hAnsiTheme="minorBidi" w:cstheme="minorBidi"/>
          <w:color w:val="000000"/>
          <w:sz w:val="22"/>
          <w:szCs w:val="22"/>
          <w:lang w:eastAsia="en-GB"/>
        </w:rPr>
        <w:t xml:space="preserve"> </w:t>
      </w:r>
      <w:r w:rsidR="005B34D3">
        <w:rPr>
          <w:rFonts w:asciiTheme="minorBidi" w:hAnsiTheme="minorBidi" w:cstheme="minorBidi"/>
          <w:color w:val="000000"/>
          <w:sz w:val="22"/>
          <w:szCs w:val="22"/>
          <w:lang w:eastAsia="en-GB"/>
        </w:rPr>
        <w:t xml:space="preserve">[Insert Name of </w:t>
      </w:r>
      <w:r w:rsidR="005B34D3">
        <w:rPr>
          <w:rFonts w:asciiTheme="minorBidi" w:hAnsiTheme="minorBidi" w:cstheme="minorBidi"/>
          <w:bCs/>
          <w:sz w:val="22"/>
          <w:szCs w:val="22"/>
        </w:rPr>
        <w:t xml:space="preserve">Project Partner] </w:t>
      </w:r>
      <w:r w:rsidRPr="002140A7">
        <w:rPr>
          <w:rFonts w:asciiTheme="minorBidi" w:hAnsiTheme="minorBidi" w:cstheme="minorBidi"/>
          <w:color w:val="000000"/>
          <w:sz w:val="22"/>
          <w:szCs w:val="22"/>
          <w:lang w:eastAsia="en-GB"/>
        </w:rPr>
        <w:t xml:space="preserve">agrees to utilise the Funding only in accordance with the terms set out in this Agreement and its Attachments. </w:t>
      </w:r>
    </w:p>
    <w:p w14:paraId="5F88CB6E" w14:textId="77777777" w:rsidR="00C50FF0" w:rsidRPr="002140A7" w:rsidRDefault="00C50FF0" w:rsidP="00AD5AD9">
      <w:pPr>
        <w:autoSpaceDE w:val="0"/>
        <w:autoSpaceDN w:val="0"/>
        <w:adjustRightInd w:val="0"/>
        <w:spacing w:line="240" w:lineRule="atLeast"/>
        <w:jc w:val="both"/>
        <w:rPr>
          <w:rFonts w:asciiTheme="minorBidi" w:hAnsiTheme="minorBidi" w:cstheme="minorBidi"/>
          <w:color w:val="000000"/>
          <w:sz w:val="22"/>
          <w:szCs w:val="22"/>
          <w:lang w:eastAsia="en-GB"/>
        </w:rPr>
      </w:pPr>
    </w:p>
    <w:p w14:paraId="5F88CB6F" w14:textId="0E379BCD" w:rsidR="00C50FF0" w:rsidRPr="002140A7" w:rsidRDefault="00C50FF0" w:rsidP="00AD5AD9">
      <w:pPr>
        <w:autoSpaceDE w:val="0"/>
        <w:autoSpaceDN w:val="0"/>
        <w:adjustRightInd w:val="0"/>
        <w:spacing w:line="240" w:lineRule="atLeast"/>
        <w:jc w:val="both"/>
        <w:rPr>
          <w:rFonts w:asciiTheme="minorBidi" w:hAnsiTheme="minorBidi" w:cstheme="minorBidi"/>
          <w:color w:val="000000"/>
          <w:sz w:val="22"/>
          <w:szCs w:val="22"/>
          <w:lang w:eastAsia="en-GB"/>
        </w:rPr>
      </w:pPr>
      <w:r w:rsidRPr="002140A7">
        <w:rPr>
          <w:rFonts w:asciiTheme="minorBidi" w:hAnsiTheme="minorBidi" w:cstheme="minorBidi"/>
          <w:color w:val="000000"/>
          <w:sz w:val="22"/>
          <w:szCs w:val="22"/>
          <w:lang w:eastAsia="en-GB"/>
        </w:rPr>
        <w:t xml:space="preserve">Please sign, </w:t>
      </w:r>
      <w:proofErr w:type="gramStart"/>
      <w:r w:rsidRPr="002140A7">
        <w:rPr>
          <w:rFonts w:asciiTheme="minorBidi" w:hAnsiTheme="minorBidi" w:cstheme="minorBidi"/>
          <w:color w:val="000000"/>
          <w:sz w:val="22"/>
          <w:szCs w:val="22"/>
          <w:lang w:eastAsia="en-GB"/>
        </w:rPr>
        <w:t>date</w:t>
      </w:r>
      <w:proofErr w:type="gramEnd"/>
      <w:r w:rsidRPr="002140A7">
        <w:rPr>
          <w:rFonts w:asciiTheme="minorBidi" w:hAnsiTheme="minorBidi" w:cstheme="minorBidi"/>
          <w:color w:val="000000"/>
          <w:sz w:val="22"/>
          <w:szCs w:val="22"/>
          <w:lang w:eastAsia="en-GB"/>
        </w:rPr>
        <w:t xml:space="preserve"> and return to the Federation </w:t>
      </w:r>
      <w:r w:rsidR="00305804">
        <w:rPr>
          <w:rFonts w:asciiTheme="minorBidi" w:hAnsiTheme="minorBidi" w:cstheme="minorBidi"/>
          <w:color w:val="000000"/>
          <w:sz w:val="22"/>
          <w:szCs w:val="22"/>
          <w:lang w:eastAsia="en-GB"/>
        </w:rPr>
        <w:t>a copy</w:t>
      </w:r>
      <w:r w:rsidRPr="002140A7">
        <w:rPr>
          <w:rFonts w:asciiTheme="minorBidi" w:hAnsiTheme="minorBidi" w:cstheme="minorBidi"/>
          <w:color w:val="000000"/>
          <w:sz w:val="22"/>
          <w:szCs w:val="22"/>
          <w:lang w:eastAsia="en-GB"/>
        </w:rPr>
        <w:t xml:space="preserve"> of this Agreement. Upon receipt of such copy by the Federation, this Agreement will become effective on the </w:t>
      </w:r>
      <w:r w:rsidR="007B10F3">
        <w:rPr>
          <w:rFonts w:asciiTheme="minorBidi" w:hAnsiTheme="minorBidi" w:cstheme="minorBidi"/>
          <w:color w:val="000000"/>
          <w:sz w:val="22"/>
          <w:szCs w:val="22"/>
          <w:lang w:eastAsia="en-GB"/>
        </w:rPr>
        <w:t>Agreement</w:t>
      </w:r>
      <w:r w:rsidR="00A93E64">
        <w:rPr>
          <w:rFonts w:asciiTheme="minorBidi" w:hAnsiTheme="minorBidi" w:cstheme="minorBidi"/>
          <w:color w:val="000000"/>
          <w:sz w:val="22"/>
          <w:szCs w:val="22"/>
          <w:lang w:eastAsia="en-GB"/>
        </w:rPr>
        <w:t xml:space="preserve"> </w:t>
      </w:r>
      <w:r w:rsidRPr="002140A7">
        <w:rPr>
          <w:rFonts w:asciiTheme="minorBidi" w:hAnsiTheme="minorBidi" w:cstheme="minorBidi"/>
          <w:color w:val="000000"/>
          <w:sz w:val="22"/>
          <w:szCs w:val="22"/>
          <w:lang w:eastAsia="en-GB"/>
        </w:rPr>
        <w:t xml:space="preserve">Commencement Date. </w:t>
      </w:r>
    </w:p>
    <w:p w14:paraId="5F88CB70" w14:textId="77777777" w:rsidR="00C50FF0" w:rsidRPr="002140A7" w:rsidRDefault="00C50FF0" w:rsidP="00AD5AD9">
      <w:pPr>
        <w:jc w:val="both"/>
        <w:rPr>
          <w:rFonts w:asciiTheme="minorBidi" w:hAnsiTheme="minorBidi" w:cstheme="minorBidi"/>
          <w:color w:val="000000"/>
          <w:sz w:val="22"/>
          <w:szCs w:val="22"/>
          <w:lang w:eastAsia="en-GB"/>
        </w:rPr>
      </w:pPr>
    </w:p>
    <w:p w14:paraId="5F88CB71" w14:textId="77777777" w:rsidR="00C50FF0" w:rsidRPr="002140A7" w:rsidRDefault="00C50FF0" w:rsidP="00AD5AD9">
      <w:pPr>
        <w:jc w:val="both"/>
        <w:rPr>
          <w:rFonts w:asciiTheme="minorBidi" w:hAnsiTheme="minorBidi" w:cstheme="minorBidi"/>
          <w:color w:val="000000"/>
          <w:sz w:val="22"/>
          <w:szCs w:val="22"/>
          <w:lang w:eastAsia="en-GB"/>
        </w:rPr>
      </w:pPr>
      <w:r w:rsidRPr="002140A7">
        <w:rPr>
          <w:rFonts w:asciiTheme="minorBidi" w:hAnsiTheme="minorBidi" w:cstheme="minorBidi"/>
          <w:color w:val="000000"/>
          <w:sz w:val="22"/>
          <w:szCs w:val="22"/>
          <w:lang w:eastAsia="en-GB"/>
        </w:rPr>
        <w:t>Sincerely,</w:t>
      </w:r>
    </w:p>
    <w:p w14:paraId="5F88CB72" w14:textId="5D45F86A" w:rsidR="00C50FF0" w:rsidRDefault="00C50FF0" w:rsidP="00AD5AD9">
      <w:pPr>
        <w:jc w:val="both"/>
        <w:rPr>
          <w:rFonts w:asciiTheme="minorBidi" w:hAnsiTheme="minorBidi" w:cstheme="minorBidi"/>
          <w:color w:val="000000"/>
          <w:sz w:val="22"/>
          <w:szCs w:val="22"/>
          <w:lang w:eastAsia="en-GB"/>
        </w:rPr>
      </w:pPr>
    </w:p>
    <w:p w14:paraId="6057E43B" w14:textId="77777777" w:rsidR="00277061" w:rsidRPr="0034690F" w:rsidRDefault="00277061" w:rsidP="00AD5AD9">
      <w:pPr>
        <w:jc w:val="both"/>
        <w:rPr>
          <w:rFonts w:asciiTheme="minorBidi" w:hAnsiTheme="minorBidi" w:cstheme="minorBidi"/>
          <w:color w:val="000000"/>
          <w:sz w:val="22"/>
          <w:szCs w:val="22"/>
          <w:lang w:val="en-GB" w:eastAsia="en-GB"/>
        </w:rPr>
      </w:pPr>
    </w:p>
    <w:p w14:paraId="5F88CB73" w14:textId="77777777" w:rsidR="00C50FF0" w:rsidRPr="002140A7" w:rsidRDefault="00C50FF0" w:rsidP="00AD5AD9">
      <w:pPr>
        <w:jc w:val="both"/>
        <w:rPr>
          <w:rFonts w:asciiTheme="minorBidi" w:hAnsiTheme="minorBidi" w:cstheme="minorBidi"/>
          <w:color w:val="000000"/>
          <w:sz w:val="22"/>
          <w:szCs w:val="22"/>
          <w:lang w:eastAsia="en-GB"/>
        </w:rPr>
      </w:pPr>
    </w:p>
    <w:bookmarkStart w:id="14" w:name="Text29"/>
    <w:p w14:paraId="5F88CB74" w14:textId="4318BD48" w:rsidR="00C50FF0" w:rsidRPr="00523752" w:rsidRDefault="00C50FF0" w:rsidP="00AD5AD9">
      <w:pPr>
        <w:jc w:val="both"/>
        <w:rPr>
          <w:rFonts w:asciiTheme="minorBidi" w:hAnsiTheme="minorBidi" w:cstheme="minorBidi"/>
          <w:color w:val="000000"/>
          <w:sz w:val="22"/>
          <w:szCs w:val="22"/>
          <w:highlight w:val="yellow"/>
          <w:lang w:eastAsia="en-GB"/>
        </w:rPr>
      </w:pPr>
      <w:r w:rsidRPr="00523752">
        <w:rPr>
          <w:rFonts w:asciiTheme="minorBidi" w:hAnsiTheme="minorBidi" w:cstheme="minorBidi"/>
          <w:color w:val="000000"/>
          <w:sz w:val="22"/>
          <w:szCs w:val="22"/>
          <w:highlight w:val="yellow"/>
          <w:lang w:eastAsia="en-GB"/>
        </w:rPr>
        <w:fldChar w:fldCharType="begin">
          <w:ffData>
            <w:name w:val="Text29"/>
            <w:enabled/>
            <w:calcOnExit w:val="0"/>
            <w:textInput>
              <w:default w:val="Name"/>
            </w:textInput>
          </w:ffData>
        </w:fldChar>
      </w:r>
      <w:r w:rsidRPr="00523752">
        <w:rPr>
          <w:rFonts w:asciiTheme="minorBidi" w:hAnsiTheme="minorBidi" w:cstheme="minorBidi"/>
          <w:color w:val="000000"/>
          <w:sz w:val="22"/>
          <w:szCs w:val="22"/>
          <w:highlight w:val="yellow"/>
          <w:lang w:eastAsia="en-GB"/>
        </w:rPr>
        <w:instrText xml:space="preserve"> FORMTEXT </w:instrText>
      </w:r>
      <w:r w:rsidRPr="00523752">
        <w:rPr>
          <w:rFonts w:asciiTheme="minorBidi" w:hAnsiTheme="minorBidi" w:cstheme="minorBidi"/>
          <w:color w:val="000000"/>
          <w:sz w:val="22"/>
          <w:szCs w:val="22"/>
          <w:highlight w:val="yellow"/>
          <w:lang w:eastAsia="en-GB"/>
        </w:rPr>
      </w:r>
      <w:r w:rsidRPr="00523752">
        <w:rPr>
          <w:rFonts w:asciiTheme="minorBidi" w:hAnsiTheme="minorBidi" w:cstheme="minorBidi"/>
          <w:color w:val="000000"/>
          <w:sz w:val="22"/>
          <w:szCs w:val="22"/>
          <w:highlight w:val="yellow"/>
          <w:lang w:eastAsia="en-GB"/>
        </w:rPr>
        <w:fldChar w:fldCharType="separate"/>
      </w:r>
      <w:r w:rsidRPr="00523752">
        <w:rPr>
          <w:rFonts w:asciiTheme="minorBidi" w:hAnsiTheme="minorBidi" w:cstheme="minorBidi"/>
          <w:color w:val="000000"/>
          <w:sz w:val="22"/>
          <w:szCs w:val="22"/>
          <w:highlight w:val="yellow"/>
          <w:lang w:eastAsia="en-GB"/>
        </w:rPr>
        <w:t>Name</w:t>
      </w:r>
      <w:r w:rsidRPr="00523752">
        <w:rPr>
          <w:rFonts w:asciiTheme="minorBidi" w:hAnsiTheme="minorBidi" w:cstheme="minorBidi"/>
          <w:color w:val="000000"/>
          <w:sz w:val="22"/>
          <w:szCs w:val="22"/>
          <w:highlight w:val="yellow"/>
          <w:lang w:eastAsia="en-GB"/>
        </w:rPr>
        <w:fldChar w:fldCharType="end"/>
      </w:r>
      <w:bookmarkEnd w:id="14"/>
    </w:p>
    <w:bookmarkStart w:id="15" w:name="Text30"/>
    <w:p w14:paraId="5F88CB75" w14:textId="27224FC5" w:rsidR="00C50FF0" w:rsidRPr="00523752" w:rsidRDefault="00C50FF0" w:rsidP="00AD5AD9">
      <w:pPr>
        <w:jc w:val="both"/>
        <w:rPr>
          <w:rFonts w:asciiTheme="minorBidi" w:hAnsiTheme="minorBidi" w:cstheme="minorBidi"/>
          <w:color w:val="000000"/>
          <w:sz w:val="22"/>
          <w:szCs w:val="22"/>
          <w:highlight w:val="yellow"/>
          <w:lang w:eastAsia="en-GB"/>
        </w:rPr>
      </w:pPr>
      <w:r w:rsidRPr="00523752">
        <w:rPr>
          <w:rFonts w:asciiTheme="minorBidi" w:hAnsiTheme="minorBidi" w:cstheme="minorBidi"/>
          <w:color w:val="000000"/>
          <w:sz w:val="22"/>
          <w:szCs w:val="22"/>
          <w:highlight w:val="yellow"/>
          <w:lang w:eastAsia="en-GB"/>
        </w:rPr>
        <w:fldChar w:fldCharType="begin">
          <w:ffData>
            <w:name w:val="Text30"/>
            <w:enabled/>
            <w:calcOnExit w:val="0"/>
            <w:textInput>
              <w:default w:val="Title"/>
            </w:textInput>
          </w:ffData>
        </w:fldChar>
      </w:r>
      <w:r w:rsidRPr="00523752">
        <w:rPr>
          <w:rFonts w:asciiTheme="minorBidi" w:hAnsiTheme="minorBidi" w:cstheme="minorBidi"/>
          <w:color w:val="000000"/>
          <w:sz w:val="22"/>
          <w:szCs w:val="22"/>
          <w:highlight w:val="yellow"/>
          <w:lang w:eastAsia="en-GB"/>
        </w:rPr>
        <w:instrText xml:space="preserve"> FORMTEXT </w:instrText>
      </w:r>
      <w:r w:rsidRPr="00523752">
        <w:rPr>
          <w:rFonts w:asciiTheme="minorBidi" w:hAnsiTheme="minorBidi" w:cstheme="minorBidi"/>
          <w:color w:val="000000"/>
          <w:sz w:val="22"/>
          <w:szCs w:val="22"/>
          <w:highlight w:val="yellow"/>
          <w:lang w:eastAsia="en-GB"/>
        </w:rPr>
      </w:r>
      <w:r w:rsidRPr="00523752">
        <w:rPr>
          <w:rFonts w:asciiTheme="minorBidi" w:hAnsiTheme="minorBidi" w:cstheme="minorBidi"/>
          <w:color w:val="000000"/>
          <w:sz w:val="22"/>
          <w:szCs w:val="22"/>
          <w:highlight w:val="yellow"/>
          <w:lang w:eastAsia="en-GB"/>
        </w:rPr>
        <w:fldChar w:fldCharType="separate"/>
      </w:r>
      <w:r w:rsidRPr="00523752">
        <w:rPr>
          <w:rFonts w:asciiTheme="minorBidi" w:hAnsiTheme="minorBidi" w:cstheme="minorBidi"/>
          <w:noProof/>
          <w:color w:val="000000"/>
          <w:sz w:val="22"/>
          <w:szCs w:val="22"/>
          <w:highlight w:val="yellow"/>
          <w:lang w:eastAsia="en-GB"/>
        </w:rPr>
        <w:t>Title</w:t>
      </w:r>
      <w:r w:rsidRPr="00523752">
        <w:rPr>
          <w:rFonts w:asciiTheme="minorBidi" w:hAnsiTheme="minorBidi" w:cstheme="minorBidi"/>
          <w:color w:val="000000"/>
          <w:sz w:val="22"/>
          <w:szCs w:val="22"/>
          <w:highlight w:val="yellow"/>
          <w:lang w:eastAsia="en-GB"/>
        </w:rPr>
        <w:fldChar w:fldCharType="end"/>
      </w:r>
      <w:bookmarkEnd w:id="15"/>
    </w:p>
    <w:p w14:paraId="5F88CB76" w14:textId="77777777" w:rsidR="00C50FF0" w:rsidRPr="002140A7" w:rsidRDefault="00C50FF0" w:rsidP="00AD5AD9">
      <w:pPr>
        <w:jc w:val="both"/>
        <w:rPr>
          <w:rFonts w:asciiTheme="minorBidi" w:hAnsiTheme="minorBidi" w:cstheme="minorBidi"/>
          <w:color w:val="000000"/>
          <w:sz w:val="22"/>
          <w:szCs w:val="22"/>
          <w:lang w:eastAsia="en-GB"/>
        </w:rPr>
      </w:pPr>
      <w:r w:rsidRPr="002140A7">
        <w:rPr>
          <w:rFonts w:asciiTheme="minorBidi" w:hAnsiTheme="minorBidi" w:cstheme="minorBidi"/>
          <w:color w:val="000000"/>
          <w:sz w:val="22"/>
          <w:szCs w:val="22"/>
          <w:lang w:eastAsia="en-GB"/>
        </w:rPr>
        <w:t>International Federation of Red Cross and Red Crescent Societies</w:t>
      </w:r>
    </w:p>
    <w:p w14:paraId="5F88CB77" w14:textId="77777777" w:rsidR="00C50FF0" w:rsidRPr="002140A7" w:rsidRDefault="00C50FF0" w:rsidP="00AD5AD9">
      <w:pPr>
        <w:jc w:val="both"/>
        <w:rPr>
          <w:rFonts w:asciiTheme="minorBidi" w:hAnsiTheme="minorBidi" w:cstheme="minorBidi"/>
          <w:sz w:val="22"/>
          <w:szCs w:val="22"/>
        </w:rPr>
      </w:pPr>
    </w:p>
    <w:p w14:paraId="5F88CB82" w14:textId="77777777" w:rsidR="00C50FF0" w:rsidRPr="002140A7" w:rsidRDefault="00C50FF0" w:rsidP="00C50FF0">
      <w:pPr>
        <w:rPr>
          <w:rFonts w:asciiTheme="minorBidi" w:hAnsiTheme="minorBidi" w:cstheme="minorBidi"/>
          <w:sz w:val="22"/>
          <w:szCs w:val="22"/>
        </w:rPr>
      </w:pPr>
    </w:p>
    <w:p w14:paraId="5F88CB85" w14:textId="1A86D74A" w:rsidR="00C50FF0" w:rsidRPr="002140A7" w:rsidRDefault="00C50FF0" w:rsidP="00C50FF0">
      <w:pPr>
        <w:rPr>
          <w:rFonts w:asciiTheme="minorBidi" w:hAnsiTheme="minorBidi" w:cstheme="minorBidi"/>
          <w:sz w:val="22"/>
          <w:szCs w:val="22"/>
        </w:rPr>
      </w:pPr>
      <w:r w:rsidRPr="002140A7">
        <w:rPr>
          <w:rFonts w:asciiTheme="minorBidi" w:hAnsiTheme="minorBidi" w:cstheme="minorBidi"/>
          <w:sz w:val="22"/>
          <w:szCs w:val="22"/>
        </w:rPr>
        <w:t xml:space="preserve">This Agreement is accepted and agreed on behalf of the </w:t>
      </w:r>
      <w:r w:rsidR="003F4A0F" w:rsidRPr="00840024">
        <w:rPr>
          <w:rFonts w:asciiTheme="minorBidi" w:hAnsiTheme="minorBidi" w:cstheme="minorBidi"/>
          <w:sz w:val="22"/>
          <w:szCs w:val="22"/>
          <w:highlight w:val="yellow"/>
        </w:rPr>
        <w:t xml:space="preserve">[insert name of </w:t>
      </w:r>
      <w:r w:rsidR="0034690F">
        <w:rPr>
          <w:rFonts w:asciiTheme="minorBidi" w:hAnsiTheme="minorBidi" w:cstheme="minorBidi"/>
          <w:sz w:val="22"/>
          <w:szCs w:val="22"/>
          <w:highlight w:val="yellow"/>
        </w:rPr>
        <w:t>PROJECT PARTNER</w:t>
      </w:r>
      <w:r w:rsidR="003F4A0F" w:rsidRPr="00840024">
        <w:rPr>
          <w:rFonts w:asciiTheme="minorBidi" w:hAnsiTheme="minorBidi" w:cstheme="minorBidi"/>
          <w:sz w:val="22"/>
          <w:szCs w:val="22"/>
          <w:highlight w:val="yellow"/>
        </w:rPr>
        <w:t>]</w:t>
      </w:r>
      <w:r w:rsidRPr="002140A7">
        <w:rPr>
          <w:rFonts w:asciiTheme="minorBidi" w:hAnsiTheme="minorBidi" w:cstheme="minorBidi"/>
          <w:sz w:val="22"/>
          <w:szCs w:val="22"/>
        </w:rPr>
        <w:t xml:space="preserve">: </w:t>
      </w:r>
    </w:p>
    <w:p w14:paraId="5F88CB86" w14:textId="77777777" w:rsidR="00C50FF0" w:rsidRPr="002140A7" w:rsidRDefault="00C50FF0" w:rsidP="00C50FF0">
      <w:pPr>
        <w:rPr>
          <w:rFonts w:asciiTheme="minorBidi" w:hAnsiTheme="minorBidi" w:cstheme="minorBidi"/>
          <w:sz w:val="22"/>
          <w:szCs w:val="22"/>
        </w:rPr>
      </w:pPr>
    </w:p>
    <w:p w14:paraId="5F88CB87" w14:textId="77777777" w:rsidR="00C50FF0" w:rsidRPr="002140A7" w:rsidRDefault="00C50FF0" w:rsidP="00C50FF0">
      <w:pPr>
        <w:rPr>
          <w:rFonts w:asciiTheme="minorBidi" w:hAnsiTheme="minorBidi" w:cstheme="minorBidi"/>
          <w:sz w:val="22"/>
          <w:szCs w:val="22"/>
        </w:rPr>
      </w:pPr>
    </w:p>
    <w:p w14:paraId="5F88CB88" w14:textId="4C60DAFE" w:rsidR="00C50FF0" w:rsidRPr="002140A7" w:rsidRDefault="00C50FF0" w:rsidP="00C50FF0">
      <w:pPr>
        <w:rPr>
          <w:rFonts w:asciiTheme="minorBidi" w:hAnsiTheme="minorBidi" w:cstheme="minorBidi"/>
          <w:sz w:val="22"/>
          <w:szCs w:val="22"/>
        </w:rPr>
      </w:pPr>
      <w:r w:rsidRPr="002140A7">
        <w:rPr>
          <w:rFonts w:asciiTheme="minorBidi" w:hAnsiTheme="minorBidi" w:cstheme="minorBidi"/>
          <w:sz w:val="22"/>
          <w:szCs w:val="22"/>
        </w:rPr>
        <w:t>Signed: ______________________</w:t>
      </w:r>
      <w:r w:rsidR="00FE7492">
        <w:rPr>
          <w:rFonts w:asciiTheme="minorBidi" w:hAnsiTheme="minorBidi" w:cstheme="minorBidi"/>
          <w:sz w:val="22"/>
          <w:szCs w:val="22"/>
        </w:rPr>
        <w:tab/>
      </w:r>
      <w:r w:rsidR="00FE7492">
        <w:rPr>
          <w:rFonts w:asciiTheme="minorBidi" w:hAnsiTheme="minorBidi" w:cstheme="minorBidi"/>
          <w:sz w:val="22"/>
          <w:szCs w:val="22"/>
        </w:rPr>
        <w:tab/>
      </w:r>
      <w:r w:rsidR="00AF3B10">
        <w:rPr>
          <w:rFonts w:asciiTheme="minorBidi" w:hAnsiTheme="minorBidi" w:cstheme="minorBidi"/>
          <w:sz w:val="22"/>
          <w:szCs w:val="22"/>
        </w:rPr>
        <w:t xml:space="preserve">Date: </w:t>
      </w:r>
      <w:r w:rsidR="00AF3B10" w:rsidRPr="002140A7">
        <w:rPr>
          <w:rFonts w:asciiTheme="minorBidi" w:hAnsiTheme="minorBidi" w:cstheme="minorBidi"/>
          <w:sz w:val="22"/>
          <w:szCs w:val="22"/>
        </w:rPr>
        <w:t xml:space="preserve"> ______________________</w:t>
      </w:r>
    </w:p>
    <w:p w14:paraId="5F88CB89" w14:textId="5021613C" w:rsidR="00C50FF0" w:rsidRPr="00177C85" w:rsidRDefault="00C50FF0" w:rsidP="00C50FF0">
      <w:pPr>
        <w:rPr>
          <w:rFonts w:asciiTheme="minorBidi" w:hAnsiTheme="minorBidi" w:cstheme="minorBidi"/>
          <w:sz w:val="22"/>
          <w:szCs w:val="22"/>
          <w:highlight w:val="yellow"/>
        </w:rPr>
      </w:pPr>
      <w:r w:rsidRPr="00177C85">
        <w:rPr>
          <w:rFonts w:asciiTheme="minorBidi" w:hAnsiTheme="minorBidi" w:cstheme="minorBidi"/>
          <w:sz w:val="22"/>
          <w:szCs w:val="22"/>
          <w:highlight w:val="yellow"/>
        </w:rPr>
        <w:t>Name</w:t>
      </w:r>
    </w:p>
    <w:p w14:paraId="5F88CB8A" w14:textId="2B9C0F64" w:rsidR="00C50FF0" w:rsidRPr="00177C85" w:rsidRDefault="00C50FF0" w:rsidP="00C50FF0">
      <w:pPr>
        <w:rPr>
          <w:rFonts w:asciiTheme="minorBidi" w:hAnsiTheme="minorBidi" w:cstheme="minorBidi"/>
          <w:sz w:val="22"/>
          <w:szCs w:val="22"/>
          <w:highlight w:val="yellow"/>
        </w:rPr>
      </w:pPr>
      <w:r w:rsidRPr="00177C85">
        <w:rPr>
          <w:rFonts w:asciiTheme="minorBidi" w:hAnsiTheme="minorBidi" w:cstheme="minorBidi"/>
          <w:sz w:val="22"/>
          <w:szCs w:val="22"/>
          <w:highlight w:val="yellow"/>
        </w:rPr>
        <w:t>Title</w:t>
      </w:r>
    </w:p>
    <w:p w14:paraId="5F88CB8B" w14:textId="7A5A176E" w:rsidR="004C31EF" w:rsidRDefault="00C50FF0" w:rsidP="00C50FF0">
      <w:pPr>
        <w:rPr>
          <w:rFonts w:asciiTheme="minorBidi" w:hAnsiTheme="minorBidi" w:cstheme="minorBidi"/>
          <w:sz w:val="22"/>
          <w:szCs w:val="22"/>
        </w:rPr>
      </w:pPr>
      <w:r w:rsidRPr="00177C85">
        <w:rPr>
          <w:rFonts w:asciiTheme="minorBidi" w:hAnsiTheme="minorBidi" w:cstheme="minorBidi"/>
          <w:sz w:val="22"/>
          <w:szCs w:val="22"/>
          <w:highlight w:val="yellow"/>
        </w:rPr>
        <w:t xml:space="preserve">Insert name </w:t>
      </w:r>
      <w:proofErr w:type="gramStart"/>
      <w:r w:rsidRPr="00177C85">
        <w:rPr>
          <w:rFonts w:asciiTheme="minorBidi" w:hAnsiTheme="minorBidi" w:cstheme="minorBidi"/>
          <w:sz w:val="22"/>
          <w:szCs w:val="22"/>
          <w:highlight w:val="yellow"/>
        </w:rPr>
        <w:t xml:space="preserve">of </w:t>
      </w:r>
      <w:r w:rsidR="0034690F">
        <w:rPr>
          <w:rFonts w:asciiTheme="minorBidi" w:hAnsiTheme="minorBidi" w:cstheme="minorBidi"/>
          <w:sz w:val="22"/>
          <w:szCs w:val="22"/>
          <w:highlight w:val="yellow"/>
        </w:rPr>
        <w:t xml:space="preserve"> PROJECT</w:t>
      </w:r>
      <w:proofErr w:type="gramEnd"/>
      <w:r w:rsidR="0034690F">
        <w:rPr>
          <w:rFonts w:asciiTheme="minorBidi" w:hAnsiTheme="minorBidi" w:cstheme="minorBidi"/>
          <w:sz w:val="22"/>
          <w:szCs w:val="22"/>
          <w:highlight w:val="yellow"/>
        </w:rPr>
        <w:t xml:space="preserve"> PARTNER</w:t>
      </w:r>
    </w:p>
    <w:p w14:paraId="3861F8B0" w14:textId="77777777" w:rsidR="00612C09" w:rsidRDefault="00612C09" w:rsidP="00435624">
      <w:pPr>
        <w:rPr>
          <w:rFonts w:asciiTheme="minorBidi" w:hAnsiTheme="minorBidi" w:cstheme="minorBidi"/>
          <w:sz w:val="22"/>
          <w:szCs w:val="22"/>
        </w:rPr>
        <w:sectPr w:rsidR="00612C09" w:rsidSect="000B2F85">
          <w:headerReference w:type="even" r:id="rId25"/>
          <w:headerReference w:type="default" r:id="rId26"/>
          <w:footerReference w:type="default" r:id="rId27"/>
          <w:headerReference w:type="first" r:id="rId28"/>
          <w:footerReference w:type="first" r:id="rId29"/>
          <w:type w:val="continuous"/>
          <w:pgSz w:w="11906" w:h="16838"/>
          <w:pgMar w:top="1418" w:right="1418" w:bottom="1474" w:left="1418" w:header="425" w:footer="833" w:gutter="0"/>
          <w:cols w:space="708"/>
          <w:titlePg/>
        </w:sectPr>
      </w:pPr>
    </w:p>
    <w:p w14:paraId="5F88CB90" w14:textId="5D18F2AE" w:rsidR="007F24AE" w:rsidRPr="00617CC8" w:rsidRDefault="001B7EA6" w:rsidP="00612C09">
      <w:pPr>
        <w:pStyle w:val="DefaultText"/>
        <w:spacing w:before="120" w:line="240" w:lineRule="auto"/>
        <w:ind w:left="0"/>
        <w:jc w:val="center"/>
        <w:rPr>
          <w:rFonts w:asciiTheme="minorBidi" w:hAnsiTheme="minorBidi" w:cstheme="minorBidi"/>
          <w:b/>
          <w:iCs/>
          <w:sz w:val="22"/>
          <w:szCs w:val="22"/>
        </w:rPr>
      </w:pPr>
      <w:r w:rsidRPr="00617CC8">
        <w:rPr>
          <w:rFonts w:asciiTheme="minorBidi" w:hAnsiTheme="minorBidi" w:cstheme="minorBidi"/>
          <w:b/>
          <w:iCs/>
          <w:sz w:val="22"/>
          <w:szCs w:val="22"/>
        </w:rPr>
        <w:lastRenderedPageBreak/>
        <w:t xml:space="preserve">ATTACHMENT 4: </w:t>
      </w:r>
      <w:r w:rsidR="005B34D3">
        <w:rPr>
          <w:rFonts w:asciiTheme="minorBidi" w:hAnsiTheme="minorBidi" w:cstheme="minorBidi"/>
          <w:b/>
          <w:iCs/>
          <w:sz w:val="22"/>
          <w:szCs w:val="22"/>
        </w:rPr>
        <w:t>IFRC</w:t>
      </w:r>
      <w:r w:rsidR="001B068C" w:rsidRPr="00617CC8">
        <w:rPr>
          <w:rFonts w:asciiTheme="minorBidi" w:hAnsiTheme="minorBidi" w:cstheme="minorBidi"/>
          <w:b/>
          <w:iCs/>
          <w:sz w:val="22"/>
          <w:szCs w:val="22"/>
        </w:rPr>
        <w:t xml:space="preserve"> GENERAL </w:t>
      </w:r>
      <w:r w:rsidR="007F24AE" w:rsidRPr="00617CC8">
        <w:rPr>
          <w:rFonts w:asciiTheme="minorBidi" w:hAnsiTheme="minorBidi" w:cstheme="minorBidi"/>
          <w:b/>
          <w:iCs/>
          <w:sz w:val="22"/>
          <w:szCs w:val="22"/>
        </w:rPr>
        <w:t>TERMS AND CONDITIONS FOR PROJE</w:t>
      </w:r>
      <w:r w:rsidR="00337CF1" w:rsidRPr="00617CC8">
        <w:rPr>
          <w:rFonts w:asciiTheme="minorBidi" w:hAnsiTheme="minorBidi" w:cstheme="minorBidi"/>
          <w:b/>
          <w:iCs/>
          <w:sz w:val="22"/>
          <w:szCs w:val="22"/>
        </w:rPr>
        <w:t xml:space="preserve">CT SUPPORT </w:t>
      </w:r>
      <w:r w:rsidR="00EE0562">
        <w:rPr>
          <w:rFonts w:asciiTheme="minorBidi" w:hAnsiTheme="minorBidi" w:cstheme="minorBidi"/>
          <w:b/>
          <w:iCs/>
          <w:sz w:val="22"/>
          <w:szCs w:val="22"/>
        </w:rPr>
        <w:t xml:space="preserve">TO PARTNERS </w:t>
      </w:r>
      <w:r w:rsidR="005B34D3">
        <w:rPr>
          <w:rFonts w:asciiTheme="minorBidi" w:hAnsiTheme="minorBidi" w:cstheme="minorBidi"/>
          <w:b/>
          <w:iCs/>
          <w:sz w:val="22"/>
          <w:szCs w:val="22"/>
        </w:rPr>
        <w:t xml:space="preserve">WITH USAID FUNDING </w:t>
      </w:r>
    </w:p>
    <w:p w14:paraId="576BFFF4" w14:textId="4045587F" w:rsidR="00AF3B10" w:rsidRDefault="000059D7" w:rsidP="000059D7">
      <w:pPr>
        <w:pStyle w:val="DefaultText"/>
        <w:tabs>
          <w:tab w:val="left" w:pos="1695"/>
          <w:tab w:val="left" w:pos="6710"/>
        </w:tabs>
        <w:spacing w:before="120" w:line="240" w:lineRule="auto"/>
        <w:ind w:left="0"/>
        <w:jc w:val="left"/>
        <w:rPr>
          <w:rFonts w:asciiTheme="minorBidi" w:hAnsiTheme="minorBidi" w:cstheme="minorBidi"/>
          <w:bCs/>
          <w:sz w:val="22"/>
          <w:szCs w:val="22"/>
        </w:rPr>
      </w:pPr>
      <w:r>
        <w:rPr>
          <w:rFonts w:asciiTheme="minorBidi" w:hAnsiTheme="minorBidi" w:cstheme="minorBidi"/>
          <w:bCs/>
          <w:sz w:val="22"/>
          <w:szCs w:val="22"/>
        </w:rPr>
        <w:tab/>
      </w:r>
      <w:r>
        <w:rPr>
          <w:rFonts w:asciiTheme="minorBidi" w:hAnsiTheme="minorBidi" w:cstheme="minorBidi"/>
          <w:bCs/>
          <w:sz w:val="22"/>
          <w:szCs w:val="22"/>
        </w:rPr>
        <w:tab/>
      </w:r>
    </w:p>
    <w:p w14:paraId="5F88CB91" w14:textId="145118C2" w:rsidR="003436CB" w:rsidRPr="00617CC8" w:rsidRDefault="009F58ED" w:rsidP="00F30039">
      <w:pPr>
        <w:pStyle w:val="DefaultText"/>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0"/>
        <w:rPr>
          <w:rFonts w:asciiTheme="minorBidi" w:hAnsiTheme="minorBidi" w:cstheme="minorBidi"/>
          <w:bCs/>
          <w:sz w:val="22"/>
          <w:szCs w:val="22"/>
        </w:rPr>
      </w:pPr>
      <w:r w:rsidRPr="00617CC8">
        <w:rPr>
          <w:rFonts w:asciiTheme="minorBidi" w:hAnsiTheme="minorBidi" w:cstheme="minorBidi"/>
          <w:bCs/>
          <w:sz w:val="22"/>
          <w:szCs w:val="22"/>
        </w:rPr>
        <w:t>These</w:t>
      </w:r>
      <w:r w:rsidR="007F24AE" w:rsidRPr="00617CC8">
        <w:rPr>
          <w:rFonts w:asciiTheme="minorBidi" w:hAnsiTheme="minorBidi" w:cstheme="minorBidi"/>
          <w:bCs/>
          <w:sz w:val="22"/>
          <w:szCs w:val="22"/>
        </w:rPr>
        <w:t xml:space="preserve"> terms and conditions </w:t>
      </w:r>
      <w:r w:rsidR="0060570C" w:rsidRPr="00617CC8">
        <w:rPr>
          <w:rFonts w:asciiTheme="minorBidi" w:hAnsiTheme="minorBidi" w:cstheme="minorBidi"/>
          <w:bCs/>
          <w:sz w:val="22"/>
          <w:szCs w:val="22"/>
        </w:rPr>
        <w:t>form part of</w:t>
      </w:r>
      <w:r w:rsidRPr="00617CC8">
        <w:rPr>
          <w:rFonts w:asciiTheme="minorBidi" w:hAnsiTheme="minorBidi" w:cstheme="minorBidi"/>
          <w:bCs/>
          <w:sz w:val="22"/>
          <w:szCs w:val="22"/>
        </w:rPr>
        <w:t xml:space="preserve"> the Project Agreement (“Agreement”) setting out the manner in</w:t>
      </w:r>
      <w:r w:rsidR="007F24AE" w:rsidRPr="00617CC8">
        <w:rPr>
          <w:rFonts w:asciiTheme="minorBidi" w:hAnsiTheme="minorBidi" w:cstheme="minorBidi"/>
          <w:bCs/>
          <w:sz w:val="22"/>
          <w:szCs w:val="22"/>
        </w:rPr>
        <w:t xml:space="preserve"> which financial support is provided by the International Federation of Red Cross and Red Crescent Societies (hereinafter known as the “Fe</w:t>
      </w:r>
      <w:r w:rsidR="001B18BA" w:rsidRPr="00617CC8">
        <w:rPr>
          <w:rFonts w:asciiTheme="minorBidi" w:hAnsiTheme="minorBidi" w:cstheme="minorBidi"/>
          <w:bCs/>
          <w:sz w:val="22"/>
          <w:szCs w:val="22"/>
        </w:rPr>
        <w:t xml:space="preserve">deration”) to </w:t>
      </w:r>
      <w:proofErr w:type="gramStart"/>
      <w:r w:rsidR="001B18BA" w:rsidRPr="00617CC8">
        <w:rPr>
          <w:rFonts w:asciiTheme="minorBidi" w:hAnsiTheme="minorBidi" w:cstheme="minorBidi"/>
          <w:bCs/>
          <w:sz w:val="22"/>
          <w:szCs w:val="22"/>
        </w:rPr>
        <w:t xml:space="preserve">a </w:t>
      </w:r>
      <w:r w:rsidR="0034690F">
        <w:rPr>
          <w:rFonts w:asciiTheme="minorBidi" w:hAnsiTheme="minorBidi" w:cstheme="minorBidi"/>
          <w:bCs/>
          <w:sz w:val="22"/>
          <w:szCs w:val="22"/>
        </w:rPr>
        <w:t xml:space="preserve"> </w:t>
      </w:r>
      <w:r w:rsidR="00234B86">
        <w:rPr>
          <w:rFonts w:asciiTheme="minorBidi" w:hAnsiTheme="minorBidi" w:cstheme="minorBidi"/>
          <w:bCs/>
          <w:sz w:val="22"/>
          <w:szCs w:val="22"/>
        </w:rPr>
        <w:t>Project</w:t>
      </w:r>
      <w:proofErr w:type="gramEnd"/>
      <w:r w:rsidR="00234B86">
        <w:rPr>
          <w:rFonts w:asciiTheme="minorBidi" w:hAnsiTheme="minorBidi" w:cstheme="minorBidi"/>
          <w:bCs/>
          <w:sz w:val="22"/>
          <w:szCs w:val="22"/>
        </w:rPr>
        <w:t xml:space="preserve"> Partner </w:t>
      </w:r>
      <w:r w:rsidR="007F24AE" w:rsidRPr="00617CC8">
        <w:rPr>
          <w:rFonts w:asciiTheme="minorBidi" w:hAnsiTheme="minorBidi" w:cstheme="minorBidi"/>
          <w:bCs/>
          <w:sz w:val="22"/>
          <w:szCs w:val="22"/>
        </w:rPr>
        <w:t>in relation to a specific project.</w:t>
      </w:r>
    </w:p>
    <w:p w14:paraId="5F88CB92" w14:textId="77777777" w:rsidR="009551D8" w:rsidRPr="00617CC8" w:rsidRDefault="009551D8" w:rsidP="00F30039">
      <w:pPr>
        <w:pStyle w:val="DefaultText"/>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0"/>
        <w:rPr>
          <w:rFonts w:asciiTheme="minorBidi" w:hAnsiTheme="minorBidi" w:cstheme="minorBidi"/>
          <w:bCs/>
          <w:sz w:val="22"/>
          <w:szCs w:val="22"/>
        </w:rPr>
      </w:pPr>
    </w:p>
    <w:p w14:paraId="5F88CB93" w14:textId="77777777" w:rsidR="009551D8" w:rsidRPr="00617CC8" w:rsidRDefault="00627C6A" w:rsidP="00F30039">
      <w:pPr>
        <w:pStyle w:val="ListParagraph"/>
        <w:numPr>
          <w:ilvl w:val="0"/>
          <w:numId w:val="5"/>
        </w:numPr>
        <w:spacing w:before="120"/>
        <w:ind w:left="567" w:hanging="567"/>
        <w:jc w:val="both"/>
        <w:rPr>
          <w:rFonts w:asciiTheme="minorBidi" w:hAnsiTheme="minorBidi" w:cstheme="minorBidi"/>
          <w:b/>
          <w:bCs/>
          <w:color w:val="000000"/>
          <w:sz w:val="22"/>
          <w:szCs w:val="22"/>
          <w:u w:val="single"/>
          <w:lang w:val="en-GB" w:eastAsia="en-GB"/>
        </w:rPr>
      </w:pPr>
      <w:r w:rsidRPr="00617CC8">
        <w:rPr>
          <w:rFonts w:asciiTheme="minorBidi" w:hAnsiTheme="minorBidi" w:cstheme="minorBidi"/>
          <w:b/>
          <w:bCs/>
          <w:color w:val="000000"/>
          <w:sz w:val="22"/>
          <w:szCs w:val="22"/>
          <w:u w:val="single"/>
          <w:lang w:val="en-GB" w:eastAsia="en-GB"/>
        </w:rPr>
        <w:t>TERM</w:t>
      </w:r>
    </w:p>
    <w:p w14:paraId="5F88CB94" w14:textId="2C4FCFB7" w:rsidR="00975D26" w:rsidRPr="00B12D9A" w:rsidRDefault="00975D26" w:rsidP="00F30039">
      <w:pPr>
        <w:pStyle w:val="DefaultText"/>
        <w:numPr>
          <w:ilvl w:val="1"/>
          <w:numId w:val="5"/>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hanging="567"/>
        <w:rPr>
          <w:rFonts w:asciiTheme="minorBidi" w:hAnsiTheme="minorBidi" w:cstheme="minorBidi"/>
          <w:color w:val="000000"/>
          <w:sz w:val="22"/>
          <w:szCs w:val="22"/>
        </w:rPr>
      </w:pPr>
      <w:r w:rsidRPr="00617CC8">
        <w:rPr>
          <w:rFonts w:asciiTheme="minorBidi" w:hAnsiTheme="minorBidi" w:cstheme="minorBidi"/>
          <w:color w:val="000000"/>
          <w:sz w:val="22"/>
          <w:szCs w:val="22"/>
        </w:rPr>
        <w:t xml:space="preserve">This Agreement shall enter into force on the </w:t>
      </w:r>
      <w:r w:rsidR="007B10F3">
        <w:rPr>
          <w:rFonts w:asciiTheme="minorBidi" w:hAnsiTheme="minorBidi" w:cstheme="minorBidi"/>
          <w:color w:val="000000"/>
          <w:sz w:val="22"/>
          <w:szCs w:val="22"/>
        </w:rPr>
        <w:t>Agreement</w:t>
      </w:r>
      <w:r w:rsidR="00A93E64">
        <w:rPr>
          <w:rFonts w:asciiTheme="minorBidi" w:hAnsiTheme="minorBidi" w:cstheme="minorBidi"/>
          <w:color w:val="000000"/>
          <w:sz w:val="22"/>
          <w:szCs w:val="22"/>
        </w:rPr>
        <w:t xml:space="preserve"> </w:t>
      </w:r>
      <w:r w:rsidRPr="00617CC8">
        <w:rPr>
          <w:rFonts w:asciiTheme="minorBidi" w:hAnsiTheme="minorBidi" w:cstheme="minorBidi"/>
          <w:color w:val="000000"/>
          <w:sz w:val="22"/>
          <w:szCs w:val="22"/>
        </w:rPr>
        <w:t>Commencement Date</w:t>
      </w:r>
      <w:r w:rsidR="00A93E64">
        <w:rPr>
          <w:rFonts w:asciiTheme="minorBidi" w:hAnsiTheme="minorBidi" w:cstheme="minorBidi"/>
          <w:color w:val="000000"/>
          <w:sz w:val="22"/>
          <w:szCs w:val="22"/>
        </w:rPr>
        <w:t xml:space="preserve"> </w:t>
      </w:r>
      <w:r w:rsidR="00451183" w:rsidRPr="00617CC8">
        <w:rPr>
          <w:rFonts w:asciiTheme="minorBidi" w:hAnsiTheme="minorBidi" w:cstheme="minorBidi"/>
          <w:color w:val="000000"/>
          <w:sz w:val="22"/>
          <w:szCs w:val="22"/>
        </w:rPr>
        <w:t xml:space="preserve">and shall </w:t>
      </w:r>
      <w:r w:rsidR="00451183" w:rsidRPr="00B12D9A">
        <w:rPr>
          <w:rFonts w:asciiTheme="minorBidi" w:hAnsiTheme="minorBidi" w:cstheme="minorBidi"/>
          <w:color w:val="000000"/>
          <w:sz w:val="22"/>
          <w:szCs w:val="22"/>
        </w:rPr>
        <w:t xml:space="preserve">end on the </w:t>
      </w:r>
      <w:r w:rsidR="00D569C4">
        <w:rPr>
          <w:rFonts w:asciiTheme="minorBidi" w:hAnsiTheme="minorBidi" w:cstheme="minorBidi"/>
          <w:color w:val="000000"/>
          <w:sz w:val="22"/>
          <w:szCs w:val="22"/>
        </w:rPr>
        <w:t>Agreement</w:t>
      </w:r>
      <w:r w:rsidR="00451183" w:rsidRPr="00B12D9A">
        <w:rPr>
          <w:rFonts w:asciiTheme="minorBidi" w:hAnsiTheme="minorBidi" w:cstheme="minorBidi"/>
          <w:color w:val="000000"/>
          <w:sz w:val="22"/>
          <w:szCs w:val="22"/>
        </w:rPr>
        <w:t xml:space="preserve"> End</w:t>
      </w:r>
      <w:r w:rsidRPr="00B12D9A">
        <w:rPr>
          <w:rFonts w:asciiTheme="minorBidi" w:hAnsiTheme="minorBidi" w:cstheme="minorBidi"/>
          <w:color w:val="000000"/>
          <w:sz w:val="22"/>
          <w:szCs w:val="22"/>
        </w:rPr>
        <w:t xml:space="preserve"> Date, as set</w:t>
      </w:r>
      <w:r w:rsidR="006D3ADB" w:rsidRPr="00B12D9A">
        <w:rPr>
          <w:rFonts w:asciiTheme="minorBidi" w:hAnsiTheme="minorBidi" w:cstheme="minorBidi"/>
          <w:color w:val="000000"/>
          <w:sz w:val="22"/>
          <w:szCs w:val="22"/>
        </w:rPr>
        <w:t xml:space="preserve"> out in the </w:t>
      </w:r>
      <w:r w:rsidR="00451183" w:rsidRPr="00B12D9A">
        <w:rPr>
          <w:rFonts w:asciiTheme="minorBidi" w:hAnsiTheme="minorBidi" w:cstheme="minorBidi"/>
          <w:color w:val="000000"/>
          <w:sz w:val="22"/>
          <w:szCs w:val="22"/>
        </w:rPr>
        <w:t xml:space="preserve">Project </w:t>
      </w:r>
      <w:r w:rsidR="000D28F9" w:rsidRPr="00B12D9A">
        <w:rPr>
          <w:rFonts w:asciiTheme="minorBidi" w:hAnsiTheme="minorBidi" w:cstheme="minorBidi"/>
          <w:color w:val="000000"/>
          <w:sz w:val="22"/>
          <w:szCs w:val="22"/>
        </w:rPr>
        <w:t>Dat</w:t>
      </w:r>
      <w:r w:rsidR="000D28F9">
        <w:rPr>
          <w:rFonts w:asciiTheme="minorBidi" w:hAnsiTheme="minorBidi" w:cstheme="minorBidi"/>
          <w:color w:val="000000"/>
          <w:sz w:val="22"/>
          <w:szCs w:val="22"/>
        </w:rPr>
        <w:t>e</w:t>
      </w:r>
      <w:r w:rsidR="000D28F9" w:rsidRPr="00B12D9A">
        <w:rPr>
          <w:rFonts w:asciiTheme="minorBidi" w:hAnsiTheme="minorBidi" w:cstheme="minorBidi"/>
          <w:color w:val="000000"/>
          <w:sz w:val="22"/>
          <w:szCs w:val="22"/>
        </w:rPr>
        <w:t xml:space="preserve"> </w:t>
      </w:r>
      <w:r w:rsidR="003A0246" w:rsidRPr="00B12D9A">
        <w:rPr>
          <w:rFonts w:asciiTheme="minorBidi" w:hAnsiTheme="minorBidi" w:cstheme="minorBidi"/>
          <w:color w:val="000000"/>
          <w:sz w:val="22"/>
          <w:szCs w:val="22"/>
        </w:rPr>
        <w:t>(the “Term”)</w:t>
      </w:r>
      <w:r w:rsidRPr="00B12D9A">
        <w:rPr>
          <w:rFonts w:asciiTheme="minorBidi" w:hAnsiTheme="minorBidi" w:cstheme="minorBidi"/>
          <w:color w:val="000000"/>
          <w:sz w:val="22"/>
          <w:szCs w:val="22"/>
        </w:rPr>
        <w:t xml:space="preserve">. </w:t>
      </w:r>
    </w:p>
    <w:p w14:paraId="5F88CB95" w14:textId="0CE05BBA" w:rsidR="00A37D7A" w:rsidRPr="00B12D9A" w:rsidRDefault="00975D26" w:rsidP="00F30039">
      <w:pPr>
        <w:pStyle w:val="DefaultText"/>
        <w:numPr>
          <w:ilvl w:val="1"/>
          <w:numId w:val="5"/>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hanging="567"/>
        <w:rPr>
          <w:rFonts w:asciiTheme="minorBidi" w:hAnsiTheme="minorBidi" w:cstheme="minorBidi"/>
          <w:color w:val="000000"/>
          <w:sz w:val="22"/>
          <w:szCs w:val="22"/>
          <w:u w:val="single"/>
        </w:rPr>
      </w:pPr>
      <w:r w:rsidRPr="00B12D9A">
        <w:rPr>
          <w:rFonts w:asciiTheme="minorBidi" w:hAnsiTheme="minorBidi" w:cstheme="minorBidi"/>
          <w:color w:val="000000"/>
          <w:sz w:val="22"/>
          <w:szCs w:val="22"/>
        </w:rPr>
        <w:t xml:space="preserve">The Project shall </w:t>
      </w:r>
      <w:r w:rsidR="00A93E64" w:rsidRPr="00B12D9A">
        <w:rPr>
          <w:rFonts w:asciiTheme="minorBidi" w:hAnsiTheme="minorBidi" w:cstheme="minorBidi"/>
          <w:color w:val="000000"/>
          <w:sz w:val="22"/>
          <w:szCs w:val="22"/>
        </w:rPr>
        <w:t>commence on the Project Commencement Date</w:t>
      </w:r>
      <w:r w:rsidRPr="00B12D9A">
        <w:rPr>
          <w:rFonts w:asciiTheme="minorBidi" w:hAnsiTheme="minorBidi" w:cstheme="minorBidi"/>
          <w:color w:val="000000"/>
          <w:sz w:val="22"/>
          <w:szCs w:val="22"/>
        </w:rPr>
        <w:t xml:space="preserve"> and end on the Project Completio</w:t>
      </w:r>
      <w:r w:rsidR="006D3ADB" w:rsidRPr="00B12D9A">
        <w:rPr>
          <w:rFonts w:asciiTheme="minorBidi" w:hAnsiTheme="minorBidi" w:cstheme="minorBidi"/>
          <w:color w:val="000000"/>
          <w:sz w:val="22"/>
          <w:szCs w:val="22"/>
        </w:rPr>
        <w:t xml:space="preserve">n Date, as set out in the </w:t>
      </w:r>
      <w:r w:rsidRPr="00B12D9A">
        <w:rPr>
          <w:rFonts w:asciiTheme="minorBidi" w:hAnsiTheme="minorBidi" w:cstheme="minorBidi"/>
          <w:color w:val="000000"/>
          <w:sz w:val="22"/>
          <w:szCs w:val="22"/>
        </w:rPr>
        <w:t xml:space="preserve">Project </w:t>
      </w:r>
      <w:r w:rsidR="000D28F9" w:rsidRPr="00B12D9A">
        <w:rPr>
          <w:rFonts w:asciiTheme="minorBidi" w:hAnsiTheme="minorBidi" w:cstheme="minorBidi"/>
          <w:color w:val="000000"/>
          <w:sz w:val="22"/>
          <w:szCs w:val="22"/>
        </w:rPr>
        <w:t>Dat</w:t>
      </w:r>
      <w:r w:rsidR="000D28F9">
        <w:rPr>
          <w:rFonts w:asciiTheme="minorBidi" w:hAnsiTheme="minorBidi" w:cstheme="minorBidi"/>
          <w:color w:val="000000"/>
          <w:sz w:val="22"/>
          <w:szCs w:val="22"/>
        </w:rPr>
        <w:t>e</w:t>
      </w:r>
      <w:r w:rsidR="002F5823" w:rsidRPr="00B12D9A">
        <w:rPr>
          <w:rFonts w:asciiTheme="minorBidi" w:hAnsiTheme="minorBidi" w:cstheme="minorBidi"/>
          <w:color w:val="000000"/>
          <w:sz w:val="22"/>
          <w:szCs w:val="22"/>
        </w:rPr>
        <w:t>.</w:t>
      </w:r>
    </w:p>
    <w:p w14:paraId="5F88CB96" w14:textId="77777777" w:rsidR="00627C6A" w:rsidRPr="00617CC8" w:rsidRDefault="00627C6A" w:rsidP="00F30039">
      <w:pPr>
        <w:pStyle w:val="ListParagraph"/>
        <w:spacing w:before="120"/>
        <w:ind w:left="851" w:hanging="567"/>
        <w:jc w:val="both"/>
        <w:rPr>
          <w:rFonts w:asciiTheme="minorBidi" w:hAnsiTheme="minorBidi" w:cstheme="minorBidi"/>
          <w:b/>
          <w:bCs/>
          <w:color w:val="000000"/>
          <w:sz w:val="22"/>
          <w:szCs w:val="22"/>
          <w:u w:val="single"/>
          <w:lang w:val="en-GB" w:eastAsia="en-GB"/>
        </w:rPr>
      </w:pPr>
    </w:p>
    <w:p w14:paraId="5F88CB97" w14:textId="77777777" w:rsidR="00627C6A" w:rsidRPr="00617CC8" w:rsidRDefault="00627C6A" w:rsidP="00F30039">
      <w:pPr>
        <w:pStyle w:val="ListParagraph"/>
        <w:numPr>
          <w:ilvl w:val="0"/>
          <w:numId w:val="5"/>
        </w:numPr>
        <w:spacing w:before="120"/>
        <w:ind w:left="567" w:hanging="567"/>
        <w:jc w:val="both"/>
        <w:rPr>
          <w:rFonts w:asciiTheme="minorBidi" w:hAnsiTheme="minorBidi" w:cstheme="minorBidi"/>
          <w:b/>
          <w:bCs/>
          <w:color w:val="000000"/>
          <w:sz w:val="22"/>
          <w:szCs w:val="22"/>
          <w:u w:val="single"/>
          <w:lang w:val="en-GB" w:eastAsia="en-GB"/>
        </w:rPr>
      </w:pPr>
      <w:r w:rsidRPr="00617CC8">
        <w:rPr>
          <w:rFonts w:asciiTheme="minorBidi" w:eastAsiaTheme="minorHAnsi" w:hAnsiTheme="minorBidi" w:cstheme="minorBidi"/>
          <w:b/>
          <w:bCs/>
          <w:sz w:val="22"/>
          <w:szCs w:val="22"/>
          <w:u w:val="single"/>
          <w:lang w:val="en-GB"/>
        </w:rPr>
        <w:t>GENERAL RESPONSIBILITIES OF THE PARTIES</w:t>
      </w:r>
    </w:p>
    <w:p w14:paraId="5F88CB98" w14:textId="77777777" w:rsidR="00A37D7A" w:rsidRPr="00617CC8" w:rsidRDefault="00A37D7A" w:rsidP="00F30039">
      <w:pPr>
        <w:pStyle w:val="DefaultText"/>
        <w:numPr>
          <w:ilvl w:val="1"/>
          <w:numId w:val="5"/>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hanging="567"/>
        <w:rPr>
          <w:rFonts w:asciiTheme="minorBidi" w:hAnsiTheme="minorBidi" w:cstheme="minorBidi"/>
          <w:color w:val="000000"/>
          <w:sz w:val="22"/>
          <w:szCs w:val="22"/>
          <w:u w:val="single"/>
        </w:rPr>
      </w:pPr>
      <w:r w:rsidRPr="00617CC8">
        <w:rPr>
          <w:rFonts w:asciiTheme="minorBidi" w:eastAsiaTheme="minorHAnsi" w:hAnsiTheme="minorBidi" w:cstheme="minorBidi"/>
          <w:sz w:val="22"/>
          <w:szCs w:val="22"/>
        </w:rPr>
        <w:t xml:space="preserve">The Parties agree to carry out their respective responsibilities in accordance with the provisions of this Agreement.  The Parties further agree to implement the Project with the requisite degree of care, efficiency, </w:t>
      </w:r>
      <w:proofErr w:type="gramStart"/>
      <w:r w:rsidRPr="00617CC8">
        <w:rPr>
          <w:rFonts w:asciiTheme="minorBidi" w:eastAsiaTheme="minorHAnsi" w:hAnsiTheme="minorBidi" w:cstheme="minorBidi"/>
          <w:sz w:val="22"/>
          <w:szCs w:val="22"/>
        </w:rPr>
        <w:t>transparency</w:t>
      </w:r>
      <w:proofErr w:type="gramEnd"/>
      <w:r w:rsidRPr="00617CC8">
        <w:rPr>
          <w:rFonts w:asciiTheme="minorBidi" w:eastAsiaTheme="minorHAnsi" w:hAnsiTheme="minorBidi" w:cstheme="minorBidi"/>
          <w:sz w:val="22"/>
          <w:szCs w:val="22"/>
        </w:rPr>
        <w:t xml:space="preserve"> and diligence as required by best practice in the field, and to use their best efforts to ensure the highest service and accountability to </w:t>
      </w:r>
      <w:r w:rsidR="00072197" w:rsidRPr="00617CC8">
        <w:rPr>
          <w:rFonts w:asciiTheme="minorBidi" w:eastAsiaTheme="minorHAnsi" w:hAnsiTheme="minorBidi" w:cstheme="minorBidi"/>
          <w:sz w:val="22"/>
          <w:szCs w:val="22"/>
        </w:rPr>
        <w:t>relevant</w:t>
      </w:r>
      <w:r w:rsidRPr="00617CC8">
        <w:rPr>
          <w:rFonts w:asciiTheme="minorBidi" w:eastAsiaTheme="minorHAnsi" w:hAnsiTheme="minorBidi" w:cstheme="minorBidi"/>
          <w:sz w:val="22"/>
          <w:szCs w:val="22"/>
        </w:rPr>
        <w:t xml:space="preserve"> stakeholders.</w:t>
      </w:r>
    </w:p>
    <w:p w14:paraId="5F88CB99" w14:textId="77777777" w:rsidR="00092A04" w:rsidRPr="00617CC8" w:rsidRDefault="00A37D7A" w:rsidP="00F30039">
      <w:pPr>
        <w:pStyle w:val="DefaultText"/>
        <w:numPr>
          <w:ilvl w:val="1"/>
          <w:numId w:val="5"/>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hanging="567"/>
        <w:rPr>
          <w:rFonts w:asciiTheme="minorBidi" w:hAnsiTheme="minorBidi" w:cstheme="minorBidi"/>
          <w:bCs/>
          <w:smallCaps/>
          <w:sz w:val="22"/>
          <w:szCs w:val="22"/>
          <w:u w:val="single"/>
        </w:rPr>
      </w:pPr>
      <w:r w:rsidRPr="00617CC8">
        <w:rPr>
          <w:rFonts w:asciiTheme="minorBidi" w:eastAsiaTheme="minorHAnsi" w:hAnsiTheme="minorBidi" w:cstheme="minorBidi"/>
          <w:sz w:val="22"/>
          <w:szCs w:val="22"/>
        </w:rPr>
        <w:t xml:space="preserve">The Parties recognize that all activities carried out pursuant to this Agreement must be consistent with the Fundamental Principles of the </w:t>
      </w:r>
      <w:r w:rsidRPr="00617CC8">
        <w:rPr>
          <w:rFonts w:asciiTheme="minorBidi" w:hAnsiTheme="minorBidi" w:cstheme="minorBidi"/>
          <w:sz w:val="22"/>
          <w:szCs w:val="22"/>
        </w:rPr>
        <w:t>International Red Cross and Red Crescent</w:t>
      </w:r>
      <w:r w:rsidRPr="00617CC8">
        <w:rPr>
          <w:rFonts w:asciiTheme="minorBidi" w:hAnsiTheme="minorBidi" w:cstheme="minorBidi"/>
          <w:sz w:val="22"/>
          <w:szCs w:val="22"/>
          <w:lang w:val="en-IE"/>
        </w:rPr>
        <w:t xml:space="preserve"> Movement</w:t>
      </w:r>
      <w:r w:rsidRPr="00617CC8">
        <w:rPr>
          <w:rFonts w:asciiTheme="minorBidi" w:eastAsiaTheme="minorHAnsi" w:hAnsiTheme="minorBidi" w:cstheme="minorBidi"/>
          <w:sz w:val="22"/>
          <w:szCs w:val="22"/>
        </w:rPr>
        <w:t>, and all applicable domestic and international laws and regulations.</w:t>
      </w:r>
    </w:p>
    <w:p w14:paraId="5F88CB9A" w14:textId="7C5A6FD4" w:rsidR="00A37D7A" w:rsidRPr="00895DD8" w:rsidRDefault="00BF4D50" w:rsidP="00F30039">
      <w:pPr>
        <w:pStyle w:val="DefaultText"/>
        <w:numPr>
          <w:ilvl w:val="1"/>
          <w:numId w:val="5"/>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hanging="567"/>
        <w:rPr>
          <w:rFonts w:asciiTheme="minorBidi" w:hAnsiTheme="minorBidi" w:cstheme="minorBidi"/>
          <w:bCs/>
          <w:smallCaps/>
          <w:sz w:val="22"/>
          <w:szCs w:val="22"/>
          <w:u w:val="single"/>
        </w:rPr>
      </w:pPr>
      <w:r w:rsidRPr="00AB6928">
        <w:rPr>
          <w:rFonts w:asciiTheme="minorBidi" w:eastAsiaTheme="minorHAnsi" w:hAnsiTheme="minorBidi" w:cstheme="minorBidi"/>
          <w:sz w:val="22"/>
          <w:szCs w:val="22"/>
          <w:lang w:val="en-NZ"/>
        </w:rPr>
        <w:t>The Parties shall</w:t>
      </w:r>
      <w:r w:rsidR="00092A04" w:rsidRPr="00AB6928">
        <w:rPr>
          <w:rFonts w:asciiTheme="minorBidi" w:eastAsiaTheme="minorHAnsi" w:hAnsiTheme="minorBidi" w:cstheme="minorBidi"/>
          <w:sz w:val="22"/>
          <w:szCs w:val="22"/>
          <w:lang w:val="en-NZ"/>
        </w:rPr>
        <w:t xml:space="preserve"> use gender and diversity as an analytical tool, as part of the beneficiary selection criteria, </w:t>
      </w:r>
      <w:proofErr w:type="gramStart"/>
      <w:r w:rsidR="00092A04" w:rsidRPr="00AB6928">
        <w:rPr>
          <w:rFonts w:asciiTheme="minorBidi" w:eastAsiaTheme="minorHAnsi" w:hAnsiTheme="minorBidi" w:cstheme="minorBidi"/>
          <w:sz w:val="22"/>
          <w:szCs w:val="22"/>
          <w:lang w:val="en-NZ"/>
        </w:rPr>
        <w:t>in order to</w:t>
      </w:r>
      <w:proofErr w:type="gramEnd"/>
      <w:r w:rsidR="00092A04" w:rsidRPr="00AB6928">
        <w:rPr>
          <w:rFonts w:asciiTheme="minorBidi" w:eastAsiaTheme="minorHAnsi" w:hAnsiTheme="minorBidi" w:cstheme="minorBidi"/>
          <w:sz w:val="22"/>
          <w:szCs w:val="22"/>
          <w:lang w:val="en-NZ"/>
        </w:rPr>
        <w:t xml:space="preserve"> identify and assist the most vulnerable</w:t>
      </w:r>
      <w:r w:rsidRPr="00AB6928">
        <w:rPr>
          <w:rFonts w:asciiTheme="minorBidi" w:eastAsiaTheme="minorHAnsi" w:hAnsiTheme="minorBidi" w:cstheme="minorBidi"/>
          <w:sz w:val="22"/>
          <w:szCs w:val="22"/>
          <w:lang w:val="en-NZ"/>
        </w:rPr>
        <w:t>.</w:t>
      </w:r>
      <w:r w:rsidR="00AB6928" w:rsidRPr="00AB6928">
        <w:rPr>
          <w:rFonts w:asciiTheme="minorBidi" w:hAnsiTheme="minorBidi" w:cstheme="minorBidi"/>
          <w:sz w:val="22"/>
          <w:szCs w:val="22"/>
        </w:rPr>
        <w:t xml:space="preserve"> </w:t>
      </w:r>
      <w:r w:rsidR="00911050">
        <w:rPr>
          <w:rFonts w:asciiTheme="minorBidi" w:hAnsiTheme="minorBidi" w:cstheme="minorBidi"/>
          <w:sz w:val="22"/>
          <w:szCs w:val="22"/>
        </w:rPr>
        <w:t>G</w:t>
      </w:r>
      <w:r w:rsidR="00AB6928" w:rsidRPr="00AB6928">
        <w:rPr>
          <w:rFonts w:asciiTheme="minorBidi" w:hAnsiTheme="minorBidi" w:cstheme="minorBidi"/>
          <w:sz w:val="22"/>
          <w:szCs w:val="22"/>
        </w:rPr>
        <w:t xml:space="preserve">ender equality shall be </w:t>
      </w:r>
      <w:r w:rsidR="00165688">
        <w:rPr>
          <w:rFonts w:asciiTheme="minorBidi" w:hAnsiTheme="minorBidi" w:cstheme="minorBidi"/>
          <w:sz w:val="22"/>
          <w:szCs w:val="22"/>
        </w:rPr>
        <w:t>incorporated into</w:t>
      </w:r>
      <w:r w:rsidR="00AB6928" w:rsidRPr="00AB6928">
        <w:rPr>
          <w:rFonts w:asciiTheme="minorBidi" w:hAnsiTheme="minorBidi" w:cstheme="minorBidi"/>
          <w:sz w:val="22"/>
          <w:szCs w:val="22"/>
        </w:rPr>
        <w:t xml:space="preserve"> the execution of </w:t>
      </w:r>
      <w:r w:rsidR="00165688">
        <w:rPr>
          <w:rFonts w:asciiTheme="minorBidi" w:hAnsiTheme="minorBidi" w:cstheme="minorBidi"/>
          <w:sz w:val="22"/>
          <w:szCs w:val="22"/>
        </w:rPr>
        <w:t>the Project</w:t>
      </w:r>
      <w:r w:rsidR="00AB6928" w:rsidRPr="00AB6928">
        <w:rPr>
          <w:rFonts w:asciiTheme="minorBidi" w:hAnsiTheme="minorBidi" w:cstheme="minorBidi"/>
          <w:sz w:val="22"/>
          <w:szCs w:val="22"/>
        </w:rPr>
        <w:t xml:space="preserve">, on the condition that </w:t>
      </w:r>
      <w:r w:rsidR="00911050">
        <w:rPr>
          <w:rFonts w:asciiTheme="minorBidi" w:hAnsiTheme="minorBidi" w:cstheme="minorBidi"/>
          <w:sz w:val="22"/>
          <w:szCs w:val="22"/>
        </w:rPr>
        <w:t>no person is</w:t>
      </w:r>
      <w:r w:rsidR="00AB6928" w:rsidRPr="00AB6928">
        <w:rPr>
          <w:rFonts w:asciiTheme="minorBidi" w:hAnsiTheme="minorBidi" w:cstheme="minorBidi"/>
          <w:sz w:val="22"/>
          <w:szCs w:val="22"/>
        </w:rPr>
        <w:t xml:space="preserve"> exposed to risks of abuse or violence in any form as a result thereof</w:t>
      </w:r>
      <w:r w:rsidR="00AB6928">
        <w:rPr>
          <w:rFonts w:asciiTheme="minorBidi" w:hAnsiTheme="minorBidi" w:cstheme="minorBidi"/>
          <w:sz w:val="22"/>
          <w:szCs w:val="22"/>
        </w:rPr>
        <w:t>.</w:t>
      </w:r>
    </w:p>
    <w:p w14:paraId="5F88CB9B" w14:textId="77777777" w:rsidR="00627C6A" w:rsidRPr="00617CC8" w:rsidRDefault="00627C6A" w:rsidP="00F30039">
      <w:pPr>
        <w:pStyle w:val="ListParagraph"/>
        <w:spacing w:before="120"/>
        <w:ind w:left="851" w:hanging="567"/>
        <w:jc w:val="both"/>
        <w:rPr>
          <w:rFonts w:asciiTheme="minorBidi" w:hAnsiTheme="minorBidi" w:cstheme="minorBidi"/>
          <w:b/>
          <w:bCs/>
          <w:color w:val="000000"/>
          <w:sz w:val="22"/>
          <w:szCs w:val="22"/>
          <w:u w:val="single"/>
          <w:lang w:val="en-GB" w:eastAsia="en-GB"/>
        </w:rPr>
      </w:pPr>
    </w:p>
    <w:p w14:paraId="5F88CB9C" w14:textId="77777777" w:rsidR="00627C6A" w:rsidRPr="00617CC8" w:rsidRDefault="00627C6A" w:rsidP="00F30039">
      <w:pPr>
        <w:pStyle w:val="ListParagraph"/>
        <w:numPr>
          <w:ilvl w:val="0"/>
          <w:numId w:val="5"/>
        </w:numPr>
        <w:spacing w:before="120"/>
        <w:ind w:left="567" w:hanging="567"/>
        <w:jc w:val="both"/>
        <w:rPr>
          <w:rFonts w:asciiTheme="minorBidi" w:hAnsiTheme="minorBidi" w:cstheme="minorBidi"/>
          <w:b/>
          <w:bCs/>
          <w:color w:val="000000"/>
          <w:sz w:val="22"/>
          <w:szCs w:val="22"/>
          <w:u w:val="single"/>
          <w:lang w:val="en-GB" w:eastAsia="en-GB"/>
        </w:rPr>
      </w:pPr>
      <w:r w:rsidRPr="00617CC8">
        <w:rPr>
          <w:rFonts w:asciiTheme="minorBidi" w:hAnsiTheme="minorBidi" w:cstheme="minorBidi"/>
          <w:b/>
          <w:bCs/>
          <w:color w:val="000000"/>
          <w:sz w:val="22"/>
          <w:szCs w:val="22"/>
          <w:u w:val="single"/>
          <w:lang w:val="en-GB" w:eastAsia="en-GB"/>
        </w:rPr>
        <w:t>PROJECT MANAGERS</w:t>
      </w:r>
    </w:p>
    <w:p w14:paraId="5F88CB9D" w14:textId="5CB3B29B" w:rsidR="009C7B76" w:rsidRPr="00617CC8" w:rsidRDefault="009C7B76" w:rsidP="00F30039">
      <w:pPr>
        <w:pStyle w:val="DefaultText"/>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0"/>
        <w:rPr>
          <w:rFonts w:asciiTheme="minorBidi" w:hAnsiTheme="minorBidi" w:cstheme="minorBidi"/>
          <w:color w:val="000000"/>
          <w:sz w:val="22"/>
          <w:szCs w:val="22"/>
        </w:rPr>
      </w:pPr>
      <w:r w:rsidRPr="00617CC8">
        <w:rPr>
          <w:rFonts w:asciiTheme="minorBidi" w:hAnsiTheme="minorBidi" w:cstheme="minorBidi"/>
          <w:color w:val="000000"/>
          <w:sz w:val="22"/>
          <w:szCs w:val="22"/>
        </w:rPr>
        <w:t>The Federation and the</w:t>
      </w:r>
      <w:r w:rsidR="008E351E">
        <w:rPr>
          <w:rFonts w:asciiTheme="minorBidi" w:hAnsiTheme="minorBidi" w:cstheme="minorBidi"/>
          <w:color w:val="000000"/>
          <w:sz w:val="22"/>
          <w:szCs w:val="22"/>
        </w:rPr>
        <w:t xml:space="preserve"> </w:t>
      </w:r>
      <w:r w:rsidR="0034690F">
        <w:rPr>
          <w:rFonts w:asciiTheme="minorBidi" w:hAnsiTheme="minorBidi" w:cstheme="minorBidi"/>
          <w:color w:val="000000"/>
          <w:sz w:val="22"/>
          <w:szCs w:val="22"/>
        </w:rPr>
        <w:t>PROJECT PARTNER</w:t>
      </w:r>
      <w:r w:rsidRPr="00617CC8">
        <w:rPr>
          <w:rFonts w:asciiTheme="minorBidi" w:hAnsiTheme="minorBidi" w:cstheme="minorBidi"/>
          <w:color w:val="000000"/>
          <w:sz w:val="22"/>
          <w:szCs w:val="22"/>
        </w:rPr>
        <w:t xml:space="preserve"> have designated indiv</w:t>
      </w:r>
      <w:r w:rsidR="00DD1D6B" w:rsidRPr="00617CC8">
        <w:rPr>
          <w:rFonts w:asciiTheme="minorBidi" w:hAnsiTheme="minorBidi" w:cstheme="minorBidi"/>
          <w:color w:val="000000"/>
          <w:sz w:val="22"/>
          <w:szCs w:val="22"/>
        </w:rPr>
        <w:t xml:space="preserve">iduals to serve as managers for </w:t>
      </w:r>
      <w:r w:rsidRPr="00617CC8">
        <w:rPr>
          <w:rFonts w:asciiTheme="minorBidi" w:hAnsiTheme="minorBidi" w:cstheme="minorBidi"/>
          <w:color w:val="000000"/>
          <w:sz w:val="22"/>
          <w:szCs w:val="22"/>
        </w:rPr>
        <w:t>this Project on behalf of the Parties, as set out in the</w:t>
      </w:r>
      <w:r w:rsidR="006D3ADB" w:rsidRPr="00617CC8">
        <w:rPr>
          <w:rFonts w:asciiTheme="minorBidi" w:hAnsiTheme="minorBidi" w:cstheme="minorBidi"/>
          <w:color w:val="000000"/>
          <w:sz w:val="22"/>
          <w:szCs w:val="22"/>
        </w:rPr>
        <w:t xml:space="preserve"> </w:t>
      </w:r>
      <w:r w:rsidR="00D71157" w:rsidRPr="00617CC8">
        <w:rPr>
          <w:rFonts w:asciiTheme="minorBidi" w:hAnsiTheme="minorBidi" w:cstheme="minorBidi"/>
          <w:color w:val="000000"/>
          <w:sz w:val="22"/>
          <w:szCs w:val="22"/>
        </w:rPr>
        <w:t xml:space="preserve">Project </w:t>
      </w:r>
      <w:r w:rsidR="008E351E" w:rsidRPr="00617CC8">
        <w:rPr>
          <w:rFonts w:asciiTheme="minorBidi" w:hAnsiTheme="minorBidi" w:cstheme="minorBidi"/>
          <w:color w:val="000000"/>
          <w:sz w:val="22"/>
          <w:szCs w:val="22"/>
        </w:rPr>
        <w:t>Dat</w:t>
      </w:r>
      <w:r w:rsidR="008E351E">
        <w:rPr>
          <w:rFonts w:asciiTheme="minorBidi" w:hAnsiTheme="minorBidi" w:cstheme="minorBidi"/>
          <w:color w:val="000000"/>
          <w:sz w:val="22"/>
          <w:szCs w:val="22"/>
        </w:rPr>
        <w:t>a</w:t>
      </w:r>
      <w:r w:rsidRPr="00617CC8">
        <w:rPr>
          <w:rFonts w:asciiTheme="minorBidi" w:hAnsiTheme="minorBidi" w:cstheme="minorBidi"/>
          <w:color w:val="000000"/>
          <w:sz w:val="22"/>
          <w:szCs w:val="22"/>
        </w:rPr>
        <w:t>.</w:t>
      </w:r>
    </w:p>
    <w:p w14:paraId="4937AB3E" w14:textId="3EABA2FB" w:rsidR="00AF3B10" w:rsidRDefault="00AF3B10" w:rsidP="00F30039">
      <w:pPr>
        <w:pStyle w:val="DefaultText"/>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0"/>
        <w:jc w:val="left"/>
        <w:rPr>
          <w:rFonts w:asciiTheme="minorBidi" w:hAnsiTheme="minorBidi" w:cstheme="minorBidi"/>
          <w:color w:val="000000"/>
          <w:sz w:val="22"/>
          <w:szCs w:val="22"/>
        </w:rPr>
      </w:pPr>
    </w:p>
    <w:p w14:paraId="5F88CB9F" w14:textId="27842842" w:rsidR="002778E8" w:rsidRPr="00437A04" w:rsidRDefault="002778E8" w:rsidP="00F30039">
      <w:pPr>
        <w:pStyle w:val="ListParagraph"/>
        <w:numPr>
          <w:ilvl w:val="0"/>
          <w:numId w:val="5"/>
        </w:numPr>
        <w:spacing w:before="120"/>
        <w:ind w:left="567" w:hanging="567"/>
        <w:jc w:val="both"/>
        <w:rPr>
          <w:rFonts w:asciiTheme="minorBidi" w:hAnsiTheme="minorBidi" w:cstheme="minorBidi"/>
          <w:b/>
          <w:bCs/>
          <w:sz w:val="22"/>
          <w:szCs w:val="22"/>
          <w:highlight w:val="yellow"/>
          <w:u w:val="single"/>
          <w:lang w:val="en-GB" w:eastAsia="en-GB"/>
        </w:rPr>
      </w:pPr>
      <w:r w:rsidRPr="00437A04">
        <w:rPr>
          <w:rFonts w:asciiTheme="minorBidi" w:hAnsiTheme="minorBidi" w:cstheme="minorBidi"/>
          <w:b/>
          <w:bCs/>
          <w:sz w:val="22"/>
          <w:szCs w:val="22"/>
          <w:highlight w:val="yellow"/>
          <w:u w:val="single"/>
          <w:lang w:val="en-GB" w:eastAsia="en-GB"/>
        </w:rPr>
        <w:t>FINANCIAL PROVISIONS</w:t>
      </w:r>
    </w:p>
    <w:p w14:paraId="5F88CBA0" w14:textId="120122A0" w:rsidR="0066608E" w:rsidRPr="00437A04" w:rsidRDefault="0066608E" w:rsidP="00F30039">
      <w:pPr>
        <w:pStyle w:val="DefaultText"/>
        <w:numPr>
          <w:ilvl w:val="1"/>
          <w:numId w:val="6"/>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hanging="567"/>
        <w:rPr>
          <w:rFonts w:asciiTheme="minorBidi" w:hAnsiTheme="minorBidi" w:cstheme="minorBidi"/>
          <w:sz w:val="22"/>
          <w:szCs w:val="22"/>
          <w:u w:val="single"/>
        </w:rPr>
      </w:pPr>
      <w:r w:rsidRPr="00437A04">
        <w:rPr>
          <w:rFonts w:asciiTheme="minorBidi" w:hAnsiTheme="minorBidi" w:cstheme="minorBidi"/>
          <w:sz w:val="22"/>
          <w:szCs w:val="22"/>
        </w:rPr>
        <w:t xml:space="preserve">The Funding shall be provided by the Federation in tranches. </w:t>
      </w:r>
    </w:p>
    <w:p w14:paraId="5F88CBA1" w14:textId="77777777" w:rsidR="0066608E" w:rsidRPr="00437A04" w:rsidRDefault="0066608E" w:rsidP="00F30039">
      <w:pPr>
        <w:pStyle w:val="DefaultText"/>
        <w:numPr>
          <w:ilvl w:val="1"/>
          <w:numId w:val="6"/>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hanging="567"/>
        <w:rPr>
          <w:rFonts w:asciiTheme="minorBidi" w:hAnsiTheme="minorBidi" w:cstheme="minorBidi"/>
          <w:sz w:val="22"/>
          <w:szCs w:val="22"/>
          <w:u w:val="single"/>
        </w:rPr>
      </w:pPr>
      <w:r w:rsidRPr="00437A04">
        <w:rPr>
          <w:rFonts w:asciiTheme="minorBidi" w:eastAsiaTheme="minorHAnsi" w:hAnsiTheme="minorBidi" w:cstheme="minorBidi"/>
          <w:sz w:val="22"/>
          <w:szCs w:val="22"/>
        </w:rPr>
        <w:t xml:space="preserve">The Funding may be used only in accordance with the Project Budget set out in </w:t>
      </w:r>
      <w:r w:rsidRPr="00437A04">
        <w:rPr>
          <w:rFonts w:asciiTheme="minorBidi" w:eastAsiaTheme="minorHAnsi" w:hAnsiTheme="minorBidi" w:cstheme="minorBidi"/>
          <w:b/>
          <w:bCs/>
          <w:sz w:val="22"/>
          <w:szCs w:val="22"/>
        </w:rPr>
        <w:t>Attachment 2</w:t>
      </w:r>
      <w:r w:rsidRPr="00437A04">
        <w:rPr>
          <w:rFonts w:asciiTheme="minorBidi" w:eastAsiaTheme="minorHAnsi" w:hAnsiTheme="minorBidi" w:cstheme="minorBidi"/>
          <w:sz w:val="22"/>
          <w:szCs w:val="22"/>
        </w:rPr>
        <w:t xml:space="preserve"> for expenditures that are necessary or desirable for implementing the Project in the manner described in </w:t>
      </w:r>
      <w:r w:rsidRPr="00437A04">
        <w:rPr>
          <w:rFonts w:asciiTheme="minorBidi" w:eastAsiaTheme="minorHAnsi" w:hAnsiTheme="minorBidi" w:cstheme="minorBidi"/>
          <w:b/>
          <w:bCs/>
          <w:sz w:val="22"/>
          <w:szCs w:val="22"/>
        </w:rPr>
        <w:t>Attachment 1</w:t>
      </w:r>
      <w:r w:rsidRPr="00437A04">
        <w:rPr>
          <w:rFonts w:asciiTheme="minorBidi" w:eastAsiaTheme="minorHAnsi" w:hAnsiTheme="minorBidi" w:cstheme="minorBidi"/>
          <w:sz w:val="22"/>
          <w:szCs w:val="22"/>
        </w:rPr>
        <w:t xml:space="preserve">. </w:t>
      </w:r>
    </w:p>
    <w:p w14:paraId="5F88CBA2" w14:textId="062F7604" w:rsidR="0066608E" w:rsidRPr="00437A04" w:rsidRDefault="0066608E" w:rsidP="00F30039">
      <w:pPr>
        <w:pStyle w:val="DefaultText"/>
        <w:numPr>
          <w:ilvl w:val="1"/>
          <w:numId w:val="6"/>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hanging="567"/>
        <w:rPr>
          <w:rFonts w:asciiTheme="minorBidi" w:hAnsiTheme="minorBidi" w:cstheme="minorBidi"/>
          <w:sz w:val="22"/>
          <w:szCs w:val="22"/>
          <w:u w:val="single"/>
        </w:rPr>
      </w:pPr>
      <w:r w:rsidRPr="00437A04">
        <w:rPr>
          <w:rFonts w:asciiTheme="minorBidi" w:hAnsiTheme="minorBidi" w:cstheme="minorBidi"/>
          <w:bCs/>
          <w:sz w:val="22"/>
          <w:szCs w:val="22"/>
        </w:rPr>
        <w:t xml:space="preserve">The amount approved for disbursement will be based on the achievement of Project results and the expected cash flow needs of the </w:t>
      </w:r>
      <w:r w:rsidR="000B4D2F" w:rsidRPr="00437A04">
        <w:rPr>
          <w:rFonts w:asciiTheme="minorBidi" w:hAnsiTheme="minorBidi" w:cstheme="minorBidi"/>
          <w:bCs/>
          <w:sz w:val="22"/>
          <w:szCs w:val="22"/>
        </w:rPr>
        <w:t>Project Partner</w:t>
      </w:r>
      <w:r w:rsidRPr="00437A04">
        <w:rPr>
          <w:rFonts w:asciiTheme="minorBidi" w:hAnsiTheme="minorBidi" w:cstheme="minorBidi"/>
          <w:bCs/>
          <w:sz w:val="22"/>
          <w:szCs w:val="22"/>
        </w:rPr>
        <w:t xml:space="preserve">.  The Federation, at any time, may approve disbursement of an amount less than the disbursement request if the Federation concludes that the full disbursement request is not justified. </w:t>
      </w:r>
    </w:p>
    <w:p w14:paraId="5F88CBA3" w14:textId="69E2CE71" w:rsidR="0066608E" w:rsidRPr="00437A04" w:rsidRDefault="0066608E" w:rsidP="00840B60">
      <w:pPr>
        <w:pStyle w:val="DefaultText"/>
        <w:numPr>
          <w:ilvl w:val="1"/>
          <w:numId w:val="6"/>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hanging="567"/>
        <w:rPr>
          <w:rFonts w:asciiTheme="minorBidi" w:hAnsiTheme="minorBidi" w:cstheme="minorBidi"/>
          <w:sz w:val="22"/>
          <w:szCs w:val="22"/>
          <w:u w:val="single"/>
        </w:rPr>
      </w:pPr>
      <w:r w:rsidRPr="00437A04">
        <w:rPr>
          <w:rFonts w:asciiTheme="minorBidi" w:hAnsiTheme="minorBidi" w:cstheme="minorBidi"/>
          <w:sz w:val="22"/>
          <w:szCs w:val="22"/>
        </w:rPr>
        <w:t xml:space="preserve">The </w:t>
      </w:r>
      <w:r w:rsidR="00E972A0" w:rsidRPr="00437A04">
        <w:rPr>
          <w:rFonts w:asciiTheme="minorBidi" w:hAnsiTheme="minorBidi" w:cstheme="minorBidi"/>
          <w:sz w:val="22"/>
          <w:szCs w:val="22"/>
        </w:rPr>
        <w:t>IFRC</w:t>
      </w:r>
      <w:r w:rsidRPr="00437A04">
        <w:rPr>
          <w:rFonts w:asciiTheme="minorBidi" w:hAnsiTheme="minorBidi" w:cstheme="minorBidi"/>
          <w:sz w:val="22"/>
          <w:szCs w:val="22"/>
        </w:rPr>
        <w:t xml:space="preserve"> will only accept those expenses deemed eligible expenses in accordance with</w:t>
      </w:r>
      <w:r w:rsidR="00BF3B56" w:rsidRPr="00437A04">
        <w:rPr>
          <w:rFonts w:asciiTheme="minorBidi" w:hAnsiTheme="minorBidi" w:cstheme="minorBidi"/>
          <w:sz w:val="22"/>
          <w:szCs w:val="22"/>
        </w:rPr>
        <w:t xml:space="preserve"> clause </w:t>
      </w:r>
      <w:r w:rsidR="00BF3B56" w:rsidRPr="00437A04">
        <w:rPr>
          <w:rFonts w:asciiTheme="minorBidi" w:hAnsiTheme="minorBidi" w:cstheme="minorBidi"/>
          <w:sz w:val="22"/>
          <w:szCs w:val="22"/>
        </w:rPr>
        <w:fldChar w:fldCharType="begin"/>
      </w:r>
      <w:r w:rsidR="00BF3B56" w:rsidRPr="00437A04">
        <w:rPr>
          <w:rFonts w:asciiTheme="minorBidi" w:hAnsiTheme="minorBidi" w:cstheme="minorBidi"/>
          <w:sz w:val="22"/>
          <w:szCs w:val="22"/>
        </w:rPr>
        <w:instrText xml:space="preserve"> REF _Ref419103634 \r \h </w:instrText>
      </w:r>
      <w:r w:rsidR="00AF3B10" w:rsidRPr="00437A04">
        <w:rPr>
          <w:rFonts w:asciiTheme="minorBidi" w:hAnsiTheme="minorBidi" w:cstheme="minorBidi"/>
          <w:sz w:val="22"/>
          <w:szCs w:val="22"/>
        </w:rPr>
        <w:instrText xml:space="preserve"> \* MERGEFORMAT </w:instrText>
      </w:r>
      <w:r w:rsidR="00BF3B56" w:rsidRPr="00437A04">
        <w:rPr>
          <w:rFonts w:asciiTheme="minorBidi" w:hAnsiTheme="minorBidi" w:cstheme="minorBidi"/>
          <w:sz w:val="22"/>
          <w:szCs w:val="22"/>
        </w:rPr>
      </w:r>
      <w:r w:rsidR="00BF3B56" w:rsidRPr="00437A04">
        <w:rPr>
          <w:rFonts w:asciiTheme="minorBidi" w:hAnsiTheme="minorBidi" w:cstheme="minorBidi"/>
          <w:sz w:val="22"/>
          <w:szCs w:val="22"/>
        </w:rPr>
        <w:fldChar w:fldCharType="separate"/>
      </w:r>
      <w:r w:rsidR="00027919" w:rsidRPr="00437A04">
        <w:rPr>
          <w:rFonts w:asciiTheme="minorBidi" w:hAnsiTheme="minorBidi" w:cstheme="minorBidi"/>
          <w:sz w:val="22"/>
          <w:szCs w:val="22"/>
          <w:cs/>
        </w:rPr>
        <w:t>‎</w:t>
      </w:r>
      <w:r w:rsidR="00027919" w:rsidRPr="00437A04">
        <w:rPr>
          <w:rFonts w:asciiTheme="minorBidi" w:hAnsiTheme="minorBidi" w:cstheme="minorBidi"/>
          <w:sz w:val="22"/>
          <w:szCs w:val="22"/>
        </w:rPr>
        <w:t>9</w:t>
      </w:r>
      <w:r w:rsidR="00BF3B56" w:rsidRPr="00437A04">
        <w:rPr>
          <w:rFonts w:asciiTheme="minorBidi" w:hAnsiTheme="minorBidi" w:cstheme="minorBidi"/>
          <w:sz w:val="22"/>
          <w:szCs w:val="22"/>
        </w:rPr>
        <w:fldChar w:fldCharType="end"/>
      </w:r>
      <w:r w:rsidR="00BF3B56" w:rsidRPr="00437A04">
        <w:rPr>
          <w:rFonts w:asciiTheme="minorBidi" w:hAnsiTheme="minorBidi" w:cstheme="minorBidi"/>
          <w:sz w:val="22"/>
          <w:szCs w:val="22"/>
        </w:rPr>
        <w:t xml:space="preserve"> of</w:t>
      </w:r>
      <w:r w:rsidRPr="00437A04">
        <w:rPr>
          <w:rFonts w:asciiTheme="minorBidi" w:hAnsiTheme="minorBidi" w:cstheme="minorBidi"/>
          <w:sz w:val="22"/>
          <w:szCs w:val="22"/>
        </w:rPr>
        <w:t xml:space="preserve"> this Agreement.  For the avoidance of doubt, the </w:t>
      </w:r>
      <w:r w:rsidR="00E972A0" w:rsidRPr="00437A04">
        <w:rPr>
          <w:rFonts w:asciiTheme="minorBidi" w:hAnsiTheme="minorBidi" w:cstheme="minorBidi"/>
          <w:sz w:val="22"/>
          <w:szCs w:val="22"/>
        </w:rPr>
        <w:t>IFRC</w:t>
      </w:r>
      <w:r w:rsidRPr="00437A04">
        <w:rPr>
          <w:rFonts w:asciiTheme="minorBidi" w:hAnsiTheme="minorBidi" w:cstheme="minorBidi"/>
          <w:sz w:val="22"/>
          <w:szCs w:val="22"/>
        </w:rPr>
        <w:t xml:space="preserve"> will not pay any amounts </w:t>
      </w:r>
      <w:proofErr w:type="gramStart"/>
      <w:r w:rsidRPr="00437A04">
        <w:rPr>
          <w:rFonts w:asciiTheme="minorBidi" w:hAnsiTheme="minorBidi" w:cstheme="minorBidi"/>
          <w:sz w:val="22"/>
          <w:szCs w:val="22"/>
        </w:rPr>
        <w:t>in excess of</w:t>
      </w:r>
      <w:proofErr w:type="gramEnd"/>
      <w:r w:rsidRPr="00437A04">
        <w:rPr>
          <w:rFonts w:asciiTheme="minorBidi" w:hAnsiTheme="minorBidi" w:cstheme="minorBidi"/>
          <w:sz w:val="22"/>
          <w:szCs w:val="22"/>
        </w:rPr>
        <w:t xml:space="preserve"> the Funding, even if eligible costs exceed this amount. Where </w:t>
      </w:r>
      <w:r w:rsidRPr="00437A04">
        <w:rPr>
          <w:rFonts w:asciiTheme="minorBidi" w:hAnsiTheme="minorBidi" w:cstheme="minorBidi"/>
          <w:sz w:val="22"/>
          <w:szCs w:val="22"/>
        </w:rPr>
        <w:lastRenderedPageBreak/>
        <w:t xml:space="preserve">eligible costs are less than the amount budgeted, the Funding may be reduced or reimbursed accordingly. </w:t>
      </w:r>
    </w:p>
    <w:p w14:paraId="5F88CBA4" w14:textId="509A1310" w:rsidR="0066608E" w:rsidRPr="00437A04" w:rsidRDefault="0066608E" w:rsidP="00840B60">
      <w:pPr>
        <w:pStyle w:val="DefaultText"/>
        <w:numPr>
          <w:ilvl w:val="1"/>
          <w:numId w:val="6"/>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hanging="567"/>
        <w:rPr>
          <w:rFonts w:asciiTheme="minorBidi" w:hAnsiTheme="minorBidi" w:cstheme="minorBidi"/>
          <w:sz w:val="22"/>
          <w:szCs w:val="22"/>
          <w:u w:val="single"/>
        </w:rPr>
      </w:pPr>
      <w:r w:rsidRPr="00437A04">
        <w:rPr>
          <w:rFonts w:asciiTheme="minorBidi" w:eastAsiaTheme="minorHAnsi" w:hAnsiTheme="minorBidi" w:cstheme="minorBidi"/>
          <w:sz w:val="22"/>
          <w:szCs w:val="22"/>
        </w:rPr>
        <w:t xml:space="preserve">All Funding is contingent upon performance by the </w:t>
      </w:r>
      <w:r w:rsidR="000B4D2F" w:rsidRPr="00437A04">
        <w:rPr>
          <w:rFonts w:asciiTheme="minorBidi" w:hAnsiTheme="minorBidi" w:cstheme="minorBidi"/>
          <w:bCs/>
          <w:sz w:val="22"/>
          <w:szCs w:val="22"/>
        </w:rPr>
        <w:t xml:space="preserve">Project Partner </w:t>
      </w:r>
      <w:r w:rsidRPr="00437A04">
        <w:rPr>
          <w:rFonts w:asciiTheme="minorBidi" w:eastAsiaTheme="minorHAnsi" w:hAnsiTheme="minorBidi" w:cstheme="minorBidi"/>
          <w:sz w:val="22"/>
          <w:szCs w:val="22"/>
        </w:rPr>
        <w:t xml:space="preserve">of its obligations under this Agreement, including financial and progress reporting obligations provided for in this Agreement. </w:t>
      </w:r>
    </w:p>
    <w:p w14:paraId="5F88CBA5" w14:textId="03096B52" w:rsidR="0066608E" w:rsidRPr="00437A04" w:rsidRDefault="0066608E" w:rsidP="00840B60">
      <w:pPr>
        <w:pStyle w:val="DefaultText"/>
        <w:numPr>
          <w:ilvl w:val="1"/>
          <w:numId w:val="6"/>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hanging="567"/>
        <w:rPr>
          <w:rFonts w:asciiTheme="minorBidi" w:hAnsiTheme="minorBidi" w:cstheme="minorBidi"/>
          <w:sz w:val="22"/>
          <w:szCs w:val="22"/>
          <w:u w:val="single"/>
        </w:rPr>
      </w:pPr>
      <w:r w:rsidRPr="00437A04">
        <w:rPr>
          <w:rFonts w:asciiTheme="minorBidi" w:eastAsiaTheme="minorHAnsi" w:hAnsiTheme="minorBidi" w:cstheme="minorBidi"/>
          <w:sz w:val="22"/>
          <w:szCs w:val="22"/>
        </w:rPr>
        <w:t>The</w:t>
      </w:r>
      <w:r w:rsidR="0034690F" w:rsidRPr="00437A04">
        <w:rPr>
          <w:rFonts w:asciiTheme="minorBidi" w:eastAsiaTheme="minorHAnsi" w:hAnsiTheme="minorBidi" w:cstheme="minorBidi"/>
          <w:sz w:val="22"/>
          <w:szCs w:val="22"/>
        </w:rPr>
        <w:t xml:space="preserve"> </w:t>
      </w:r>
      <w:r w:rsidR="000B4D2F" w:rsidRPr="00437A04">
        <w:rPr>
          <w:rFonts w:asciiTheme="minorBidi" w:hAnsiTheme="minorBidi" w:cstheme="minorBidi"/>
          <w:bCs/>
          <w:sz w:val="22"/>
          <w:szCs w:val="22"/>
        </w:rPr>
        <w:t xml:space="preserve">Project Partner </w:t>
      </w:r>
      <w:r w:rsidRPr="00437A04">
        <w:rPr>
          <w:rFonts w:asciiTheme="minorBidi" w:eastAsiaTheme="minorHAnsi" w:hAnsiTheme="minorBidi" w:cstheme="minorBidi"/>
          <w:sz w:val="22"/>
          <w:szCs w:val="22"/>
        </w:rPr>
        <w:t xml:space="preserve">may, on its own initiative, increase or decrease the amounts allotted to individual budget components (expenditure categories) in the Project Budget set forth in </w:t>
      </w:r>
      <w:r w:rsidRPr="00437A04">
        <w:rPr>
          <w:rFonts w:asciiTheme="minorBidi" w:eastAsiaTheme="minorHAnsi" w:hAnsiTheme="minorBidi" w:cstheme="minorBidi"/>
          <w:b/>
          <w:bCs/>
          <w:sz w:val="22"/>
          <w:szCs w:val="22"/>
        </w:rPr>
        <w:t>Attachment 2</w:t>
      </w:r>
      <w:r w:rsidRPr="00437A04">
        <w:rPr>
          <w:rFonts w:asciiTheme="minorBidi" w:eastAsiaTheme="minorHAnsi" w:hAnsiTheme="minorBidi" w:cstheme="minorBidi"/>
          <w:sz w:val="22"/>
          <w:szCs w:val="22"/>
        </w:rPr>
        <w:t xml:space="preserve"> by up to ten percent, without exceeding the overall amount of the Funding. Any other variation of the budget components shall require the prior written approval of the </w:t>
      </w:r>
      <w:r w:rsidR="00E972A0" w:rsidRPr="00437A04">
        <w:rPr>
          <w:rFonts w:asciiTheme="minorBidi" w:eastAsiaTheme="minorHAnsi" w:hAnsiTheme="minorBidi" w:cstheme="minorBidi"/>
          <w:sz w:val="22"/>
          <w:szCs w:val="22"/>
        </w:rPr>
        <w:t>IFRC</w:t>
      </w:r>
      <w:r w:rsidRPr="00437A04">
        <w:rPr>
          <w:rFonts w:asciiTheme="minorBidi" w:eastAsiaTheme="minorHAnsi" w:hAnsiTheme="minorBidi" w:cstheme="minorBidi"/>
          <w:sz w:val="22"/>
          <w:szCs w:val="22"/>
        </w:rPr>
        <w:t>.</w:t>
      </w:r>
    </w:p>
    <w:p w14:paraId="5F88CBA6" w14:textId="41DA3CD5" w:rsidR="0066608E" w:rsidRPr="00437A04" w:rsidRDefault="0066608E" w:rsidP="00840B60">
      <w:pPr>
        <w:pStyle w:val="DefaultText"/>
        <w:numPr>
          <w:ilvl w:val="1"/>
          <w:numId w:val="6"/>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hanging="567"/>
        <w:rPr>
          <w:rFonts w:asciiTheme="minorBidi" w:hAnsiTheme="minorBidi" w:cstheme="minorBidi"/>
          <w:sz w:val="22"/>
          <w:szCs w:val="22"/>
          <w:u w:val="single"/>
        </w:rPr>
      </w:pPr>
      <w:r w:rsidRPr="00437A04">
        <w:rPr>
          <w:rFonts w:asciiTheme="minorBidi" w:hAnsiTheme="minorBidi" w:cstheme="minorBidi"/>
          <w:bCs/>
          <w:sz w:val="22"/>
          <w:szCs w:val="22"/>
        </w:rPr>
        <w:t>The</w:t>
      </w:r>
      <w:r w:rsidR="0034690F" w:rsidRPr="00437A04">
        <w:rPr>
          <w:rFonts w:asciiTheme="minorBidi" w:hAnsiTheme="minorBidi" w:cstheme="minorBidi"/>
          <w:bCs/>
          <w:sz w:val="22"/>
          <w:szCs w:val="22"/>
        </w:rPr>
        <w:t xml:space="preserve"> </w:t>
      </w:r>
      <w:r w:rsidR="000B4D2F" w:rsidRPr="00437A04">
        <w:rPr>
          <w:rFonts w:asciiTheme="minorBidi" w:hAnsiTheme="minorBidi" w:cstheme="minorBidi"/>
          <w:bCs/>
          <w:sz w:val="22"/>
          <w:szCs w:val="22"/>
        </w:rPr>
        <w:t xml:space="preserve">Project Partner </w:t>
      </w:r>
      <w:r w:rsidRPr="00437A04">
        <w:rPr>
          <w:rFonts w:asciiTheme="minorBidi" w:hAnsiTheme="minorBidi" w:cstheme="minorBidi"/>
          <w:bCs/>
          <w:sz w:val="22"/>
          <w:szCs w:val="22"/>
        </w:rPr>
        <w:t xml:space="preserve">shall not accept funds for the Project from any party other than the Parties to this Agreement, without the prior written consent of the </w:t>
      </w:r>
      <w:r w:rsidR="00E972A0" w:rsidRPr="00437A04">
        <w:rPr>
          <w:rFonts w:asciiTheme="minorBidi" w:hAnsiTheme="minorBidi" w:cstheme="minorBidi"/>
          <w:bCs/>
          <w:sz w:val="22"/>
          <w:szCs w:val="22"/>
        </w:rPr>
        <w:t>IFRC</w:t>
      </w:r>
      <w:r w:rsidRPr="00437A04">
        <w:rPr>
          <w:rFonts w:asciiTheme="minorBidi" w:hAnsiTheme="minorBidi" w:cstheme="minorBidi"/>
          <w:bCs/>
          <w:sz w:val="22"/>
          <w:szCs w:val="22"/>
        </w:rPr>
        <w:t xml:space="preserve">. </w:t>
      </w:r>
    </w:p>
    <w:p w14:paraId="5F88CBA7" w14:textId="0331988C" w:rsidR="0066608E" w:rsidRPr="00437A04" w:rsidRDefault="0066608E" w:rsidP="00840B60">
      <w:pPr>
        <w:pStyle w:val="DefaultText"/>
        <w:numPr>
          <w:ilvl w:val="1"/>
          <w:numId w:val="6"/>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hanging="567"/>
        <w:rPr>
          <w:rFonts w:asciiTheme="minorBidi" w:hAnsiTheme="minorBidi" w:cstheme="minorBidi"/>
          <w:sz w:val="22"/>
          <w:szCs w:val="22"/>
          <w:u w:val="single"/>
        </w:rPr>
      </w:pPr>
      <w:r w:rsidRPr="00437A04">
        <w:rPr>
          <w:rFonts w:asciiTheme="minorBidi" w:hAnsiTheme="minorBidi" w:cstheme="minorBidi"/>
          <w:bCs/>
          <w:sz w:val="22"/>
          <w:szCs w:val="22"/>
        </w:rPr>
        <w:t xml:space="preserve">The </w:t>
      </w:r>
      <w:r w:rsidR="000B4D2F" w:rsidRPr="00437A04">
        <w:rPr>
          <w:rFonts w:asciiTheme="minorBidi" w:hAnsiTheme="minorBidi" w:cstheme="minorBidi"/>
          <w:bCs/>
          <w:sz w:val="22"/>
          <w:szCs w:val="22"/>
        </w:rPr>
        <w:t xml:space="preserve">Project Partner </w:t>
      </w:r>
      <w:r w:rsidRPr="00437A04">
        <w:rPr>
          <w:rFonts w:asciiTheme="minorBidi" w:hAnsiTheme="minorBidi" w:cstheme="minorBidi"/>
          <w:bCs/>
          <w:sz w:val="22"/>
          <w:szCs w:val="22"/>
        </w:rPr>
        <w:t xml:space="preserve">is strongly encouraged to ensure that, consistent with applicable law, the purchase of any goods or services using the Funding shall be free from taxes and duties.  </w:t>
      </w:r>
      <w:r w:rsidRPr="00437A04">
        <w:rPr>
          <w:rFonts w:ascii="Arial" w:hAnsi="Arial" w:cs="Arial"/>
          <w:sz w:val="22"/>
          <w:szCs w:val="22"/>
        </w:rPr>
        <w:t xml:space="preserve">Therefore, the </w:t>
      </w:r>
      <w:r w:rsidR="00AF4343" w:rsidRPr="00437A04">
        <w:rPr>
          <w:rFonts w:ascii="Arial" w:hAnsi="Arial" w:cs="Arial"/>
          <w:sz w:val="22"/>
          <w:szCs w:val="22"/>
        </w:rPr>
        <w:t>Project Partner</w:t>
      </w:r>
      <w:r w:rsidR="00455E0A">
        <w:rPr>
          <w:rFonts w:ascii="Arial" w:hAnsi="Arial" w:cs="Arial"/>
          <w:sz w:val="22"/>
          <w:szCs w:val="22"/>
        </w:rPr>
        <w:t xml:space="preserve"> </w:t>
      </w:r>
      <w:r w:rsidRPr="00437A04">
        <w:rPr>
          <w:rFonts w:ascii="Arial" w:hAnsi="Arial" w:cs="Arial"/>
          <w:sz w:val="22"/>
          <w:szCs w:val="22"/>
        </w:rPr>
        <w:t xml:space="preserve">will, not later than ninety (90) days after the </w:t>
      </w:r>
      <w:r w:rsidR="00D569C4" w:rsidRPr="00437A04">
        <w:rPr>
          <w:rFonts w:ascii="Arial" w:hAnsi="Arial" w:cs="Arial"/>
          <w:sz w:val="22"/>
          <w:szCs w:val="22"/>
        </w:rPr>
        <w:t>Agreement</w:t>
      </w:r>
      <w:r w:rsidRPr="00437A04">
        <w:rPr>
          <w:rFonts w:ascii="Arial" w:hAnsi="Arial" w:cs="Arial"/>
          <w:sz w:val="22"/>
          <w:szCs w:val="22"/>
        </w:rPr>
        <w:t xml:space="preserve"> Commencement Date, provide the </w:t>
      </w:r>
      <w:r w:rsidR="00E972A0" w:rsidRPr="00437A04">
        <w:rPr>
          <w:rFonts w:ascii="Arial" w:hAnsi="Arial" w:cs="Arial"/>
          <w:sz w:val="22"/>
          <w:szCs w:val="22"/>
        </w:rPr>
        <w:t>IFRC</w:t>
      </w:r>
      <w:r w:rsidRPr="00437A04">
        <w:rPr>
          <w:rFonts w:ascii="Arial" w:hAnsi="Arial" w:cs="Arial"/>
          <w:sz w:val="22"/>
          <w:szCs w:val="22"/>
        </w:rPr>
        <w:t xml:space="preserve"> with written confirmation of the status of the exemption from taxes and duties that may be accorded to assistance under this Agreement.  Where the </w:t>
      </w:r>
      <w:r w:rsidR="009F07F4" w:rsidRPr="00437A04">
        <w:rPr>
          <w:rFonts w:ascii="Arial" w:hAnsi="Arial" w:cs="Arial"/>
          <w:sz w:val="22"/>
          <w:szCs w:val="22"/>
        </w:rPr>
        <w:t>Project Partner</w:t>
      </w:r>
      <w:r w:rsidR="00455E0A">
        <w:rPr>
          <w:rFonts w:ascii="Arial" w:hAnsi="Arial" w:cs="Arial"/>
          <w:sz w:val="22"/>
          <w:szCs w:val="22"/>
        </w:rPr>
        <w:t xml:space="preserve"> </w:t>
      </w:r>
      <w:r w:rsidRPr="00437A04">
        <w:rPr>
          <w:rFonts w:ascii="Arial" w:hAnsi="Arial" w:cs="Arial"/>
          <w:sz w:val="22"/>
          <w:szCs w:val="22"/>
        </w:rPr>
        <w:t xml:space="preserve">is required to pay taxes and duties upfront and claim a reimbursement </w:t>
      </w:r>
      <w:proofErr w:type="gramStart"/>
      <w:r w:rsidRPr="00437A04">
        <w:rPr>
          <w:rFonts w:ascii="Arial" w:hAnsi="Arial" w:cs="Arial"/>
          <w:sz w:val="22"/>
          <w:szCs w:val="22"/>
        </w:rPr>
        <w:t>at a later date</w:t>
      </w:r>
      <w:proofErr w:type="gramEnd"/>
      <w:r w:rsidRPr="00437A04">
        <w:rPr>
          <w:rFonts w:ascii="Arial" w:hAnsi="Arial" w:cs="Arial"/>
          <w:sz w:val="22"/>
          <w:szCs w:val="22"/>
        </w:rPr>
        <w:t xml:space="preserve"> from the relevant tax authorities, the </w:t>
      </w:r>
      <w:r w:rsidR="009F07F4" w:rsidRPr="00437A04">
        <w:rPr>
          <w:rFonts w:ascii="Arial" w:hAnsi="Arial" w:cs="Arial"/>
          <w:sz w:val="22"/>
          <w:szCs w:val="22"/>
        </w:rPr>
        <w:t xml:space="preserve">Project Partner </w:t>
      </w:r>
      <w:r w:rsidRPr="00437A04">
        <w:rPr>
          <w:rFonts w:ascii="Arial" w:hAnsi="Arial" w:cs="Arial"/>
          <w:sz w:val="22"/>
          <w:szCs w:val="22"/>
        </w:rPr>
        <w:t>shall not claim the amounts paid in taxes and duties as eligible costs under this Agreement.</w:t>
      </w:r>
    </w:p>
    <w:p w14:paraId="5F88CBA9" w14:textId="14449AA3" w:rsidR="0066608E" w:rsidRPr="00437A04" w:rsidRDefault="0066608E" w:rsidP="00F30039">
      <w:pPr>
        <w:pStyle w:val="DefaultText"/>
        <w:numPr>
          <w:ilvl w:val="1"/>
          <w:numId w:val="6"/>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hanging="567"/>
        <w:rPr>
          <w:rFonts w:asciiTheme="minorBidi" w:hAnsiTheme="minorBidi" w:cstheme="minorBidi"/>
          <w:sz w:val="22"/>
          <w:szCs w:val="22"/>
          <w:u w:val="single"/>
        </w:rPr>
      </w:pPr>
      <w:r w:rsidRPr="00437A04">
        <w:rPr>
          <w:rFonts w:ascii="Arial" w:hAnsi="Arial" w:cs="Arial"/>
          <w:bCs/>
          <w:sz w:val="22"/>
          <w:szCs w:val="22"/>
          <w:lang w:val="en-US"/>
        </w:rPr>
        <w:t xml:space="preserve">Where the </w:t>
      </w:r>
      <w:r w:rsidR="000B4D2F" w:rsidRPr="00437A04">
        <w:rPr>
          <w:rFonts w:asciiTheme="minorBidi" w:hAnsiTheme="minorBidi" w:cstheme="minorBidi"/>
          <w:bCs/>
          <w:sz w:val="22"/>
          <w:szCs w:val="22"/>
        </w:rPr>
        <w:t xml:space="preserve">Project Partner </w:t>
      </w:r>
      <w:r w:rsidRPr="00437A04">
        <w:rPr>
          <w:rFonts w:ascii="Arial" w:hAnsi="Arial" w:cs="Arial"/>
          <w:bCs/>
          <w:sz w:val="22"/>
          <w:szCs w:val="22"/>
          <w:lang w:val="en-US"/>
        </w:rPr>
        <w:t>applies a fixed percentage or amount to cover its administration/management support costs, this must be included in the budget. The amount applied must be reasonable and based upon a justifiable costing mechanism and supporting documentation.</w:t>
      </w:r>
    </w:p>
    <w:p w14:paraId="058E3340" w14:textId="77777777" w:rsidR="00310356" w:rsidRPr="00437A04" w:rsidRDefault="00310356" w:rsidP="00F30039">
      <w:pPr>
        <w:pStyle w:val="DefaultText"/>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rPr>
          <w:rFonts w:asciiTheme="minorBidi" w:hAnsiTheme="minorBidi" w:cstheme="minorBidi"/>
          <w:sz w:val="22"/>
          <w:szCs w:val="22"/>
          <w:u w:val="single"/>
        </w:rPr>
      </w:pPr>
    </w:p>
    <w:p w14:paraId="35450BBC" w14:textId="048B2A02" w:rsidR="00B37ACB" w:rsidRPr="00437A04" w:rsidRDefault="002778E8" w:rsidP="00B37ACB">
      <w:pPr>
        <w:pStyle w:val="DefaultText"/>
        <w:numPr>
          <w:ilvl w:val="0"/>
          <w:numId w:val="6"/>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rPr>
          <w:rFonts w:asciiTheme="minorBidi" w:hAnsiTheme="minorBidi" w:cstheme="minorBidi"/>
          <w:bCs/>
          <w:sz w:val="22"/>
          <w:szCs w:val="22"/>
        </w:rPr>
      </w:pPr>
      <w:r w:rsidRPr="00437A04">
        <w:rPr>
          <w:rFonts w:asciiTheme="minorBidi" w:hAnsiTheme="minorBidi" w:cstheme="minorBidi"/>
          <w:b/>
          <w:bCs/>
          <w:sz w:val="22"/>
          <w:szCs w:val="22"/>
          <w:u w:val="single"/>
        </w:rPr>
        <w:t>R</w:t>
      </w:r>
      <w:r w:rsidR="00D42BDC" w:rsidRPr="00437A04">
        <w:rPr>
          <w:rFonts w:asciiTheme="minorBidi" w:hAnsiTheme="minorBidi" w:cstheme="minorBidi"/>
          <w:b/>
          <w:bCs/>
          <w:sz w:val="22"/>
          <w:szCs w:val="22"/>
          <w:u w:val="single"/>
        </w:rPr>
        <w:t xml:space="preserve">ESPONSIBILITIES OF THE PARTIES IN INITIATING PAYMENT </w:t>
      </w:r>
    </w:p>
    <w:p w14:paraId="5F88CBAC" w14:textId="7A920299" w:rsidR="000F6AB8" w:rsidRPr="00437A04" w:rsidRDefault="002778E8" w:rsidP="00A731E4">
      <w:pPr>
        <w:pStyle w:val="DefaultText"/>
        <w:numPr>
          <w:ilvl w:val="1"/>
          <w:numId w:val="49"/>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rPr>
          <w:rFonts w:asciiTheme="minorBidi" w:hAnsiTheme="minorBidi" w:cstheme="minorBidi"/>
          <w:bCs/>
          <w:sz w:val="22"/>
          <w:szCs w:val="22"/>
        </w:rPr>
      </w:pPr>
      <w:proofErr w:type="gramStart"/>
      <w:r w:rsidRPr="00437A04">
        <w:rPr>
          <w:rFonts w:asciiTheme="minorBidi" w:hAnsiTheme="minorBidi" w:cstheme="minorBidi"/>
          <w:bCs/>
          <w:sz w:val="22"/>
          <w:szCs w:val="22"/>
        </w:rPr>
        <w:t>In order to</w:t>
      </w:r>
      <w:proofErr w:type="gramEnd"/>
      <w:r w:rsidRPr="00437A04">
        <w:rPr>
          <w:rFonts w:asciiTheme="minorBidi" w:hAnsiTheme="minorBidi" w:cstheme="minorBidi"/>
          <w:bCs/>
          <w:sz w:val="22"/>
          <w:szCs w:val="22"/>
        </w:rPr>
        <w:t xml:space="preserve"> initiate a payment under, the </w:t>
      </w:r>
      <w:r w:rsidR="000B4D2F" w:rsidRPr="00437A04">
        <w:rPr>
          <w:rFonts w:asciiTheme="minorBidi" w:hAnsiTheme="minorBidi" w:cstheme="minorBidi"/>
          <w:bCs/>
          <w:sz w:val="22"/>
          <w:szCs w:val="22"/>
        </w:rPr>
        <w:t>Project Partner</w:t>
      </w:r>
      <w:r w:rsidR="007D51B1" w:rsidRPr="00437A04">
        <w:rPr>
          <w:rFonts w:asciiTheme="minorBidi" w:hAnsiTheme="minorBidi" w:cstheme="minorBidi"/>
          <w:bCs/>
          <w:sz w:val="22"/>
          <w:szCs w:val="22"/>
        </w:rPr>
        <w:t>’s</w:t>
      </w:r>
      <w:r w:rsidR="000B4D2F" w:rsidRPr="00437A04">
        <w:rPr>
          <w:rFonts w:asciiTheme="minorBidi" w:hAnsiTheme="minorBidi" w:cstheme="minorBidi"/>
          <w:bCs/>
          <w:sz w:val="22"/>
          <w:szCs w:val="22"/>
        </w:rPr>
        <w:t xml:space="preserve"> </w:t>
      </w:r>
      <w:r w:rsidRPr="00437A04">
        <w:rPr>
          <w:rFonts w:asciiTheme="minorBidi" w:hAnsiTheme="minorBidi" w:cstheme="minorBidi"/>
          <w:bCs/>
          <w:sz w:val="22"/>
          <w:szCs w:val="22"/>
        </w:rPr>
        <w:t xml:space="preserve">project manager shall submit to the </w:t>
      </w:r>
      <w:r w:rsidR="00E972A0" w:rsidRPr="00437A04">
        <w:rPr>
          <w:rFonts w:asciiTheme="minorBidi" w:hAnsiTheme="minorBidi" w:cstheme="minorBidi"/>
          <w:bCs/>
          <w:sz w:val="22"/>
          <w:szCs w:val="22"/>
        </w:rPr>
        <w:t>IFRC</w:t>
      </w:r>
      <w:r w:rsidRPr="00437A04">
        <w:rPr>
          <w:rFonts w:asciiTheme="minorBidi" w:hAnsiTheme="minorBidi" w:cstheme="minorBidi"/>
          <w:bCs/>
          <w:sz w:val="22"/>
          <w:szCs w:val="22"/>
        </w:rPr>
        <w:t xml:space="preserve"> project manager a request for </w:t>
      </w:r>
      <w:r w:rsidR="007D51B1" w:rsidRPr="00437A04">
        <w:rPr>
          <w:rFonts w:asciiTheme="minorBidi" w:hAnsiTheme="minorBidi" w:cstheme="minorBidi"/>
          <w:bCs/>
          <w:sz w:val="22"/>
          <w:szCs w:val="22"/>
        </w:rPr>
        <w:t>payment</w:t>
      </w:r>
      <w:r w:rsidRPr="00437A04">
        <w:rPr>
          <w:rFonts w:asciiTheme="minorBidi" w:hAnsiTheme="minorBidi" w:cstheme="minorBidi"/>
          <w:bCs/>
          <w:sz w:val="22"/>
          <w:szCs w:val="22"/>
        </w:rPr>
        <w:t xml:space="preserve">, </w:t>
      </w:r>
      <w:r w:rsidR="000F6AB8" w:rsidRPr="00437A04">
        <w:rPr>
          <w:rFonts w:asciiTheme="minorBidi" w:hAnsiTheme="minorBidi" w:cstheme="minorBidi"/>
          <w:bCs/>
          <w:sz w:val="22"/>
          <w:szCs w:val="22"/>
        </w:rPr>
        <w:t xml:space="preserve">on the frequency set out in the Project Data and </w:t>
      </w:r>
      <w:r w:rsidRPr="00437A04">
        <w:rPr>
          <w:rFonts w:asciiTheme="minorBidi" w:hAnsiTheme="minorBidi" w:cstheme="minorBidi"/>
          <w:bCs/>
          <w:sz w:val="22"/>
          <w:szCs w:val="22"/>
        </w:rPr>
        <w:t>using the</w:t>
      </w:r>
      <w:r w:rsidR="00603D35" w:rsidRPr="00437A04">
        <w:rPr>
          <w:rFonts w:asciiTheme="minorBidi" w:hAnsiTheme="minorBidi" w:cstheme="minorBidi"/>
          <w:bCs/>
          <w:sz w:val="22"/>
          <w:szCs w:val="22"/>
        </w:rPr>
        <w:t xml:space="preserve"> Payment Request Form (Annex 3)</w:t>
      </w:r>
      <w:r w:rsidRPr="00437A04">
        <w:rPr>
          <w:rFonts w:asciiTheme="minorBidi" w:hAnsiTheme="minorBidi" w:cstheme="minorBidi"/>
          <w:bCs/>
          <w:sz w:val="22"/>
          <w:szCs w:val="22"/>
        </w:rPr>
        <w:t xml:space="preserve">. The </w:t>
      </w:r>
      <w:r w:rsidR="00E972A0" w:rsidRPr="00437A04">
        <w:rPr>
          <w:rFonts w:asciiTheme="minorBidi" w:hAnsiTheme="minorBidi" w:cstheme="minorBidi"/>
          <w:bCs/>
          <w:sz w:val="22"/>
          <w:szCs w:val="22"/>
        </w:rPr>
        <w:t>IFRC</w:t>
      </w:r>
      <w:r w:rsidRPr="00437A04">
        <w:rPr>
          <w:rFonts w:asciiTheme="minorBidi" w:hAnsiTheme="minorBidi" w:cstheme="minorBidi"/>
          <w:bCs/>
          <w:sz w:val="22"/>
          <w:szCs w:val="22"/>
        </w:rPr>
        <w:t xml:space="preserve"> will then validate the request to ensure compliance with the budget and these terms and conditions</w:t>
      </w:r>
      <w:r w:rsidR="00CB10FE" w:rsidRPr="00437A04">
        <w:rPr>
          <w:rFonts w:asciiTheme="minorBidi" w:hAnsiTheme="minorBidi" w:cstheme="minorBidi"/>
          <w:bCs/>
          <w:sz w:val="22"/>
          <w:szCs w:val="22"/>
        </w:rPr>
        <w:t>; once</w:t>
      </w:r>
      <w:r w:rsidRPr="00437A04">
        <w:rPr>
          <w:rFonts w:asciiTheme="minorBidi" w:hAnsiTheme="minorBidi" w:cstheme="minorBidi"/>
          <w:bCs/>
          <w:sz w:val="22"/>
          <w:szCs w:val="22"/>
        </w:rPr>
        <w:t xml:space="preserve"> approved, </w:t>
      </w:r>
      <w:r w:rsidR="000262B5" w:rsidRPr="00437A04">
        <w:rPr>
          <w:rFonts w:asciiTheme="minorBidi" w:hAnsiTheme="minorBidi" w:cstheme="minorBidi"/>
          <w:bCs/>
          <w:sz w:val="22"/>
          <w:szCs w:val="22"/>
        </w:rPr>
        <w:t xml:space="preserve">the </w:t>
      </w:r>
      <w:r w:rsidR="00E972A0" w:rsidRPr="00437A04">
        <w:rPr>
          <w:rFonts w:asciiTheme="minorBidi" w:hAnsiTheme="minorBidi" w:cstheme="minorBidi"/>
          <w:bCs/>
          <w:sz w:val="22"/>
          <w:szCs w:val="22"/>
        </w:rPr>
        <w:t>IFRC</w:t>
      </w:r>
      <w:r w:rsidR="000262B5" w:rsidRPr="00437A04">
        <w:rPr>
          <w:rFonts w:asciiTheme="minorBidi" w:hAnsiTheme="minorBidi" w:cstheme="minorBidi"/>
          <w:bCs/>
          <w:sz w:val="22"/>
          <w:szCs w:val="22"/>
        </w:rPr>
        <w:t xml:space="preserve"> project manager </w:t>
      </w:r>
      <w:r w:rsidRPr="00437A04">
        <w:rPr>
          <w:rFonts w:asciiTheme="minorBidi" w:hAnsiTheme="minorBidi" w:cstheme="minorBidi"/>
          <w:bCs/>
          <w:sz w:val="22"/>
          <w:szCs w:val="22"/>
        </w:rPr>
        <w:t xml:space="preserve">will forward the Payment Request Form to the </w:t>
      </w:r>
      <w:r w:rsidR="00E972A0" w:rsidRPr="00437A04">
        <w:rPr>
          <w:rFonts w:asciiTheme="minorBidi" w:hAnsiTheme="minorBidi" w:cstheme="minorBidi"/>
          <w:bCs/>
          <w:sz w:val="22"/>
          <w:szCs w:val="22"/>
        </w:rPr>
        <w:t>IFRC</w:t>
      </w:r>
      <w:r w:rsidRPr="00437A04">
        <w:rPr>
          <w:rFonts w:asciiTheme="minorBidi" w:hAnsiTheme="minorBidi" w:cstheme="minorBidi"/>
          <w:bCs/>
          <w:sz w:val="22"/>
          <w:szCs w:val="22"/>
        </w:rPr>
        <w:t xml:space="preserve"> Finance Department for payment. </w:t>
      </w:r>
      <w:r w:rsidR="000F6AB8" w:rsidRPr="00437A04">
        <w:rPr>
          <w:rFonts w:asciiTheme="minorBidi" w:hAnsiTheme="minorBidi" w:cstheme="minorBidi"/>
          <w:sz w:val="22"/>
          <w:szCs w:val="22"/>
        </w:rPr>
        <w:t>Cash Transfers shall be paid to the</w:t>
      </w:r>
      <w:r w:rsidR="0034690F" w:rsidRPr="00437A04">
        <w:rPr>
          <w:rFonts w:asciiTheme="minorBidi" w:hAnsiTheme="minorBidi" w:cstheme="minorBidi"/>
          <w:sz w:val="22"/>
          <w:szCs w:val="22"/>
        </w:rPr>
        <w:t xml:space="preserve"> </w:t>
      </w:r>
      <w:r w:rsidR="000B4D2F" w:rsidRPr="00437A04">
        <w:rPr>
          <w:rFonts w:asciiTheme="minorBidi" w:hAnsiTheme="minorBidi" w:cstheme="minorBidi"/>
          <w:bCs/>
          <w:sz w:val="22"/>
          <w:szCs w:val="22"/>
        </w:rPr>
        <w:t xml:space="preserve">Project Partner </w:t>
      </w:r>
      <w:r w:rsidR="000F6AB8" w:rsidRPr="00437A04">
        <w:rPr>
          <w:rFonts w:asciiTheme="minorBidi" w:hAnsiTheme="minorBidi" w:cstheme="minorBidi"/>
          <w:sz w:val="22"/>
          <w:szCs w:val="22"/>
        </w:rPr>
        <w:t>in Swiss Francs (CHF) on the frequency set out in the Project Data</w:t>
      </w:r>
      <w:r w:rsidR="00A96A47" w:rsidRPr="00437A04">
        <w:rPr>
          <w:rFonts w:asciiTheme="minorBidi" w:hAnsiTheme="minorBidi" w:cstheme="minorBidi"/>
          <w:bCs/>
          <w:i/>
          <w:iCs/>
          <w:sz w:val="22"/>
          <w:szCs w:val="22"/>
        </w:rPr>
        <w:t>.</w:t>
      </w:r>
      <w:r w:rsidR="00D20695" w:rsidRPr="00437A04">
        <w:rPr>
          <w:rFonts w:asciiTheme="minorBidi" w:hAnsiTheme="minorBidi" w:cstheme="minorBidi"/>
          <w:bCs/>
          <w:sz w:val="22"/>
          <w:szCs w:val="22"/>
        </w:rPr>
        <w:t xml:space="preserve"> </w:t>
      </w:r>
    </w:p>
    <w:p w14:paraId="5F88CBAD" w14:textId="3F55E95B" w:rsidR="00BC0858" w:rsidRPr="00437A04" w:rsidRDefault="00BC0858" w:rsidP="00A731E4">
      <w:pPr>
        <w:pStyle w:val="DefaultText"/>
        <w:numPr>
          <w:ilvl w:val="1"/>
          <w:numId w:val="49"/>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rPr>
          <w:rFonts w:asciiTheme="minorBidi" w:hAnsiTheme="minorBidi" w:cstheme="minorBidi"/>
          <w:bCs/>
          <w:sz w:val="22"/>
          <w:szCs w:val="22"/>
        </w:rPr>
      </w:pPr>
      <w:r w:rsidRPr="00437A04">
        <w:rPr>
          <w:rFonts w:asciiTheme="minorBidi" w:hAnsiTheme="minorBidi" w:cstheme="minorBidi"/>
          <w:bCs/>
          <w:sz w:val="22"/>
          <w:szCs w:val="22"/>
        </w:rPr>
        <w:t>The</w:t>
      </w:r>
      <w:r w:rsidR="0034690F" w:rsidRPr="00437A04">
        <w:rPr>
          <w:rFonts w:asciiTheme="minorBidi" w:hAnsiTheme="minorBidi" w:cstheme="minorBidi"/>
          <w:bCs/>
          <w:sz w:val="22"/>
          <w:szCs w:val="22"/>
        </w:rPr>
        <w:t xml:space="preserve"> </w:t>
      </w:r>
      <w:r w:rsidR="000B4D2F" w:rsidRPr="00437A04">
        <w:rPr>
          <w:rFonts w:asciiTheme="minorBidi" w:hAnsiTheme="minorBidi" w:cstheme="minorBidi"/>
          <w:bCs/>
          <w:sz w:val="22"/>
          <w:szCs w:val="22"/>
        </w:rPr>
        <w:t xml:space="preserve">Project Partner </w:t>
      </w:r>
      <w:r w:rsidRPr="00437A04">
        <w:rPr>
          <w:rFonts w:asciiTheme="minorBidi" w:hAnsiTheme="minorBidi" w:cstheme="minorBidi"/>
          <w:bCs/>
          <w:sz w:val="22"/>
          <w:szCs w:val="22"/>
        </w:rPr>
        <w:t xml:space="preserve">project manager will </w:t>
      </w:r>
      <w:r w:rsidR="00D20A40" w:rsidRPr="00437A04">
        <w:rPr>
          <w:rFonts w:asciiTheme="minorBidi" w:hAnsiTheme="minorBidi" w:cstheme="minorBidi"/>
          <w:bCs/>
          <w:sz w:val="22"/>
          <w:szCs w:val="22"/>
        </w:rPr>
        <w:t>confirm</w:t>
      </w:r>
      <w:r w:rsidRPr="00437A04">
        <w:rPr>
          <w:rFonts w:asciiTheme="minorBidi" w:hAnsiTheme="minorBidi" w:cstheme="minorBidi"/>
          <w:bCs/>
          <w:sz w:val="22"/>
          <w:szCs w:val="22"/>
        </w:rPr>
        <w:t xml:space="preserve"> the receipt of the bank transfer by email to the </w:t>
      </w:r>
      <w:r w:rsidR="00E972A0" w:rsidRPr="00437A04">
        <w:rPr>
          <w:rFonts w:asciiTheme="minorBidi" w:hAnsiTheme="minorBidi" w:cstheme="minorBidi"/>
          <w:bCs/>
          <w:sz w:val="22"/>
          <w:szCs w:val="22"/>
        </w:rPr>
        <w:t>IFRC</w:t>
      </w:r>
      <w:r w:rsidRPr="00437A04">
        <w:rPr>
          <w:rFonts w:asciiTheme="minorBidi" w:hAnsiTheme="minorBidi" w:cstheme="minorBidi"/>
          <w:bCs/>
          <w:sz w:val="22"/>
          <w:szCs w:val="22"/>
        </w:rPr>
        <w:t xml:space="preserve"> project manager</w:t>
      </w:r>
      <w:r w:rsidR="00D20A40" w:rsidRPr="00437A04">
        <w:rPr>
          <w:rFonts w:asciiTheme="minorBidi" w:hAnsiTheme="minorBidi" w:cstheme="minorBidi"/>
          <w:bCs/>
          <w:sz w:val="22"/>
          <w:szCs w:val="22"/>
        </w:rPr>
        <w:t>, stating the amount received, currency, date received and bank account number</w:t>
      </w:r>
      <w:r w:rsidRPr="00437A04">
        <w:rPr>
          <w:rFonts w:asciiTheme="minorBidi" w:hAnsiTheme="minorBidi" w:cstheme="minorBidi"/>
          <w:bCs/>
          <w:sz w:val="22"/>
          <w:szCs w:val="22"/>
        </w:rPr>
        <w:t>.</w:t>
      </w:r>
    </w:p>
    <w:p w14:paraId="5F88CBAE" w14:textId="0D7B07F8" w:rsidR="002778E8" w:rsidRPr="00437A04" w:rsidRDefault="002778E8" w:rsidP="00A731E4">
      <w:pPr>
        <w:pStyle w:val="DefaultText"/>
        <w:numPr>
          <w:ilvl w:val="1"/>
          <w:numId w:val="49"/>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rPr>
          <w:rFonts w:asciiTheme="minorBidi" w:hAnsiTheme="minorBidi" w:cstheme="minorBidi"/>
          <w:bCs/>
          <w:sz w:val="22"/>
          <w:szCs w:val="22"/>
        </w:rPr>
      </w:pPr>
      <w:r w:rsidRPr="00437A04">
        <w:rPr>
          <w:rFonts w:asciiTheme="minorBidi" w:hAnsiTheme="minorBidi" w:cstheme="minorBidi"/>
          <w:bCs/>
          <w:sz w:val="22"/>
          <w:szCs w:val="22"/>
        </w:rPr>
        <w:t xml:space="preserve">If the </w:t>
      </w:r>
      <w:r w:rsidR="000B4D2F" w:rsidRPr="00437A04">
        <w:rPr>
          <w:rFonts w:asciiTheme="minorBidi" w:hAnsiTheme="minorBidi" w:cstheme="minorBidi"/>
          <w:bCs/>
          <w:sz w:val="22"/>
          <w:szCs w:val="22"/>
        </w:rPr>
        <w:t>Project Partner</w:t>
      </w:r>
      <w:r w:rsidRPr="00437A04">
        <w:rPr>
          <w:rFonts w:asciiTheme="minorBidi" w:hAnsiTheme="minorBidi" w:cstheme="minorBidi"/>
          <w:bCs/>
          <w:sz w:val="22"/>
          <w:szCs w:val="22"/>
        </w:rPr>
        <w:t>’s financial system does not support the tracking of expenditure against individual donations/</w:t>
      </w:r>
      <w:proofErr w:type="gramStart"/>
      <w:r w:rsidRPr="00437A04">
        <w:rPr>
          <w:rFonts w:asciiTheme="minorBidi" w:hAnsiTheme="minorBidi" w:cstheme="minorBidi"/>
          <w:bCs/>
          <w:sz w:val="22"/>
          <w:szCs w:val="22"/>
        </w:rPr>
        <w:t>grants</w:t>
      </w:r>
      <w:proofErr w:type="gramEnd"/>
      <w:r w:rsidRPr="00437A04">
        <w:rPr>
          <w:rFonts w:asciiTheme="minorBidi" w:hAnsiTheme="minorBidi" w:cstheme="minorBidi"/>
          <w:bCs/>
          <w:sz w:val="22"/>
          <w:szCs w:val="22"/>
        </w:rPr>
        <w:t xml:space="preserve"> then the cash transfers received must be paid into a separate Project-specific bank account.</w:t>
      </w:r>
    </w:p>
    <w:p w14:paraId="25B049C8" w14:textId="56511FA5" w:rsidR="0088187C" w:rsidRPr="00437A04" w:rsidRDefault="002778E8" w:rsidP="00A731E4">
      <w:pPr>
        <w:pStyle w:val="DefaultText"/>
        <w:numPr>
          <w:ilvl w:val="1"/>
          <w:numId w:val="49"/>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rPr>
          <w:rFonts w:asciiTheme="minorBidi" w:hAnsiTheme="minorBidi" w:cstheme="minorBidi"/>
          <w:bCs/>
          <w:sz w:val="22"/>
          <w:szCs w:val="22"/>
        </w:rPr>
      </w:pPr>
      <w:r w:rsidRPr="00437A04">
        <w:rPr>
          <w:rFonts w:asciiTheme="minorBidi" w:hAnsiTheme="minorBidi" w:cstheme="minorBidi"/>
          <w:bCs/>
          <w:sz w:val="22"/>
          <w:szCs w:val="22"/>
        </w:rPr>
        <w:t xml:space="preserve">The </w:t>
      </w:r>
      <w:r w:rsidR="000B4D2F" w:rsidRPr="00437A04">
        <w:rPr>
          <w:rFonts w:asciiTheme="minorBidi" w:hAnsiTheme="minorBidi" w:cstheme="minorBidi"/>
          <w:bCs/>
          <w:sz w:val="22"/>
          <w:szCs w:val="22"/>
        </w:rPr>
        <w:t xml:space="preserve">Project Partner </w:t>
      </w:r>
      <w:r w:rsidRPr="00437A04">
        <w:rPr>
          <w:rFonts w:asciiTheme="minorBidi" w:hAnsiTheme="minorBidi" w:cstheme="minorBidi"/>
          <w:bCs/>
          <w:sz w:val="22"/>
          <w:szCs w:val="22"/>
        </w:rPr>
        <w:t>project manager will submit a Cash Transfer</w:t>
      </w:r>
      <w:r w:rsidR="00A47CF2" w:rsidRPr="00437A04">
        <w:rPr>
          <w:rFonts w:asciiTheme="minorBidi" w:hAnsiTheme="minorBidi" w:cstheme="minorBidi"/>
          <w:bCs/>
          <w:sz w:val="22"/>
          <w:szCs w:val="22"/>
        </w:rPr>
        <w:t xml:space="preserve"> Financial</w:t>
      </w:r>
      <w:r w:rsidRPr="00437A04">
        <w:rPr>
          <w:rFonts w:asciiTheme="minorBidi" w:hAnsiTheme="minorBidi" w:cstheme="minorBidi"/>
          <w:bCs/>
          <w:sz w:val="22"/>
          <w:szCs w:val="22"/>
        </w:rPr>
        <w:t xml:space="preserve"> Report to the </w:t>
      </w:r>
      <w:r w:rsidR="00E972A0" w:rsidRPr="00437A04">
        <w:rPr>
          <w:rFonts w:asciiTheme="minorBidi" w:hAnsiTheme="minorBidi" w:cstheme="minorBidi"/>
          <w:bCs/>
          <w:sz w:val="22"/>
          <w:szCs w:val="22"/>
        </w:rPr>
        <w:t>IFRC</w:t>
      </w:r>
      <w:r w:rsidRPr="00437A04">
        <w:rPr>
          <w:rFonts w:asciiTheme="minorBidi" w:hAnsiTheme="minorBidi" w:cstheme="minorBidi"/>
          <w:bCs/>
          <w:sz w:val="22"/>
          <w:szCs w:val="22"/>
        </w:rPr>
        <w:t xml:space="preserve"> project manager on the fr</w:t>
      </w:r>
      <w:r w:rsidR="006D3ADB" w:rsidRPr="00437A04">
        <w:rPr>
          <w:rFonts w:asciiTheme="minorBidi" w:hAnsiTheme="minorBidi" w:cstheme="minorBidi"/>
          <w:bCs/>
          <w:sz w:val="22"/>
          <w:szCs w:val="22"/>
        </w:rPr>
        <w:t>equency set out in the</w:t>
      </w:r>
      <w:r w:rsidR="00FF4870" w:rsidRPr="00437A04">
        <w:rPr>
          <w:rFonts w:asciiTheme="minorBidi" w:hAnsiTheme="minorBidi" w:cstheme="minorBidi"/>
          <w:bCs/>
          <w:sz w:val="22"/>
          <w:szCs w:val="22"/>
        </w:rPr>
        <w:t xml:space="preserve"> Project Data</w:t>
      </w:r>
      <w:r w:rsidR="00122E76" w:rsidRPr="00437A04">
        <w:rPr>
          <w:rFonts w:asciiTheme="minorBidi" w:hAnsiTheme="minorBidi" w:cstheme="minorBidi"/>
          <w:bCs/>
          <w:sz w:val="22"/>
          <w:szCs w:val="22"/>
        </w:rPr>
        <w:t>.</w:t>
      </w:r>
      <w:r w:rsidRPr="00437A04">
        <w:rPr>
          <w:rFonts w:asciiTheme="minorBidi" w:hAnsiTheme="minorBidi" w:cstheme="minorBidi"/>
          <w:bCs/>
          <w:sz w:val="22"/>
          <w:szCs w:val="22"/>
        </w:rPr>
        <w:t xml:space="preserve"> The </w:t>
      </w:r>
      <w:r w:rsidR="00E972A0" w:rsidRPr="00437A04">
        <w:rPr>
          <w:rFonts w:asciiTheme="minorBidi" w:hAnsiTheme="minorBidi" w:cstheme="minorBidi"/>
          <w:bCs/>
          <w:sz w:val="22"/>
          <w:szCs w:val="22"/>
        </w:rPr>
        <w:t>IFRC</w:t>
      </w:r>
      <w:r w:rsidRPr="00437A04">
        <w:rPr>
          <w:rFonts w:asciiTheme="minorBidi" w:hAnsiTheme="minorBidi" w:cstheme="minorBidi"/>
          <w:bCs/>
          <w:sz w:val="22"/>
          <w:szCs w:val="22"/>
        </w:rPr>
        <w:t xml:space="preserve"> project manager will validate the </w:t>
      </w:r>
      <w:r w:rsidR="00EB3298" w:rsidRPr="00437A04">
        <w:rPr>
          <w:rFonts w:asciiTheme="minorBidi" w:hAnsiTheme="minorBidi" w:cstheme="minorBidi"/>
          <w:bCs/>
          <w:sz w:val="22"/>
          <w:szCs w:val="22"/>
        </w:rPr>
        <w:t>r</w:t>
      </w:r>
      <w:r w:rsidRPr="00437A04">
        <w:rPr>
          <w:rFonts w:asciiTheme="minorBidi" w:hAnsiTheme="minorBidi" w:cstheme="minorBidi"/>
          <w:bCs/>
          <w:sz w:val="22"/>
          <w:szCs w:val="22"/>
        </w:rPr>
        <w:t xml:space="preserve">eport and follow up with any necessary action as appropriate. </w:t>
      </w:r>
    </w:p>
    <w:p w14:paraId="72751AF3" w14:textId="4E7AA430" w:rsidR="00A731E4" w:rsidRPr="00437A04" w:rsidRDefault="000F6AB8" w:rsidP="00B37ACB">
      <w:pPr>
        <w:pStyle w:val="DefaultText"/>
        <w:numPr>
          <w:ilvl w:val="1"/>
          <w:numId w:val="49"/>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rPr>
          <w:rFonts w:asciiTheme="minorBidi" w:hAnsiTheme="minorBidi" w:cstheme="minorBidi"/>
          <w:bCs/>
          <w:sz w:val="22"/>
          <w:szCs w:val="22"/>
        </w:rPr>
      </w:pPr>
      <w:r w:rsidRPr="00437A04">
        <w:rPr>
          <w:rFonts w:asciiTheme="minorBidi" w:hAnsiTheme="minorBidi" w:cstheme="minorBidi"/>
          <w:sz w:val="22"/>
          <w:szCs w:val="22"/>
        </w:rPr>
        <w:t>Where Funding is provided under the Cash Transfer System, the</w:t>
      </w:r>
      <w:r w:rsidR="0034690F" w:rsidRPr="00437A04">
        <w:rPr>
          <w:rFonts w:asciiTheme="minorBidi" w:hAnsiTheme="minorBidi" w:cstheme="minorBidi"/>
          <w:sz w:val="22"/>
          <w:szCs w:val="22"/>
        </w:rPr>
        <w:t xml:space="preserve"> </w:t>
      </w:r>
      <w:r w:rsidR="000B4D2F" w:rsidRPr="00437A04">
        <w:rPr>
          <w:rFonts w:asciiTheme="minorBidi" w:hAnsiTheme="minorBidi" w:cstheme="minorBidi"/>
          <w:bCs/>
          <w:sz w:val="22"/>
          <w:szCs w:val="22"/>
        </w:rPr>
        <w:t xml:space="preserve">Project Partner </w:t>
      </w:r>
      <w:r w:rsidRPr="00437A04">
        <w:rPr>
          <w:rFonts w:asciiTheme="minorBidi" w:hAnsiTheme="minorBidi" w:cstheme="minorBidi"/>
          <w:sz w:val="22"/>
          <w:szCs w:val="22"/>
        </w:rPr>
        <w:t>shall administer and account for the Funding in accordance with its own financial rules and regulations.</w:t>
      </w:r>
    </w:p>
    <w:p w14:paraId="5F88CBBA" w14:textId="16D32582" w:rsidR="006B7AC9" w:rsidRPr="00A731E4" w:rsidRDefault="006B7AC9" w:rsidP="00A731E4">
      <w:pPr>
        <w:pStyle w:val="DefaultText"/>
        <w:numPr>
          <w:ilvl w:val="0"/>
          <w:numId w:val="49"/>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rPr>
          <w:rFonts w:asciiTheme="minorBidi" w:hAnsiTheme="minorBidi" w:cstheme="minorBidi"/>
          <w:bCs/>
          <w:color w:val="FF0000"/>
          <w:sz w:val="22"/>
          <w:szCs w:val="22"/>
        </w:rPr>
      </w:pPr>
      <w:r w:rsidRPr="00A731E4">
        <w:rPr>
          <w:rFonts w:asciiTheme="minorBidi" w:hAnsiTheme="minorBidi" w:cstheme="minorBidi"/>
          <w:b/>
          <w:bCs/>
          <w:color w:val="000000"/>
          <w:sz w:val="22"/>
          <w:szCs w:val="22"/>
          <w:u w:val="single"/>
        </w:rPr>
        <w:lastRenderedPageBreak/>
        <w:t>R</w:t>
      </w:r>
      <w:r w:rsidR="00DC5F2D" w:rsidRPr="00A731E4">
        <w:rPr>
          <w:rFonts w:asciiTheme="minorBidi" w:hAnsiTheme="minorBidi" w:cstheme="minorBidi"/>
          <w:b/>
          <w:bCs/>
          <w:color w:val="000000"/>
          <w:sz w:val="22"/>
          <w:szCs w:val="22"/>
          <w:u w:val="single"/>
        </w:rPr>
        <w:t>EPORTING</w:t>
      </w:r>
      <w:r w:rsidRPr="00A731E4">
        <w:rPr>
          <w:rFonts w:asciiTheme="minorBidi" w:hAnsiTheme="minorBidi" w:cstheme="minorBidi"/>
          <w:b/>
          <w:bCs/>
          <w:color w:val="000000"/>
          <w:sz w:val="22"/>
          <w:szCs w:val="22"/>
          <w:u w:val="single"/>
        </w:rPr>
        <w:t xml:space="preserve"> </w:t>
      </w:r>
    </w:p>
    <w:p w14:paraId="5F88CBBB" w14:textId="54FFBD0A" w:rsidR="00CF3E55" w:rsidRPr="00617CC8" w:rsidRDefault="00CF3E55" w:rsidP="00455E0A">
      <w:pPr>
        <w:pStyle w:val="DefaultText"/>
        <w:numPr>
          <w:ilvl w:val="1"/>
          <w:numId w:val="49"/>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rPr>
          <w:rFonts w:asciiTheme="minorBidi" w:hAnsiTheme="minorBidi" w:cstheme="minorBidi"/>
          <w:color w:val="000000"/>
          <w:sz w:val="22"/>
          <w:szCs w:val="22"/>
          <w:u w:val="single"/>
        </w:rPr>
      </w:pPr>
      <w:r w:rsidRPr="00617CC8">
        <w:rPr>
          <w:rFonts w:asciiTheme="minorBidi" w:eastAsiaTheme="minorHAnsi" w:hAnsiTheme="minorBidi" w:cstheme="minorBidi"/>
          <w:sz w:val="22"/>
          <w:szCs w:val="22"/>
        </w:rPr>
        <w:t>In addition to the reports referred to in the preceding clauses, the</w:t>
      </w:r>
      <w:r w:rsidR="0034690F">
        <w:rPr>
          <w:rFonts w:asciiTheme="minorBidi" w:eastAsiaTheme="minorHAnsi" w:hAnsiTheme="minorBidi" w:cstheme="minorBidi"/>
          <w:sz w:val="22"/>
          <w:szCs w:val="22"/>
        </w:rPr>
        <w:t xml:space="preserve"> </w:t>
      </w:r>
      <w:r w:rsidR="000B4D2F">
        <w:rPr>
          <w:rFonts w:asciiTheme="minorBidi" w:hAnsiTheme="minorBidi" w:cstheme="minorBidi"/>
          <w:bCs/>
          <w:sz w:val="22"/>
          <w:szCs w:val="22"/>
        </w:rPr>
        <w:t xml:space="preserve">Project Partner </w:t>
      </w:r>
      <w:proofErr w:type="gramStart"/>
      <w:r w:rsidR="002732D2" w:rsidRPr="00617CC8">
        <w:rPr>
          <w:rFonts w:asciiTheme="minorBidi" w:eastAsiaTheme="minorHAnsi" w:hAnsiTheme="minorBidi" w:cstheme="minorBidi"/>
          <w:sz w:val="22"/>
          <w:szCs w:val="22"/>
        </w:rPr>
        <w:t>shall</w:t>
      </w:r>
      <w:r w:rsidRPr="00617CC8">
        <w:rPr>
          <w:rFonts w:asciiTheme="minorBidi" w:eastAsiaTheme="minorHAnsi" w:hAnsiTheme="minorBidi" w:cstheme="minorBidi"/>
          <w:sz w:val="22"/>
          <w:szCs w:val="22"/>
        </w:rPr>
        <w:t xml:space="preserve">  submit</w:t>
      </w:r>
      <w:proofErr w:type="gramEnd"/>
      <w:r w:rsidR="002732D2" w:rsidRPr="00617CC8">
        <w:rPr>
          <w:rFonts w:asciiTheme="minorBidi" w:eastAsiaTheme="minorHAnsi" w:hAnsiTheme="minorBidi" w:cstheme="minorBidi"/>
          <w:sz w:val="22"/>
          <w:szCs w:val="22"/>
        </w:rPr>
        <w:t xml:space="preserve"> such</w:t>
      </w:r>
      <w:r w:rsidRPr="00617CC8">
        <w:rPr>
          <w:rFonts w:asciiTheme="minorBidi" w:eastAsiaTheme="minorHAnsi" w:hAnsiTheme="minorBidi" w:cstheme="minorBidi"/>
          <w:sz w:val="22"/>
          <w:szCs w:val="22"/>
        </w:rPr>
        <w:t xml:space="preserve"> narrative and financial reports on the Project </w:t>
      </w:r>
      <w:r w:rsidR="002732D2" w:rsidRPr="00617CC8">
        <w:rPr>
          <w:rFonts w:asciiTheme="minorBidi" w:eastAsiaTheme="minorHAnsi" w:hAnsiTheme="minorBidi" w:cstheme="minorBidi"/>
          <w:sz w:val="22"/>
          <w:szCs w:val="22"/>
        </w:rPr>
        <w:t xml:space="preserve">as set out in the Project Data and </w:t>
      </w:r>
      <w:r w:rsidRPr="00617CC8">
        <w:rPr>
          <w:rFonts w:asciiTheme="minorBidi" w:eastAsiaTheme="minorHAnsi" w:hAnsiTheme="minorBidi" w:cstheme="minorBidi"/>
          <w:sz w:val="22"/>
          <w:szCs w:val="22"/>
        </w:rPr>
        <w:t>on the frequency and due</w:t>
      </w:r>
      <w:r w:rsidR="00C96687">
        <w:rPr>
          <w:rFonts w:asciiTheme="minorBidi" w:eastAsiaTheme="minorHAnsi" w:hAnsiTheme="minorBidi" w:cstheme="minorBidi"/>
          <w:sz w:val="22"/>
          <w:szCs w:val="22"/>
        </w:rPr>
        <w:t xml:space="preserve"> </w:t>
      </w:r>
      <w:r w:rsidRPr="00617CC8">
        <w:rPr>
          <w:rFonts w:asciiTheme="minorBidi" w:eastAsiaTheme="minorHAnsi" w:hAnsiTheme="minorBidi" w:cstheme="minorBidi"/>
          <w:sz w:val="22"/>
          <w:szCs w:val="22"/>
        </w:rPr>
        <w:t>dates</w:t>
      </w:r>
      <w:r w:rsidR="00BF3B56">
        <w:rPr>
          <w:rFonts w:asciiTheme="minorBidi" w:eastAsiaTheme="minorHAnsi" w:hAnsiTheme="minorBidi" w:cstheme="minorBidi"/>
          <w:sz w:val="22"/>
          <w:szCs w:val="22"/>
        </w:rPr>
        <w:t xml:space="preserve"> and in the language and using the currency</w:t>
      </w:r>
      <w:r w:rsidR="006D3ADB" w:rsidRPr="00617CC8">
        <w:rPr>
          <w:rFonts w:asciiTheme="minorBidi" w:eastAsiaTheme="minorHAnsi" w:hAnsiTheme="minorBidi" w:cstheme="minorBidi"/>
          <w:sz w:val="22"/>
          <w:szCs w:val="22"/>
        </w:rPr>
        <w:t xml:space="preserve"> set out in the</w:t>
      </w:r>
      <w:r w:rsidRPr="00617CC8">
        <w:rPr>
          <w:rFonts w:asciiTheme="minorBidi" w:eastAsiaTheme="minorHAnsi" w:hAnsiTheme="minorBidi" w:cstheme="minorBidi"/>
          <w:sz w:val="22"/>
          <w:szCs w:val="22"/>
        </w:rPr>
        <w:t xml:space="preserve"> Project Data.  The</w:t>
      </w:r>
      <w:r w:rsidR="002732D2" w:rsidRPr="00617CC8">
        <w:rPr>
          <w:rFonts w:asciiTheme="minorBidi" w:eastAsiaTheme="minorHAnsi" w:hAnsiTheme="minorBidi" w:cstheme="minorBidi"/>
          <w:sz w:val="22"/>
          <w:szCs w:val="22"/>
        </w:rPr>
        <w:t xml:space="preserve"> </w:t>
      </w:r>
      <w:r w:rsidR="00E972A0">
        <w:rPr>
          <w:rFonts w:asciiTheme="minorBidi" w:eastAsiaTheme="minorHAnsi" w:hAnsiTheme="minorBidi" w:cstheme="minorBidi"/>
          <w:sz w:val="22"/>
          <w:szCs w:val="22"/>
        </w:rPr>
        <w:t>IFRC</w:t>
      </w:r>
      <w:r w:rsidR="002732D2" w:rsidRPr="00617CC8">
        <w:rPr>
          <w:rFonts w:asciiTheme="minorBidi" w:eastAsiaTheme="minorHAnsi" w:hAnsiTheme="minorBidi" w:cstheme="minorBidi"/>
          <w:sz w:val="22"/>
          <w:szCs w:val="22"/>
        </w:rPr>
        <w:t xml:space="preserve"> reserves the right to request from the</w:t>
      </w:r>
      <w:r w:rsidR="0034690F">
        <w:rPr>
          <w:rFonts w:asciiTheme="minorBidi" w:eastAsiaTheme="minorHAnsi" w:hAnsiTheme="minorBidi" w:cstheme="minorBidi"/>
          <w:sz w:val="22"/>
          <w:szCs w:val="22"/>
        </w:rPr>
        <w:t xml:space="preserve"> </w:t>
      </w:r>
      <w:r w:rsidR="000B4D2F">
        <w:rPr>
          <w:rFonts w:asciiTheme="minorBidi" w:hAnsiTheme="minorBidi" w:cstheme="minorBidi"/>
          <w:bCs/>
          <w:sz w:val="22"/>
          <w:szCs w:val="22"/>
        </w:rPr>
        <w:t>Project Partner</w:t>
      </w:r>
      <w:r w:rsidRPr="00617CC8">
        <w:rPr>
          <w:rFonts w:asciiTheme="minorBidi" w:eastAsiaTheme="minorHAnsi" w:hAnsiTheme="minorBidi" w:cstheme="minorBidi"/>
          <w:sz w:val="22"/>
          <w:szCs w:val="22"/>
        </w:rPr>
        <w:t xml:space="preserve"> such other information or reports as the </w:t>
      </w:r>
      <w:r w:rsidR="00E972A0">
        <w:rPr>
          <w:rFonts w:asciiTheme="minorBidi" w:eastAsiaTheme="minorHAnsi" w:hAnsiTheme="minorBidi" w:cstheme="minorBidi"/>
          <w:sz w:val="22"/>
          <w:szCs w:val="22"/>
        </w:rPr>
        <w:t>IFRC</w:t>
      </w:r>
      <w:r w:rsidRPr="00617CC8">
        <w:rPr>
          <w:rFonts w:asciiTheme="minorBidi" w:eastAsiaTheme="minorHAnsi" w:hAnsiTheme="minorBidi" w:cstheme="minorBidi"/>
          <w:sz w:val="22"/>
          <w:szCs w:val="22"/>
        </w:rPr>
        <w:t xml:space="preserve"> may reasonably require.</w:t>
      </w:r>
    </w:p>
    <w:p w14:paraId="5F88CBBC" w14:textId="28637C08" w:rsidR="00CF3E55" w:rsidRPr="00617CC8" w:rsidRDefault="00CF3E55" w:rsidP="00455E0A">
      <w:pPr>
        <w:pStyle w:val="DefaultText"/>
        <w:numPr>
          <w:ilvl w:val="1"/>
          <w:numId w:val="49"/>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hanging="567"/>
        <w:rPr>
          <w:rFonts w:asciiTheme="minorBidi" w:hAnsiTheme="minorBidi" w:cstheme="minorBidi"/>
          <w:color w:val="000000"/>
          <w:sz w:val="22"/>
          <w:szCs w:val="22"/>
          <w:u w:val="single"/>
        </w:rPr>
      </w:pPr>
      <w:r w:rsidRPr="00617CC8">
        <w:rPr>
          <w:rFonts w:asciiTheme="minorBidi" w:eastAsiaTheme="minorHAnsi" w:hAnsiTheme="minorBidi" w:cstheme="minorBidi"/>
          <w:sz w:val="22"/>
          <w:szCs w:val="22"/>
        </w:rPr>
        <w:t xml:space="preserve">Narrative reports shall be provided in the Narrative Report Format set out in Attachment </w:t>
      </w:r>
      <w:r w:rsidR="00FA062F">
        <w:rPr>
          <w:rFonts w:asciiTheme="minorBidi" w:eastAsiaTheme="minorHAnsi" w:hAnsiTheme="minorBidi" w:cstheme="minorBidi"/>
          <w:sz w:val="22"/>
          <w:szCs w:val="22"/>
        </w:rPr>
        <w:t>5</w:t>
      </w:r>
      <w:r w:rsidR="00276B8F">
        <w:rPr>
          <w:rFonts w:asciiTheme="minorBidi" w:eastAsiaTheme="minorHAnsi" w:hAnsiTheme="minorBidi" w:cstheme="minorBidi"/>
          <w:sz w:val="22"/>
          <w:szCs w:val="22"/>
        </w:rPr>
        <w:t xml:space="preserve">. </w:t>
      </w:r>
      <w:r w:rsidRPr="00617CC8">
        <w:rPr>
          <w:rFonts w:asciiTheme="minorBidi" w:eastAsiaTheme="minorHAnsi" w:hAnsiTheme="minorBidi" w:cstheme="minorBidi"/>
          <w:sz w:val="22"/>
          <w:szCs w:val="22"/>
        </w:rPr>
        <w:t>They should contain an assessment of the achievements and outcomes for the Project beneficiaries to date, an assessment of whether the Project is being implemented in accordance with the Project Proposal and the Project Budget, and a description of any obstacles to full and timely implementation of the Project.  They should also report against a</w:t>
      </w:r>
      <w:r w:rsidR="006D3ADB" w:rsidRPr="00617CC8">
        <w:rPr>
          <w:rFonts w:asciiTheme="minorBidi" w:eastAsiaTheme="minorHAnsi" w:hAnsiTheme="minorBidi" w:cstheme="minorBidi"/>
          <w:sz w:val="22"/>
          <w:szCs w:val="22"/>
        </w:rPr>
        <w:t>ny indicators as set out in the</w:t>
      </w:r>
      <w:r w:rsidRPr="00617CC8">
        <w:rPr>
          <w:rFonts w:asciiTheme="minorBidi" w:eastAsiaTheme="minorHAnsi" w:hAnsiTheme="minorBidi" w:cstheme="minorBidi"/>
          <w:sz w:val="22"/>
          <w:szCs w:val="22"/>
        </w:rPr>
        <w:t xml:space="preserve"> Project Data. All narrative reports shall be in the</w:t>
      </w:r>
      <w:r w:rsidR="006D3ADB" w:rsidRPr="00617CC8">
        <w:rPr>
          <w:rFonts w:asciiTheme="minorBidi" w:eastAsiaTheme="minorHAnsi" w:hAnsiTheme="minorBidi" w:cstheme="minorBidi"/>
          <w:sz w:val="22"/>
          <w:szCs w:val="22"/>
        </w:rPr>
        <w:t xml:space="preserve"> language specified in the</w:t>
      </w:r>
      <w:r w:rsidRPr="00617CC8">
        <w:rPr>
          <w:rFonts w:asciiTheme="minorBidi" w:eastAsiaTheme="minorHAnsi" w:hAnsiTheme="minorBidi" w:cstheme="minorBidi"/>
          <w:sz w:val="22"/>
          <w:szCs w:val="22"/>
        </w:rPr>
        <w:t xml:space="preserve"> Project Data. </w:t>
      </w:r>
    </w:p>
    <w:p w14:paraId="5F88CBBD" w14:textId="5B49D4FB" w:rsidR="00CF3E55" w:rsidRPr="00B406BF" w:rsidRDefault="00CF3E55" w:rsidP="00455E0A">
      <w:pPr>
        <w:pStyle w:val="DefaultText"/>
        <w:numPr>
          <w:ilvl w:val="1"/>
          <w:numId w:val="49"/>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hanging="567"/>
        <w:rPr>
          <w:rFonts w:asciiTheme="minorBidi" w:hAnsiTheme="minorBidi" w:cstheme="minorBidi"/>
          <w:color w:val="000000"/>
          <w:sz w:val="22"/>
          <w:szCs w:val="22"/>
          <w:u w:val="single"/>
        </w:rPr>
      </w:pPr>
      <w:r w:rsidRPr="00617CC8">
        <w:rPr>
          <w:rFonts w:asciiTheme="minorBidi" w:eastAsiaTheme="minorHAnsi" w:hAnsiTheme="minorBidi" w:cstheme="minorBidi"/>
          <w:sz w:val="22"/>
          <w:szCs w:val="22"/>
        </w:rPr>
        <w:t>Financial reports shall be provided in the same format as the Project Budget.</w:t>
      </w:r>
    </w:p>
    <w:p w14:paraId="3A7C7B2C" w14:textId="77777777" w:rsidR="00B406BF" w:rsidRPr="00FA6CC7" w:rsidRDefault="00B406BF" w:rsidP="00F30039">
      <w:pPr>
        <w:pStyle w:val="DefaultText"/>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rPr>
          <w:rFonts w:asciiTheme="minorBidi" w:hAnsiTheme="minorBidi" w:cstheme="minorBidi"/>
          <w:color w:val="000000"/>
          <w:sz w:val="22"/>
          <w:szCs w:val="22"/>
          <w:u w:val="single"/>
        </w:rPr>
      </w:pPr>
    </w:p>
    <w:p w14:paraId="5F88CBBF" w14:textId="6E7C4496" w:rsidR="00C92630" w:rsidRPr="00E5239B" w:rsidRDefault="00F679EC" w:rsidP="00E5239B">
      <w:pPr>
        <w:pStyle w:val="ListParagraph"/>
        <w:numPr>
          <w:ilvl w:val="0"/>
          <w:numId w:val="49"/>
        </w:numPr>
        <w:spacing w:before="120"/>
        <w:jc w:val="both"/>
        <w:rPr>
          <w:rFonts w:asciiTheme="minorBidi" w:hAnsiTheme="minorBidi" w:cstheme="minorBidi"/>
          <w:b/>
          <w:bCs/>
          <w:color w:val="000000"/>
          <w:sz w:val="22"/>
          <w:szCs w:val="22"/>
          <w:u w:val="single"/>
          <w:lang w:val="en-GB" w:eastAsia="en-GB"/>
        </w:rPr>
      </w:pPr>
      <w:r w:rsidRPr="00E5239B">
        <w:rPr>
          <w:rFonts w:asciiTheme="minorBidi" w:hAnsiTheme="minorBidi" w:cstheme="minorBidi"/>
          <w:b/>
          <w:bCs/>
          <w:color w:val="000000"/>
          <w:sz w:val="22"/>
          <w:szCs w:val="22"/>
          <w:u w:val="single"/>
          <w:lang w:val="en-GB" w:eastAsia="en-GB"/>
        </w:rPr>
        <w:t>SUSPENSION OR REDUCTION IN FUNDING</w:t>
      </w:r>
    </w:p>
    <w:p w14:paraId="5F88CBC0" w14:textId="31ED22DD" w:rsidR="008D5DFE" w:rsidRPr="00986C16" w:rsidRDefault="00B76169" w:rsidP="00986C16">
      <w:pPr>
        <w:pStyle w:val="ListParagraph"/>
        <w:numPr>
          <w:ilvl w:val="1"/>
          <w:numId w:val="50"/>
        </w:numPr>
        <w:spacing w:before="120"/>
        <w:jc w:val="both"/>
        <w:rPr>
          <w:rFonts w:asciiTheme="minorBidi" w:eastAsia="Times New Roman" w:hAnsiTheme="minorBidi" w:cstheme="minorBidi"/>
          <w:bCs/>
          <w:color w:val="000000"/>
          <w:sz w:val="22"/>
          <w:szCs w:val="22"/>
        </w:rPr>
      </w:pPr>
      <w:r w:rsidRPr="00986C16">
        <w:rPr>
          <w:rFonts w:asciiTheme="minorBidi" w:eastAsia="Times New Roman" w:hAnsiTheme="minorBidi" w:cstheme="minorBidi"/>
          <w:bCs/>
          <w:color w:val="000000"/>
          <w:sz w:val="22"/>
          <w:szCs w:val="22"/>
        </w:rPr>
        <w:t xml:space="preserve">The </w:t>
      </w:r>
      <w:r w:rsidR="00E972A0" w:rsidRPr="00986C16">
        <w:rPr>
          <w:rFonts w:asciiTheme="minorBidi" w:eastAsia="Times New Roman" w:hAnsiTheme="minorBidi" w:cstheme="minorBidi"/>
          <w:bCs/>
          <w:color w:val="000000"/>
          <w:sz w:val="22"/>
          <w:szCs w:val="22"/>
        </w:rPr>
        <w:t>IFRC</w:t>
      </w:r>
      <w:r w:rsidRPr="00986C16">
        <w:rPr>
          <w:rFonts w:asciiTheme="minorBidi" w:eastAsia="Times New Roman" w:hAnsiTheme="minorBidi" w:cstheme="minorBidi"/>
          <w:bCs/>
          <w:color w:val="000000"/>
          <w:sz w:val="22"/>
          <w:szCs w:val="22"/>
        </w:rPr>
        <w:t xml:space="preserve"> may suspend or reduce the Funding if</w:t>
      </w:r>
      <w:r w:rsidR="007719B7" w:rsidRPr="00986C16">
        <w:rPr>
          <w:rFonts w:asciiTheme="minorBidi" w:eastAsia="Times New Roman" w:hAnsiTheme="minorBidi" w:cstheme="minorBidi"/>
          <w:bCs/>
          <w:color w:val="000000"/>
          <w:sz w:val="22"/>
          <w:szCs w:val="22"/>
        </w:rPr>
        <w:t>:</w:t>
      </w:r>
    </w:p>
    <w:p w14:paraId="5F88CBC1" w14:textId="0D79DAB2" w:rsidR="007A3B3E" w:rsidRDefault="007719B7" w:rsidP="00F30039">
      <w:pPr>
        <w:pStyle w:val="ListParagraph"/>
        <w:numPr>
          <w:ilvl w:val="0"/>
          <w:numId w:val="11"/>
        </w:numPr>
        <w:tabs>
          <w:tab w:val="left" w:pos="567"/>
        </w:tabs>
        <w:spacing w:before="120"/>
        <w:ind w:left="851" w:hanging="284"/>
        <w:jc w:val="both"/>
        <w:rPr>
          <w:rFonts w:asciiTheme="minorBidi" w:eastAsia="Times New Roman" w:hAnsiTheme="minorBidi" w:cstheme="minorBidi"/>
          <w:bCs/>
          <w:color w:val="000000"/>
          <w:sz w:val="22"/>
          <w:szCs w:val="22"/>
        </w:rPr>
      </w:pPr>
      <w:r w:rsidRPr="00617CC8">
        <w:rPr>
          <w:rFonts w:asciiTheme="minorBidi" w:eastAsia="Times New Roman" w:hAnsiTheme="minorBidi" w:cstheme="minorBidi"/>
          <w:bCs/>
          <w:color w:val="000000"/>
          <w:sz w:val="22"/>
          <w:szCs w:val="22"/>
        </w:rPr>
        <w:t xml:space="preserve">The </w:t>
      </w:r>
      <w:r w:rsidR="00234B86">
        <w:rPr>
          <w:rFonts w:asciiTheme="minorBidi" w:eastAsia="Times New Roman" w:hAnsiTheme="minorBidi" w:cstheme="minorBidi"/>
          <w:bCs/>
          <w:color w:val="000000"/>
          <w:sz w:val="22"/>
          <w:szCs w:val="22"/>
        </w:rPr>
        <w:t xml:space="preserve">Project Partner </w:t>
      </w:r>
      <w:r w:rsidRPr="0092185F">
        <w:rPr>
          <w:rFonts w:asciiTheme="minorBidi" w:eastAsia="Times New Roman" w:hAnsiTheme="minorBidi" w:cstheme="minorBidi"/>
          <w:bCs/>
          <w:color w:val="000000"/>
          <w:sz w:val="22"/>
          <w:szCs w:val="22"/>
        </w:rPr>
        <w:t>fails to comply with any of these terms and conditions, including</w:t>
      </w:r>
      <w:r w:rsidR="007A3B3E" w:rsidRPr="0092185F">
        <w:rPr>
          <w:rFonts w:asciiTheme="minorBidi" w:eastAsia="Times New Roman" w:hAnsiTheme="minorBidi" w:cstheme="minorBidi"/>
          <w:bCs/>
          <w:color w:val="000000"/>
          <w:sz w:val="22"/>
          <w:szCs w:val="22"/>
        </w:rPr>
        <w:t xml:space="preserve"> but not limited to:</w:t>
      </w:r>
    </w:p>
    <w:p w14:paraId="5F88CBC2" w14:textId="77777777" w:rsidR="007A3B3E" w:rsidRDefault="007A3B3E" w:rsidP="00F30039">
      <w:pPr>
        <w:pStyle w:val="ListParagraph"/>
        <w:numPr>
          <w:ilvl w:val="1"/>
          <w:numId w:val="11"/>
        </w:numPr>
        <w:spacing w:before="120"/>
        <w:ind w:left="1701" w:hanging="425"/>
        <w:jc w:val="both"/>
        <w:rPr>
          <w:rFonts w:asciiTheme="minorBidi" w:eastAsia="Times New Roman" w:hAnsiTheme="minorBidi" w:cstheme="minorBidi"/>
          <w:bCs/>
          <w:color w:val="000000"/>
          <w:sz w:val="22"/>
          <w:szCs w:val="22"/>
        </w:rPr>
      </w:pPr>
      <w:r w:rsidRPr="008D5DFE">
        <w:rPr>
          <w:rFonts w:asciiTheme="minorBidi" w:eastAsia="Times New Roman" w:hAnsiTheme="minorBidi" w:cstheme="minorBidi"/>
          <w:bCs/>
          <w:color w:val="000000"/>
          <w:sz w:val="22"/>
          <w:szCs w:val="22"/>
        </w:rPr>
        <w:t>F</w:t>
      </w:r>
      <w:r w:rsidR="007719B7" w:rsidRPr="008D5DFE">
        <w:rPr>
          <w:rFonts w:asciiTheme="minorBidi" w:eastAsia="Times New Roman" w:hAnsiTheme="minorBidi" w:cstheme="minorBidi"/>
          <w:bCs/>
          <w:color w:val="000000"/>
          <w:sz w:val="22"/>
          <w:szCs w:val="22"/>
        </w:rPr>
        <w:t>ailure to submit acceptable and timely Project reports as set out in the Project Data</w:t>
      </w:r>
      <w:r w:rsidRPr="008D5DFE">
        <w:rPr>
          <w:rFonts w:asciiTheme="minorBidi" w:eastAsia="Times New Roman" w:hAnsiTheme="minorBidi" w:cstheme="minorBidi"/>
          <w:bCs/>
          <w:color w:val="000000"/>
          <w:sz w:val="22"/>
          <w:szCs w:val="22"/>
        </w:rPr>
        <w:t xml:space="preserve">, </w:t>
      </w:r>
    </w:p>
    <w:p w14:paraId="5F88CBC3" w14:textId="77777777" w:rsidR="007719B7" w:rsidRPr="008D5DFE" w:rsidRDefault="007A3B3E" w:rsidP="00F30039">
      <w:pPr>
        <w:pStyle w:val="ListParagraph"/>
        <w:numPr>
          <w:ilvl w:val="1"/>
          <w:numId w:val="11"/>
        </w:numPr>
        <w:spacing w:before="120"/>
        <w:ind w:left="1701" w:hanging="425"/>
        <w:jc w:val="both"/>
        <w:rPr>
          <w:rFonts w:asciiTheme="minorBidi" w:eastAsia="Times New Roman" w:hAnsiTheme="minorBidi" w:cstheme="minorBidi"/>
          <w:bCs/>
          <w:color w:val="000000"/>
          <w:sz w:val="22"/>
          <w:szCs w:val="22"/>
        </w:rPr>
      </w:pPr>
      <w:r w:rsidRPr="008D5DFE">
        <w:rPr>
          <w:rFonts w:asciiTheme="minorBidi" w:hAnsiTheme="minorBidi" w:cstheme="minorBidi"/>
          <w:sz w:val="22"/>
          <w:szCs w:val="22"/>
        </w:rPr>
        <w:t>I</w:t>
      </w:r>
      <w:r w:rsidR="007719B7" w:rsidRPr="008D5DFE">
        <w:rPr>
          <w:rFonts w:asciiTheme="minorBidi" w:hAnsiTheme="minorBidi" w:cstheme="minorBidi"/>
          <w:sz w:val="22"/>
          <w:szCs w:val="22"/>
        </w:rPr>
        <w:t>n the case of Funding provided under the Working Advance System, failure to produce acceptable and timely supporting documentation of Project expenditure</w:t>
      </w:r>
      <w:r w:rsidRPr="008D5DFE">
        <w:rPr>
          <w:rFonts w:asciiTheme="minorBidi" w:hAnsiTheme="minorBidi" w:cstheme="minorBidi"/>
          <w:sz w:val="22"/>
          <w:szCs w:val="22"/>
        </w:rPr>
        <w:t>,</w:t>
      </w:r>
    </w:p>
    <w:p w14:paraId="5F88CBC4" w14:textId="77777777" w:rsidR="007A3B3E" w:rsidRPr="008D5DFE" w:rsidRDefault="007A3B3E" w:rsidP="00F30039">
      <w:pPr>
        <w:pStyle w:val="ListParagraph"/>
        <w:numPr>
          <w:ilvl w:val="1"/>
          <w:numId w:val="11"/>
        </w:numPr>
        <w:spacing w:before="120"/>
        <w:ind w:left="1701" w:hanging="425"/>
        <w:jc w:val="both"/>
        <w:rPr>
          <w:rFonts w:asciiTheme="minorBidi" w:eastAsia="Times New Roman" w:hAnsiTheme="minorBidi" w:cstheme="minorBidi"/>
          <w:bCs/>
          <w:color w:val="000000"/>
          <w:sz w:val="22"/>
          <w:szCs w:val="22"/>
        </w:rPr>
      </w:pPr>
      <w:r w:rsidRPr="008D5DFE">
        <w:rPr>
          <w:rFonts w:asciiTheme="minorBidi" w:hAnsiTheme="minorBidi" w:cstheme="minorBidi"/>
          <w:sz w:val="22"/>
          <w:szCs w:val="22"/>
        </w:rPr>
        <w:t>Spending the Funding otherwise than in accordance with the budget,</w:t>
      </w:r>
    </w:p>
    <w:p w14:paraId="5F88CBC5" w14:textId="77777777" w:rsidR="007A3B3E" w:rsidRPr="008D5DFE" w:rsidRDefault="007A3B3E" w:rsidP="00F30039">
      <w:pPr>
        <w:pStyle w:val="ListParagraph"/>
        <w:numPr>
          <w:ilvl w:val="1"/>
          <w:numId w:val="11"/>
        </w:numPr>
        <w:spacing w:before="120"/>
        <w:ind w:left="1701" w:hanging="425"/>
        <w:jc w:val="both"/>
        <w:rPr>
          <w:rFonts w:asciiTheme="minorBidi" w:eastAsia="Times New Roman" w:hAnsiTheme="minorBidi" w:cstheme="minorBidi"/>
          <w:bCs/>
          <w:color w:val="000000"/>
          <w:sz w:val="22"/>
          <w:szCs w:val="22"/>
        </w:rPr>
      </w:pPr>
      <w:r w:rsidRPr="008D5DFE">
        <w:rPr>
          <w:rFonts w:asciiTheme="minorBidi" w:hAnsiTheme="minorBidi" w:cstheme="minorBidi"/>
          <w:sz w:val="22"/>
          <w:szCs w:val="22"/>
        </w:rPr>
        <w:t xml:space="preserve">Engaging in fraud, corruption, conflicts of interest or other misuse of </w:t>
      </w:r>
      <w:r w:rsidR="00C10175" w:rsidRPr="008D5DFE">
        <w:rPr>
          <w:rFonts w:asciiTheme="minorBidi" w:hAnsiTheme="minorBidi" w:cstheme="minorBidi"/>
          <w:sz w:val="22"/>
          <w:szCs w:val="22"/>
        </w:rPr>
        <w:t>Funding</w:t>
      </w:r>
      <w:r w:rsidRPr="008D5DFE">
        <w:rPr>
          <w:rFonts w:asciiTheme="minorBidi" w:hAnsiTheme="minorBidi" w:cstheme="minorBidi"/>
          <w:sz w:val="22"/>
          <w:szCs w:val="22"/>
        </w:rPr>
        <w:t>.</w:t>
      </w:r>
    </w:p>
    <w:p w14:paraId="5F88CBC6" w14:textId="151DE9A5" w:rsidR="00B76169" w:rsidRDefault="007719B7" w:rsidP="00F30039">
      <w:pPr>
        <w:pStyle w:val="ListParagraph"/>
        <w:numPr>
          <w:ilvl w:val="0"/>
          <w:numId w:val="11"/>
        </w:numPr>
        <w:tabs>
          <w:tab w:val="left" w:pos="567"/>
        </w:tabs>
        <w:spacing w:before="120"/>
        <w:ind w:left="851" w:hanging="284"/>
        <w:jc w:val="both"/>
        <w:rPr>
          <w:rFonts w:asciiTheme="minorBidi" w:eastAsia="Times New Roman" w:hAnsiTheme="minorBidi" w:cstheme="minorBidi"/>
          <w:bCs/>
          <w:color w:val="000000"/>
          <w:sz w:val="22"/>
          <w:szCs w:val="22"/>
        </w:rPr>
      </w:pPr>
      <w:r w:rsidRPr="008D5DFE">
        <w:rPr>
          <w:rFonts w:asciiTheme="minorBidi" w:eastAsia="Times New Roman" w:hAnsiTheme="minorBidi" w:cstheme="minorBidi"/>
          <w:bCs/>
          <w:color w:val="000000"/>
          <w:sz w:val="22"/>
          <w:szCs w:val="22"/>
        </w:rPr>
        <w:t>Funding</w:t>
      </w:r>
      <w:r w:rsidR="00D93DD0" w:rsidRPr="008D5DFE">
        <w:rPr>
          <w:rFonts w:asciiTheme="minorBidi" w:eastAsia="Times New Roman" w:hAnsiTheme="minorBidi" w:cstheme="minorBidi"/>
          <w:bCs/>
          <w:color w:val="000000"/>
          <w:sz w:val="22"/>
          <w:szCs w:val="22"/>
        </w:rPr>
        <w:t xml:space="preserve"> is suspended or reduced by</w:t>
      </w:r>
      <w:r w:rsidR="000B4D2F">
        <w:rPr>
          <w:rFonts w:asciiTheme="minorBidi" w:eastAsia="Times New Roman" w:hAnsiTheme="minorBidi" w:cstheme="minorBidi"/>
          <w:bCs/>
          <w:color w:val="000000"/>
          <w:sz w:val="22"/>
          <w:szCs w:val="22"/>
        </w:rPr>
        <w:t xml:space="preserve"> </w:t>
      </w:r>
      <w:r w:rsidR="00452CCF">
        <w:rPr>
          <w:rFonts w:asciiTheme="minorBidi" w:eastAsia="Times New Roman" w:hAnsiTheme="minorBidi" w:cstheme="minorBidi"/>
          <w:bCs/>
          <w:color w:val="000000"/>
          <w:sz w:val="22"/>
          <w:szCs w:val="22"/>
        </w:rPr>
        <w:t>USAID</w:t>
      </w:r>
      <w:r w:rsidR="00B76169" w:rsidRPr="008D5DFE">
        <w:rPr>
          <w:rFonts w:asciiTheme="minorBidi" w:eastAsia="Times New Roman" w:hAnsiTheme="minorBidi" w:cstheme="minorBidi"/>
          <w:bCs/>
          <w:color w:val="000000"/>
          <w:sz w:val="22"/>
          <w:szCs w:val="22"/>
        </w:rPr>
        <w:t xml:space="preserve">.  </w:t>
      </w:r>
      <w:r w:rsidRPr="008D5DFE">
        <w:rPr>
          <w:rFonts w:asciiTheme="minorBidi" w:eastAsia="Times New Roman" w:hAnsiTheme="minorBidi" w:cstheme="minorBidi"/>
          <w:bCs/>
          <w:color w:val="000000"/>
          <w:sz w:val="22"/>
          <w:szCs w:val="22"/>
        </w:rPr>
        <w:t>In this case, t</w:t>
      </w:r>
      <w:r w:rsidR="00B76169" w:rsidRPr="008D5DFE">
        <w:rPr>
          <w:rFonts w:asciiTheme="minorBidi" w:eastAsia="Times New Roman" w:hAnsiTheme="minorBidi" w:cstheme="minorBidi"/>
          <w:bCs/>
          <w:color w:val="000000"/>
          <w:sz w:val="22"/>
          <w:szCs w:val="22"/>
        </w:rPr>
        <w:t xml:space="preserve">he </w:t>
      </w:r>
      <w:r w:rsidR="00E972A0">
        <w:rPr>
          <w:rFonts w:asciiTheme="minorBidi" w:eastAsia="Times New Roman" w:hAnsiTheme="minorBidi" w:cstheme="minorBidi"/>
          <w:bCs/>
          <w:color w:val="000000"/>
          <w:sz w:val="22"/>
          <w:szCs w:val="22"/>
        </w:rPr>
        <w:t>IFRC</w:t>
      </w:r>
      <w:r w:rsidR="00B76169" w:rsidRPr="008D5DFE">
        <w:rPr>
          <w:rFonts w:asciiTheme="minorBidi" w:eastAsia="Times New Roman" w:hAnsiTheme="minorBidi" w:cstheme="minorBidi"/>
          <w:bCs/>
          <w:color w:val="000000"/>
          <w:sz w:val="22"/>
          <w:szCs w:val="22"/>
        </w:rPr>
        <w:t xml:space="preserve"> shall inform the </w:t>
      </w:r>
      <w:r w:rsidR="000B4D2F">
        <w:rPr>
          <w:rFonts w:asciiTheme="minorBidi" w:hAnsiTheme="minorBidi" w:cstheme="minorBidi"/>
          <w:bCs/>
          <w:sz w:val="22"/>
          <w:szCs w:val="22"/>
        </w:rPr>
        <w:t xml:space="preserve">Project Partner </w:t>
      </w:r>
      <w:r w:rsidR="00B76169" w:rsidRPr="008D5DFE">
        <w:rPr>
          <w:rFonts w:asciiTheme="minorBidi" w:eastAsia="Times New Roman" w:hAnsiTheme="minorBidi" w:cstheme="minorBidi"/>
          <w:bCs/>
          <w:color w:val="000000"/>
          <w:sz w:val="22"/>
          <w:szCs w:val="22"/>
        </w:rPr>
        <w:t xml:space="preserve">as soon as it becomes aware of a suspension or reduction. The </w:t>
      </w:r>
      <w:r w:rsidR="00E972A0">
        <w:rPr>
          <w:rFonts w:asciiTheme="minorBidi" w:eastAsia="Times New Roman" w:hAnsiTheme="minorBidi" w:cstheme="minorBidi"/>
          <w:bCs/>
          <w:color w:val="000000"/>
          <w:sz w:val="22"/>
          <w:szCs w:val="22"/>
        </w:rPr>
        <w:t>IFRC</w:t>
      </w:r>
      <w:r w:rsidR="00B76169" w:rsidRPr="008D5DFE">
        <w:rPr>
          <w:rFonts w:asciiTheme="minorBidi" w:eastAsia="Times New Roman" w:hAnsiTheme="minorBidi" w:cstheme="minorBidi"/>
          <w:bCs/>
          <w:color w:val="000000"/>
          <w:sz w:val="22"/>
          <w:szCs w:val="22"/>
        </w:rPr>
        <w:t xml:space="preserve"> shall work with the </w:t>
      </w:r>
      <w:r w:rsidR="000B4D2F">
        <w:rPr>
          <w:rFonts w:asciiTheme="minorBidi" w:hAnsiTheme="minorBidi" w:cstheme="minorBidi"/>
          <w:bCs/>
          <w:sz w:val="22"/>
          <w:szCs w:val="22"/>
        </w:rPr>
        <w:t xml:space="preserve">Project Partner </w:t>
      </w:r>
      <w:r w:rsidR="00B76169" w:rsidRPr="008D5DFE">
        <w:rPr>
          <w:rFonts w:asciiTheme="minorBidi" w:eastAsia="Times New Roman" w:hAnsiTheme="minorBidi" w:cstheme="minorBidi"/>
          <w:bCs/>
          <w:color w:val="000000"/>
          <w:sz w:val="22"/>
          <w:szCs w:val="22"/>
        </w:rPr>
        <w:t>to minimise the impact of the suspension or reduction on the Project.</w:t>
      </w:r>
    </w:p>
    <w:p w14:paraId="56CA83BA" w14:textId="77777777" w:rsidR="00986C16" w:rsidRPr="008D5DFE" w:rsidRDefault="00986C16" w:rsidP="00986C16">
      <w:pPr>
        <w:pStyle w:val="ListParagraph"/>
        <w:tabs>
          <w:tab w:val="left" w:pos="567"/>
        </w:tabs>
        <w:spacing w:before="120"/>
        <w:ind w:left="851"/>
        <w:jc w:val="both"/>
        <w:rPr>
          <w:rFonts w:asciiTheme="minorBidi" w:eastAsia="Times New Roman" w:hAnsiTheme="minorBidi" w:cstheme="minorBidi"/>
          <w:bCs/>
          <w:color w:val="000000"/>
          <w:sz w:val="22"/>
          <w:szCs w:val="22"/>
        </w:rPr>
      </w:pPr>
    </w:p>
    <w:p w14:paraId="20D0F496" w14:textId="77777777" w:rsidR="00986C16" w:rsidRDefault="004071E0" w:rsidP="00986C16">
      <w:pPr>
        <w:pStyle w:val="ListParagraph"/>
        <w:numPr>
          <w:ilvl w:val="1"/>
          <w:numId w:val="50"/>
        </w:numPr>
        <w:spacing w:before="120"/>
        <w:jc w:val="both"/>
        <w:rPr>
          <w:rFonts w:asciiTheme="minorBidi" w:eastAsia="Times New Roman" w:hAnsiTheme="minorBidi" w:cstheme="minorBidi"/>
          <w:bCs/>
          <w:color w:val="000000"/>
          <w:sz w:val="22"/>
          <w:szCs w:val="22"/>
        </w:rPr>
      </w:pPr>
      <w:r w:rsidRPr="00986C16">
        <w:rPr>
          <w:rFonts w:asciiTheme="minorBidi" w:eastAsia="Times New Roman" w:hAnsiTheme="minorBidi" w:cstheme="minorBidi"/>
          <w:bCs/>
          <w:color w:val="000000"/>
          <w:sz w:val="22"/>
          <w:szCs w:val="22"/>
        </w:rPr>
        <w:t xml:space="preserve">Where Funding is suspended or reduced in accordance with this clause, the </w:t>
      </w:r>
      <w:r w:rsidR="00E972A0" w:rsidRPr="00986C16">
        <w:rPr>
          <w:rFonts w:asciiTheme="minorBidi" w:eastAsia="Times New Roman" w:hAnsiTheme="minorBidi" w:cstheme="minorBidi"/>
          <w:bCs/>
          <w:color w:val="000000"/>
          <w:sz w:val="22"/>
          <w:szCs w:val="22"/>
        </w:rPr>
        <w:t>IFRC</w:t>
      </w:r>
      <w:r w:rsidRPr="00986C16">
        <w:rPr>
          <w:rFonts w:asciiTheme="minorBidi" w:eastAsia="Times New Roman" w:hAnsiTheme="minorBidi" w:cstheme="minorBidi"/>
          <w:bCs/>
          <w:color w:val="000000"/>
          <w:sz w:val="22"/>
          <w:szCs w:val="22"/>
        </w:rPr>
        <w:t xml:space="preserve"> will ensure that sufficient funds are available for the </w:t>
      </w:r>
      <w:r w:rsidR="0034690F" w:rsidRPr="00986C16">
        <w:rPr>
          <w:rFonts w:asciiTheme="minorBidi" w:eastAsia="Times New Roman" w:hAnsiTheme="minorBidi" w:cstheme="minorBidi"/>
          <w:bCs/>
          <w:color w:val="000000"/>
          <w:sz w:val="22"/>
          <w:szCs w:val="22"/>
        </w:rPr>
        <w:t xml:space="preserve"> </w:t>
      </w:r>
      <w:r w:rsidR="000B4D2F" w:rsidRPr="00986C16">
        <w:rPr>
          <w:rFonts w:asciiTheme="minorBidi" w:hAnsiTheme="minorBidi" w:cstheme="minorBidi"/>
          <w:bCs/>
          <w:sz w:val="22"/>
          <w:szCs w:val="22"/>
        </w:rPr>
        <w:t xml:space="preserve">Project Partner </w:t>
      </w:r>
      <w:r w:rsidRPr="00986C16">
        <w:rPr>
          <w:rFonts w:asciiTheme="minorBidi" w:eastAsia="Times New Roman" w:hAnsiTheme="minorBidi" w:cstheme="minorBidi"/>
          <w:bCs/>
          <w:color w:val="000000"/>
          <w:sz w:val="22"/>
          <w:szCs w:val="22"/>
        </w:rPr>
        <w:t>to meet all contractual commitments incurred by it</w:t>
      </w:r>
      <w:r w:rsidR="007D3C86" w:rsidRPr="00986C16">
        <w:rPr>
          <w:rFonts w:asciiTheme="minorBidi" w:eastAsia="Times New Roman" w:hAnsiTheme="minorBidi" w:cstheme="minorBidi"/>
          <w:bCs/>
          <w:color w:val="000000"/>
          <w:sz w:val="22"/>
          <w:szCs w:val="22"/>
        </w:rPr>
        <w:t xml:space="preserve"> in accordance with this Agreement</w:t>
      </w:r>
      <w:r w:rsidRPr="00986C16">
        <w:rPr>
          <w:rFonts w:asciiTheme="minorBidi" w:eastAsia="Times New Roman" w:hAnsiTheme="minorBidi" w:cstheme="minorBidi"/>
          <w:bCs/>
          <w:color w:val="000000"/>
          <w:sz w:val="22"/>
          <w:szCs w:val="22"/>
        </w:rPr>
        <w:t xml:space="preserve"> for the purpose of implementing the Project prior to the date on which the </w:t>
      </w:r>
      <w:r w:rsidR="0034690F" w:rsidRPr="00986C16">
        <w:rPr>
          <w:rFonts w:asciiTheme="minorBidi" w:eastAsia="Times New Roman" w:hAnsiTheme="minorBidi" w:cstheme="minorBidi"/>
          <w:bCs/>
          <w:color w:val="000000"/>
          <w:sz w:val="22"/>
          <w:szCs w:val="22"/>
        </w:rPr>
        <w:t xml:space="preserve"> </w:t>
      </w:r>
      <w:r w:rsidR="000B4D2F" w:rsidRPr="00986C16">
        <w:rPr>
          <w:rFonts w:asciiTheme="minorBidi" w:hAnsiTheme="minorBidi" w:cstheme="minorBidi"/>
          <w:bCs/>
          <w:sz w:val="22"/>
          <w:szCs w:val="22"/>
        </w:rPr>
        <w:t xml:space="preserve">Project Partner </w:t>
      </w:r>
      <w:r w:rsidRPr="00986C16">
        <w:rPr>
          <w:rFonts w:asciiTheme="minorBidi" w:eastAsia="Times New Roman" w:hAnsiTheme="minorBidi" w:cstheme="minorBidi"/>
          <w:bCs/>
          <w:color w:val="000000"/>
          <w:sz w:val="22"/>
          <w:szCs w:val="22"/>
        </w:rPr>
        <w:t xml:space="preserve">was notified of the suspension or reduction in Funding and which cannot be legally voided, but </w:t>
      </w:r>
      <w:r w:rsidR="00204BE5" w:rsidRPr="00986C16">
        <w:rPr>
          <w:rFonts w:asciiTheme="minorBidi" w:eastAsia="Times New Roman" w:hAnsiTheme="minorBidi" w:cstheme="minorBidi"/>
          <w:bCs/>
          <w:color w:val="000000"/>
          <w:sz w:val="22"/>
          <w:szCs w:val="22"/>
        </w:rPr>
        <w:t>reserves the right not to provide Funding</w:t>
      </w:r>
      <w:r w:rsidRPr="00986C16">
        <w:rPr>
          <w:rFonts w:asciiTheme="minorBidi" w:eastAsia="Times New Roman" w:hAnsiTheme="minorBidi" w:cstheme="minorBidi"/>
          <w:bCs/>
          <w:color w:val="000000"/>
          <w:sz w:val="22"/>
          <w:szCs w:val="22"/>
        </w:rPr>
        <w:t xml:space="preserve"> to cover any forward commitments made after that date</w:t>
      </w:r>
    </w:p>
    <w:p w14:paraId="5F88CBC7" w14:textId="45E8F119" w:rsidR="004071E0" w:rsidRPr="00986C16" w:rsidRDefault="004071E0" w:rsidP="00986C16">
      <w:pPr>
        <w:pStyle w:val="ListParagraph"/>
        <w:spacing w:before="120"/>
        <w:ind w:left="360"/>
        <w:jc w:val="both"/>
        <w:rPr>
          <w:rFonts w:asciiTheme="minorBidi" w:eastAsia="Times New Roman" w:hAnsiTheme="minorBidi" w:cstheme="minorBidi"/>
          <w:bCs/>
          <w:color w:val="000000"/>
          <w:sz w:val="22"/>
          <w:szCs w:val="22"/>
        </w:rPr>
      </w:pPr>
    </w:p>
    <w:p w14:paraId="542776B1" w14:textId="17C68249" w:rsidR="00986C16" w:rsidRPr="00091AD8" w:rsidRDefault="00B76169" w:rsidP="00091AD8">
      <w:pPr>
        <w:pStyle w:val="ListParagraph"/>
        <w:numPr>
          <w:ilvl w:val="1"/>
          <w:numId w:val="50"/>
        </w:numPr>
        <w:spacing w:before="120"/>
        <w:ind w:left="567" w:hanging="567"/>
        <w:jc w:val="both"/>
        <w:rPr>
          <w:rFonts w:asciiTheme="minorBidi" w:eastAsia="Times New Roman" w:hAnsiTheme="minorBidi" w:cstheme="minorBidi"/>
          <w:bCs/>
          <w:color w:val="000000"/>
          <w:sz w:val="22"/>
          <w:szCs w:val="22"/>
        </w:rPr>
      </w:pPr>
      <w:r w:rsidRPr="003D6352">
        <w:rPr>
          <w:rFonts w:asciiTheme="minorBidi" w:eastAsia="Times New Roman" w:hAnsiTheme="minorBidi" w:cstheme="minorBidi"/>
          <w:bCs/>
          <w:color w:val="000000"/>
          <w:sz w:val="22"/>
          <w:szCs w:val="22"/>
        </w:rPr>
        <w:t xml:space="preserve">If a period of suspension is longer than one third of the Term of this Agreement, the </w:t>
      </w:r>
      <w:r w:rsidR="00E972A0">
        <w:rPr>
          <w:rFonts w:asciiTheme="minorBidi" w:eastAsia="Times New Roman" w:hAnsiTheme="minorBidi" w:cstheme="minorBidi"/>
          <w:bCs/>
          <w:color w:val="000000"/>
          <w:sz w:val="22"/>
          <w:szCs w:val="22"/>
        </w:rPr>
        <w:t>IFRC</w:t>
      </w:r>
      <w:r w:rsidRPr="003D6352">
        <w:rPr>
          <w:rFonts w:asciiTheme="minorBidi" w:eastAsia="Times New Roman" w:hAnsiTheme="minorBidi" w:cstheme="minorBidi"/>
          <w:bCs/>
          <w:color w:val="000000"/>
          <w:sz w:val="22"/>
          <w:szCs w:val="22"/>
        </w:rPr>
        <w:t xml:space="preserve"> may terminate this Agreement in accordance with the Termination clause.</w:t>
      </w:r>
    </w:p>
    <w:p w14:paraId="157F6A8E" w14:textId="77777777" w:rsidR="00986C16" w:rsidRPr="00617CC8" w:rsidRDefault="00986C16" w:rsidP="00986C16">
      <w:pPr>
        <w:pStyle w:val="ListParagraph"/>
        <w:spacing w:before="120"/>
        <w:ind w:left="567"/>
        <w:jc w:val="both"/>
        <w:rPr>
          <w:rFonts w:asciiTheme="minorBidi" w:eastAsia="Times New Roman" w:hAnsiTheme="minorBidi" w:cstheme="minorBidi"/>
          <w:bCs/>
          <w:color w:val="000000"/>
          <w:sz w:val="22"/>
          <w:szCs w:val="22"/>
        </w:rPr>
      </w:pPr>
    </w:p>
    <w:p w14:paraId="5F88CBC9" w14:textId="4495CBA8" w:rsidR="00F679EC" w:rsidRPr="00617CC8" w:rsidRDefault="00B76169" w:rsidP="00986C16">
      <w:pPr>
        <w:pStyle w:val="ListParagraph"/>
        <w:numPr>
          <w:ilvl w:val="1"/>
          <w:numId w:val="50"/>
        </w:numPr>
        <w:spacing w:before="120"/>
        <w:ind w:left="567" w:hanging="567"/>
        <w:jc w:val="both"/>
        <w:rPr>
          <w:rFonts w:asciiTheme="minorBidi" w:eastAsia="Times New Roman" w:hAnsiTheme="minorBidi" w:cstheme="minorBidi"/>
          <w:bCs/>
          <w:color w:val="000000"/>
          <w:sz w:val="22"/>
          <w:szCs w:val="22"/>
        </w:rPr>
      </w:pPr>
      <w:r w:rsidRPr="003D6352">
        <w:rPr>
          <w:rFonts w:asciiTheme="minorBidi" w:eastAsia="Times New Roman" w:hAnsiTheme="minorBidi" w:cstheme="minorBidi"/>
          <w:bCs/>
          <w:color w:val="000000"/>
          <w:sz w:val="22"/>
          <w:szCs w:val="22"/>
        </w:rPr>
        <w:t xml:space="preserve">If the Project is resumed, the duration of the suspension will be added to the Term of this Agreement. In this event, the </w:t>
      </w:r>
      <w:r w:rsidR="00E972A0">
        <w:rPr>
          <w:rFonts w:asciiTheme="minorBidi" w:eastAsia="Times New Roman" w:hAnsiTheme="minorBidi" w:cstheme="minorBidi"/>
          <w:bCs/>
          <w:color w:val="000000"/>
          <w:sz w:val="22"/>
          <w:szCs w:val="22"/>
        </w:rPr>
        <w:t>IFRC</w:t>
      </w:r>
      <w:r w:rsidRPr="003D6352">
        <w:rPr>
          <w:rFonts w:asciiTheme="minorBidi" w:eastAsia="Times New Roman" w:hAnsiTheme="minorBidi" w:cstheme="minorBidi"/>
          <w:bCs/>
          <w:color w:val="000000"/>
          <w:sz w:val="22"/>
          <w:szCs w:val="22"/>
        </w:rPr>
        <w:t xml:space="preserve"> shall prepare a letter containing this amendment to the Term of the Agreement, which will be signed by the Parties.</w:t>
      </w:r>
    </w:p>
    <w:p w14:paraId="4B2ACE98" w14:textId="77777777" w:rsidR="003B4470" w:rsidRDefault="003B4470" w:rsidP="00F30039">
      <w:pPr>
        <w:pStyle w:val="DefaultText"/>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rPr>
          <w:rFonts w:asciiTheme="minorBidi" w:hAnsiTheme="minorBidi" w:cstheme="minorBidi"/>
          <w:b/>
          <w:bCs/>
          <w:sz w:val="22"/>
          <w:szCs w:val="22"/>
          <w:u w:val="single"/>
        </w:rPr>
      </w:pPr>
      <w:bookmarkStart w:id="16" w:name="_Ref419103634"/>
    </w:p>
    <w:p w14:paraId="5F88CBCB" w14:textId="1AD50F13" w:rsidR="002778E8" w:rsidRPr="00E5239B" w:rsidRDefault="002778E8" w:rsidP="00E5239B">
      <w:pPr>
        <w:pStyle w:val="ListParagraph"/>
        <w:numPr>
          <w:ilvl w:val="0"/>
          <w:numId w:val="49"/>
        </w:numPr>
        <w:spacing w:before="120"/>
        <w:jc w:val="both"/>
        <w:rPr>
          <w:rFonts w:asciiTheme="minorBidi" w:hAnsiTheme="minorBidi" w:cstheme="minorBidi"/>
          <w:b/>
          <w:bCs/>
          <w:color w:val="000000"/>
          <w:sz w:val="22"/>
          <w:szCs w:val="22"/>
          <w:u w:val="single"/>
          <w:lang w:val="en-GB" w:eastAsia="en-GB"/>
        </w:rPr>
      </w:pPr>
      <w:r w:rsidRPr="00E5239B">
        <w:rPr>
          <w:rFonts w:asciiTheme="minorBidi" w:hAnsiTheme="minorBidi" w:cstheme="minorBidi"/>
          <w:b/>
          <w:bCs/>
          <w:color w:val="000000"/>
          <w:sz w:val="22"/>
          <w:szCs w:val="22"/>
          <w:u w:val="single"/>
          <w:lang w:val="en-GB" w:eastAsia="en-GB"/>
        </w:rPr>
        <w:t>ELIGIBLE COSTS</w:t>
      </w:r>
      <w:bookmarkEnd w:id="16"/>
    </w:p>
    <w:p w14:paraId="5F88CBCC" w14:textId="77777777" w:rsidR="002778E8" w:rsidRPr="00617CC8" w:rsidRDefault="002778E8" w:rsidP="00F30039">
      <w:pPr>
        <w:autoSpaceDE w:val="0"/>
        <w:autoSpaceDN w:val="0"/>
        <w:spacing w:before="120"/>
        <w:jc w:val="both"/>
        <w:rPr>
          <w:rFonts w:asciiTheme="minorBidi" w:hAnsiTheme="minorBidi" w:cstheme="minorBidi"/>
          <w:sz w:val="22"/>
          <w:szCs w:val="22"/>
        </w:rPr>
      </w:pPr>
      <w:r w:rsidRPr="00617CC8">
        <w:rPr>
          <w:rFonts w:asciiTheme="minorBidi" w:hAnsiTheme="minorBidi" w:cstheme="minorBidi"/>
          <w:sz w:val="22"/>
          <w:szCs w:val="22"/>
        </w:rPr>
        <w:t>To be considered eligible as direct costs of the Project, c</w:t>
      </w:r>
      <w:r w:rsidR="00077C1E">
        <w:rPr>
          <w:rFonts w:asciiTheme="minorBidi" w:hAnsiTheme="minorBidi" w:cstheme="minorBidi"/>
          <w:sz w:val="22"/>
          <w:szCs w:val="22"/>
        </w:rPr>
        <w:t xml:space="preserve">osts must satisfy the following </w:t>
      </w:r>
      <w:r w:rsidRPr="00617CC8">
        <w:rPr>
          <w:rFonts w:asciiTheme="minorBidi" w:hAnsiTheme="minorBidi" w:cstheme="minorBidi"/>
          <w:sz w:val="22"/>
          <w:szCs w:val="22"/>
        </w:rPr>
        <w:t>general criteria:</w:t>
      </w:r>
    </w:p>
    <w:p w14:paraId="5F88CBCD" w14:textId="772C4C8F" w:rsidR="002778E8" w:rsidRPr="00986C16" w:rsidRDefault="002778E8" w:rsidP="00986C16">
      <w:pPr>
        <w:pStyle w:val="ListParagraph"/>
        <w:numPr>
          <w:ilvl w:val="1"/>
          <w:numId w:val="49"/>
        </w:numPr>
        <w:autoSpaceDE w:val="0"/>
        <w:autoSpaceDN w:val="0"/>
        <w:spacing w:before="120"/>
        <w:jc w:val="both"/>
        <w:rPr>
          <w:rFonts w:asciiTheme="minorBidi" w:hAnsiTheme="minorBidi" w:cstheme="minorBidi"/>
          <w:sz w:val="22"/>
          <w:szCs w:val="22"/>
        </w:rPr>
      </w:pPr>
      <w:r w:rsidRPr="00986C16">
        <w:rPr>
          <w:rFonts w:asciiTheme="minorBidi" w:hAnsiTheme="minorBidi" w:cstheme="minorBidi"/>
          <w:sz w:val="22"/>
          <w:szCs w:val="22"/>
        </w:rPr>
        <w:t xml:space="preserve">They must derive directly from this Agreement or be necessary and reasonable for the implementation of the </w:t>
      </w:r>
      <w:proofErr w:type="gramStart"/>
      <w:r w:rsidRPr="00986C16">
        <w:rPr>
          <w:rFonts w:asciiTheme="minorBidi" w:hAnsiTheme="minorBidi" w:cstheme="minorBidi"/>
          <w:sz w:val="22"/>
          <w:szCs w:val="22"/>
        </w:rPr>
        <w:t>Project;</w:t>
      </w:r>
      <w:proofErr w:type="gramEnd"/>
    </w:p>
    <w:p w14:paraId="5F88CBCE" w14:textId="619D98F7" w:rsidR="002778E8" w:rsidRDefault="002778E8" w:rsidP="00986C16">
      <w:pPr>
        <w:pStyle w:val="ListParagraph"/>
        <w:numPr>
          <w:ilvl w:val="1"/>
          <w:numId w:val="49"/>
        </w:numPr>
        <w:autoSpaceDE w:val="0"/>
        <w:autoSpaceDN w:val="0"/>
        <w:spacing w:before="120"/>
        <w:ind w:left="567" w:hanging="567"/>
        <w:jc w:val="both"/>
        <w:rPr>
          <w:rFonts w:asciiTheme="minorBidi" w:hAnsiTheme="minorBidi" w:cstheme="minorBidi"/>
          <w:sz w:val="22"/>
          <w:szCs w:val="22"/>
        </w:rPr>
      </w:pPr>
      <w:r w:rsidRPr="00EB4356">
        <w:rPr>
          <w:rFonts w:asciiTheme="minorBidi" w:hAnsiTheme="minorBidi" w:cstheme="minorBidi"/>
          <w:sz w:val="22"/>
          <w:szCs w:val="22"/>
        </w:rPr>
        <w:lastRenderedPageBreak/>
        <w:t xml:space="preserve">They must be actual costs and comply with the principles of sound financial management, in particular regarding economy and </w:t>
      </w:r>
      <w:proofErr w:type="gramStart"/>
      <w:r w:rsidRPr="00EB4356">
        <w:rPr>
          <w:rFonts w:asciiTheme="minorBidi" w:hAnsiTheme="minorBidi" w:cstheme="minorBidi"/>
          <w:sz w:val="22"/>
          <w:szCs w:val="22"/>
        </w:rPr>
        <w:t>efficiency;</w:t>
      </w:r>
      <w:proofErr w:type="gramEnd"/>
    </w:p>
    <w:p w14:paraId="76022873" w14:textId="77777777" w:rsidR="00986C16" w:rsidRDefault="00986C16" w:rsidP="00986C16">
      <w:pPr>
        <w:pStyle w:val="ListParagraph"/>
        <w:autoSpaceDE w:val="0"/>
        <w:autoSpaceDN w:val="0"/>
        <w:spacing w:before="120"/>
        <w:ind w:left="567"/>
        <w:jc w:val="both"/>
        <w:rPr>
          <w:rFonts w:asciiTheme="minorBidi" w:hAnsiTheme="minorBidi" w:cstheme="minorBidi"/>
          <w:sz w:val="22"/>
          <w:szCs w:val="22"/>
        </w:rPr>
      </w:pPr>
    </w:p>
    <w:p w14:paraId="5F88CBCF" w14:textId="026F0CE9" w:rsidR="002778E8" w:rsidRDefault="002778E8" w:rsidP="00986C16">
      <w:pPr>
        <w:pStyle w:val="ListParagraph"/>
        <w:numPr>
          <w:ilvl w:val="1"/>
          <w:numId w:val="49"/>
        </w:numPr>
        <w:autoSpaceDE w:val="0"/>
        <w:autoSpaceDN w:val="0"/>
        <w:spacing w:before="120"/>
        <w:ind w:left="567" w:hanging="567"/>
        <w:jc w:val="both"/>
        <w:rPr>
          <w:rFonts w:asciiTheme="minorBidi" w:hAnsiTheme="minorBidi" w:cstheme="minorBidi"/>
          <w:sz w:val="22"/>
          <w:szCs w:val="22"/>
        </w:rPr>
      </w:pPr>
      <w:r w:rsidRPr="00EB4356">
        <w:rPr>
          <w:rFonts w:asciiTheme="minorBidi" w:hAnsiTheme="minorBidi" w:cstheme="minorBidi"/>
          <w:sz w:val="22"/>
          <w:szCs w:val="22"/>
        </w:rPr>
        <w:t xml:space="preserve">They must be committed during the Term, </w:t>
      </w:r>
      <w:proofErr w:type="gramStart"/>
      <w:r w:rsidRPr="00EB4356">
        <w:rPr>
          <w:rFonts w:asciiTheme="minorBidi" w:hAnsiTheme="minorBidi" w:cstheme="minorBidi"/>
          <w:sz w:val="22"/>
          <w:szCs w:val="22"/>
        </w:rPr>
        <w:t>with the exception of</w:t>
      </w:r>
      <w:proofErr w:type="gramEnd"/>
      <w:r w:rsidRPr="00EB4356">
        <w:rPr>
          <w:rFonts w:asciiTheme="minorBidi" w:hAnsiTheme="minorBidi" w:cstheme="minorBidi"/>
          <w:sz w:val="22"/>
          <w:szCs w:val="22"/>
        </w:rPr>
        <w:t xml:space="preserve"> costs relating to the winding-up of the Project, and expenditure committed before the </w:t>
      </w:r>
      <w:r w:rsidR="00D569C4">
        <w:rPr>
          <w:rFonts w:asciiTheme="minorBidi" w:hAnsiTheme="minorBidi" w:cstheme="minorBidi"/>
          <w:sz w:val="22"/>
          <w:szCs w:val="22"/>
        </w:rPr>
        <w:t>Agreement</w:t>
      </w:r>
      <w:r w:rsidR="00A93E64" w:rsidRPr="00EB4356">
        <w:rPr>
          <w:rFonts w:asciiTheme="minorBidi" w:hAnsiTheme="minorBidi" w:cstheme="minorBidi"/>
          <w:sz w:val="22"/>
          <w:szCs w:val="22"/>
        </w:rPr>
        <w:t xml:space="preserve"> </w:t>
      </w:r>
      <w:r w:rsidRPr="00EB4356">
        <w:rPr>
          <w:rFonts w:asciiTheme="minorBidi" w:hAnsiTheme="minorBidi" w:cstheme="minorBidi"/>
          <w:sz w:val="22"/>
          <w:szCs w:val="22"/>
        </w:rPr>
        <w:t xml:space="preserve">Commencement Date of this Agreement </w:t>
      </w:r>
      <w:r w:rsidR="00927A68" w:rsidRPr="00EB4356">
        <w:rPr>
          <w:rFonts w:asciiTheme="minorBidi" w:hAnsiTheme="minorBidi" w:cstheme="minorBidi"/>
          <w:sz w:val="22"/>
          <w:szCs w:val="22"/>
        </w:rPr>
        <w:t xml:space="preserve">which the </w:t>
      </w:r>
      <w:r w:rsidR="00E972A0">
        <w:rPr>
          <w:rFonts w:asciiTheme="minorBidi" w:hAnsiTheme="minorBidi" w:cstheme="minorBidi"/>
          <w:sz w:val="22"/>
          <w:szCs w:val="22"/>
        </w:rPr>
        <w:t>IFRC</w:t>
      </w:r>
      <w:r w:rsidR="00927A68" w:rsidRPr="00EB4356">
        <w:rPr>
          <w:rFonts w:asciiTheme="minorBidi" w:hAnsiTheme="minorBidi" w:cstheme="minorBidi"/>
          <w:sz w:val="22"/>
          <w:szCs w:val="22"/>
        </w:rPr>
        <w:t xml:space="preserve"> has agreed in writing can be included.</w:t>
      </w:r>
    </w:p>
    <w:p w14:paraId="5F88CBD0" w14:textId="6450DC2B" w:rsidR="002778E8" w:rsidRDefault="002778E8" w:rsidP="00986C16">
      <w:pPr>
        <w:pStyle w:val="ListParagraph"/>
        <w:numPr>
          <w:ilvl w:val="1"/>
          <w:numId w:val="49"/>
        </w:numPr>
        <w:autoSpaceDE w:val="0"/>
        <w:autoSpaceDN w:val="0"/>
        <w:spacing w:before="120"/>
        <w:ind w:left="567" w:hanging="567"/>
        <w:jc w:val="both"/>
        <w:rPr>
          <w:rFonts w:asciiTheme="minorBidi" w:hAnsiTheme="minorBidi" w:cstheme="minorBidi"/>
          <w:sz w:val="22"/>
          <w:szCs w:val="22"/>
        </w:rPr>
      </w:pPr>
      <w:r w:rsidRPr="00EB4356">
        <w:rPr>
          <w:rFonts w:asciiTheme="minorBidi" w:hAnsiTheme="minorBidi" w:cstheme="minorBidi"/>
          <w:sz w:val="22"/>
          <w:szCs w:val="22"/>
        </w:rPr>
        <w:t xml:space="preserve">They must be identifiable, in particular being recorded in the accounting records of </w:t>
      </w:r>
      <w:proofErr w:type="gramStart"/>
      <w:r w:rsidRPr="00EB4356">
        <w:rPr>
          <w:rFonts w:asciiTheme="minorBidi" w:hAnsiTheme="minorBidi" w:cstheme="minorBidi"/>
          <w:sz w:val="22"/>
          <w:szCs w:val="22"/>
        </w:rPr>
        <w:t xml:space="preserve">the </w:t>
      </w:r>
      <w:r w:rsidR="0034690F">
        <w:rPr>
          <w:rFonts w:asciiTheme="minorBidi" w:hAnsiTheme="minorBidi" w:cstheme="minorBidi"/>
          <w:sz w:val="22"/>
          <w:szCs w:val="22"/>
        </w:rPr>
        <w:t xml:space="preserve"> </w:t>
      </w:r>
      <w:r w:rsidR="000B4D2F">
        <w:rPr>
          <w:rFonts w:asciiTheme="minorBidi" w:hAnsiTheme="minorBidi" w:cstheme="minorBidi"/>
          <w:bCs/>
          <w:sz w:val="22"/>
          <w:szCs w:val="22"/>
        </w:rPr>
        <w:t>Project</w:t>
      </w:r>
      <w:proofErr w:type="gramEnd"/>
      <w:r w:rsidR="000B4D2F">
        <w:rPr>
          <w:rFonts w:asciiTheme="minorBidi" w:hAnsiTheme="minorBidi" w:cstheme="minorBidi"/>
          <w:bCs/>
          <w:sz w:val="22"/>
          <w:szCs w:val="22"/>
        </w:rPr>
        <w:t xml:space="preserve"> Partner</w:t>
      </w:r>
      <w:r w:rsidRPr="00EB4356">
        <w:rPr>
          <w:rFonts w:asciiTheme="minorBidi" w:hAnsiTheme="minorBidi" w:cstheme="minorBidi"/>
          <w:sz w:val="22"/>
          <w:szCs w:val="22"/>
        </w:rPr>
        <w:t>, determined according to the usual cost-accounting practices</w:t>
      </w:r>
      <w:r w:rsidR="005B6518" w:rsidRPr="00EB4356">
        <w:rPr>
          <w:rFonts w:asciiTheme="minorBidi" w:hAnsiTheme="minorBidi" w:cstheme="minorBidi"/>
          <w:sz w:val="22"/>
          <w:szCs w:val="22"/>
        </w:rPr>
        <w:t xml:space="preserve"> of the</w:t>
      </w:r>
      <w:r w:rsidR="00042144" w:rsidRPr="00EB4356">
        <w:rPr>
          <w:rFonts w:asciiTheme="minorBidi" w:hAnsiTheme="minorBidi" w:cstheme="minorBidi"/>
          <w:sz w:val="22"/>
          <w:szCs w:val="22"/>
        </w:rPr>
        <w:t xml:space="preserve"> </w:t>
      </w:r>
      <w:r w:rsidR="0034690F">
        <w:rPr>
          <w:rFonts w:asciiTheme="minorBidi" w:hAnsiTheme="minorBidi" w:cstheme="minorBidi"/>
          <w:sz w:val="22"/>
          <w:szCs w:val="22"/>
        </w:rPr>
        <w:t xml:space="preserve"> </w:t>
      </w:r>
      <w:r w:rsidR="000B4D2F">
        <w:rPr>
          <w:rFonts w:asciiTheme="minorBidi" w:hAnsiTheme="minorBidi" w:cstheme="minorBidi"/>
          <w:bCs/>
          <w:sz w:val="22"/>
          <w:szCs w:val="22"/>
        </w:rPr>
        <w:t>Project Partner</w:t>
      </w:r>
      <w:r w:rsidRPr="00EB4356">
        <w:rPr>
          <w:rFonts w:asciiTheme="minorBidi" w:hAnsiTheme="minorBidi" w:cstheme="minorBidi"/>
          <w:sz w:val="22"/>
          <w:szCs w:val="22"/>
        </w:rPr>
        <w:t>;</w:t>
      </w:r>
    </w:p>
    <w:p w14:paraId="5F88CBD1" w14:textId="77777777" w:rsidR="002778E8" w:rsidRDefault="002778E8" w:rsidP="00986C16">
      <w:pPr>
        <w:pStyle w:val="ListParagraph"/>
        <w:numPr>
          <w:ilvl w:val="1"/>
          <w:numId w:val="49"/>
        </w:numPr>
        <w:autoSpaceDE w:val="0"/>
        <w:autoSpaceDN w:val="0"/>
        <w:spacing w:before="120"/>
        <w:ind w:left="567" w:hanging="567"/>
        <w:jc w:val="both"/>
        <w:rPr>
          <w:rFonts w:asciiTheme="minorBidi" w:hAnsiTheme="minorBidi" w:cstheme="minorBidi"/>
          <w:sz w:val="22"/>
          <w:szCs w:val="22"/>
        </w:rPr>
      </w:pPr>
      <w:r w:rsidRPr="00EB4356">
        <w:rPr>
          <w:rFonts w:asciiTheme="minorBidi" w:hAnsiTheme="minorBidi" w:cstheme="minorBidi"/>
          <w:sz w:val="22"/>
          <w:szCs w:val="22"/>
        </w:rPr>
        <w:t xml:space="preserve">They must be backed by original supporting evidence (as the case may be in electronic form) and verifiable, to be consistent with the principles of transparency and equal </w:t>
      </w:r>
      <w:proofErr w:type="gramStart"/>
      <w:r w:rsidRPr="00EB4356">
        <w:rPr>
          <w:rFonts w:asciiTheme="minorBidi" w:hAnsiTheme="minorBidi" w:cstheme="minorBidi"/>
          <w:sz w:val="22"/>
          <w:szCs w:val="22"/>
        </w:rPr>
        <w:t>treatment;</w:t>
      </w:r>
      <w:proofErr w:type="gramEnd"/>
    </w:p>
    <w:p w14:paraId="7A8E4058" w14:textId="77777777" w:rsidR="00E5239B" w:rsidRDefault="002778E8" w:rsidP="00986C16">
      <w:pPr>
        <w:pStyle w:val="ListParagraph"/>
        <w:numPr>
          <w:ilvl w:val="1"/>
          <w:numId w:val="49"/>
        </w:numPr>
        <w:autoSpaceDE w:val="0"/>
        <w:autoSpaceDN w:val="0"/>
        <w:spacing w:before="120"/>
        <w:ind w:left="567" w:hanging="567"/>
        <w:jc w:val="both"/>
        <w:rPr>
          <w:rFonts w:asciiTheme="minorBidi" w:hAnsiTheme="minorBidi" w:cstheme="minorBidi"/>
          <w:sz w:val="22"/>
          <w:szCs w:val="22"/>
        </w:rPr>
      </w:pPr>
      <w:r w:rsidRPr="00EB4356">
        <w:rPr>
          <w:rFonts w:asciiTheme="minorBidi" w:hAnsiTheme="minorBidi" w:cstheme="minorBidi"/>
          <w:sz w:val="22"/>
          <w:szCs w:val="22"/>
        </w:rPr>
        <w:t>They must comply with the applicable requirements of tax and social legislation</w:t>
      </w:r>
    </w:p>
    <w:p w14:paraId="5F88CBD3" w14:textId="04B6F97F" w:rsidR="00CA760D" w:rsidRPr="00FA6CC7" w:rsidRDefault="002778E8" w:rsidP="00E5239B">
      <w:pPr>
        <w:pStyle w:val="ListParagraph"/>
        <w:autoSpaceDE w:val="0"/>
        <w:autoSpaceDN w:val="0"/>
        <w:spacing w:before="120"/>
        <w:ind w:left="567"/>
        <w:jc w:val="both"/>
        <w:rPr>
          <w:rFonts w:asciiTheme="minorBidi" w:hAnsiTheme="minorBidi" w:cstheme="minorBidi"/>
          <w:sz w:val="22"/>
          <w:szCs w:val="22"/>
        </w:rPr>
      </w:pPr>
      <w:r w:rsidRPr="00EB4356">
        <w:rPr>
          <w:rFonts w:asciiTheme="minorBidi" w:hAnsiTheme="minorBidi" w:cstheme="minorBidi"/>
          <w:sz w:val="22"/>
          <w:szCs w:val="22"/>
        </w:rPr>
        <w:t>.</w:t>
      </w:r>
    </w:p>
    <w:p w14:paraId="5F88CBD4" w14:textId="7699479D" w:rsidR="007F24AE" w:rsidRPr="00E5239B" w:rsidRDefault="001E33E8" w:rsidP="00E5239B">
      <w:pPr>
        <w:pStyle w:val="ListParagraph"/>
        <w:numPr>
          <w:ilvl w:val="0"/>
          <w:numId w:val="49"/>
        </w:numPr>
        <w:spacing w:before="120"/>
        <w:jc w:val="both"/>
        <w:rPr>
          <w:rFonts w:asciiTheme="minorBidi" w:hAnsiTheme="minorBidi" w:cstheme="minorBidi"/>
          <w:b/>
          <w:bCs/>
          <w:color w:val="000000"/>
          <w:sz w:val="22"/>
          <w:szCs w:val="22"/>
          <w:u w:val="single"/>
          <w:lang w:val="en-GB" w:eastAsia="en-GB"/>
        </w:rPr>
      </w:pPr>
      <w:r w:rsidRPr="00E5239B">
        <w:rPr>
          <w:rFonts w:asciiTheme="minorBidi" w:hAnsiTheme="minorBidi" w:cstheme="minorBidi"/>
          <w:b/>
          <w:bCs/>
          <w:color w:val="000000"/>
          <w:sz w:val="22"/>
          <w:szCs w:val="22"/>
          <w:u w:val="single"/>
          <w:lang w:val="en-GB" w:eastAsia="en-GB"/>
        </w:rPr>
        <w:t xml:space="preserve">RECORDS OF </w:t>
      </w:r>
      <w:proofErr w:type="gramStart"/>
      <w:r w:rsidRPr="00E5239B">
        <w:rPr>
          <w:rFonts w:asciiTheme="minorBidi" w:hAnsiTheme="minorBidi" w:cstheme="minorBidi"/>
          <w:b/>
          <w:bCs/>
          <w:color w:val="000000"/>
          <w:sz w:val="22"/>
          <w:szCs w:val="22"/>
          <w:u w:val="single"/>
          <w:lang w:val="en-GB" w:eastAsia="en-GB"/>
        </w:rPr>
        <w:t xml:space="preserve">THE </w:t>
      </w:r>
      <w:r w:rsidR="0034690F" w:rsidRPr="00E5239B">
        <w:rPr>
          <w:rFonts w:asciiTheme="minorBidi" w:hAnsiTheme="minorBidi" w:cstheme="minorBidi"/>
          <w:b/>
          <w:bCs/>
          <w:color w:val="000000"/>
          <w:sz w:val="22"/>
          <w:szCs w:val="22"/>
          <w:u w:val="single"/>
          <w:lang w:val="en-GB" w:eastAsia="en-GB"/>
        </w:rPr>
        <w:t xml:space="preserve"> PROJECT</w:t>
      </w:r>
      <w:proofErr w:type="gramEnd"/>
      <w:r w:rsidR="0034690F" w:rsidRPr="00E5239B">
        <w:rPr>
          <w:rFonts w:asciiTheme="minorBidi" w:hAnsiTheme="minorBidi" w:cstheme="minorBidi"/>
          <w:b/>
          <w:bCs/>
          <w:color w:val="000000"/>
          <w:sz w:val="22"/>
          <w:szCs w:val="22"/>
          <w:u w:val="single"/>
          <w:lang w:val="en-GB" w:eastAsia="en-GB"/>
        </w:rPr>
        <w:t xml:space="preserve"> PARTNER</w:t>
      </w:r>
    </w:p>
    <w:p w14:paraId="5F88CBD5" w14:textId="0BC9B827" w:rsidR="00F9239C" w:rsidRPr="00617CC8" w:rsidRDefault="00F9239C" w:rsidP="00091AD8">
      <w:pPr>
        <w:pStyle w:val="DefaultText"/>
        <w:numPr>
          <w:ilvl w:val="1"/>
          <w:numId w:val="49"/>
        </w:numPr>
        <w:tabs>
          <w:tab w:val="left" w:pos="993"/>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rPr>
          <w:rFonts w:asciiTheme="minorBidi" w:hAnsiTheme="minorBidi" w:cstheme="minorBidi"/>
          <w:bCs/>
          <w:sz w:val="22"/>
          <w:szCs w:val="22"/>
        </w:rPr>
      </w:pPr>
      <w:r w:rsidRPr="00617CC8">
        <w:rPr>
          <w:rFonts w:asciiTheme="minorBidi" w:hAnsiTheme="minorBidi" w:cstheme="minorBidi"/>
          <w:bCs/>
          <w:sz w:val="22"/>
          <w:szCs w:val="22"/>
        </w:rPr>
        <w:t xml:space="preserve">The </w:t>
      </w:r>
      <w:r w:rsidR="000B4D2F">
        <w:rPr>
          <w:rFonts w:asciiTheme="minorBidi" w:hAnsiTheme="minorBidi" w:cstheme="minorBidi"/>
          <w:bCs/>
          <w:sz w:val="22"/>
          <w:szCs w:val="22"/>
        </w:rPr>
        <w:t xml:space="preserve">Project Partner </w:t>
      </w:r>
      <w:r w:rsidRPr="00617CC8">
        <w:rPr>
          <w:rFonts w:asciiTheme="minorBidi" w:hAnsiTheme="minorBidi" w:cstheme="minorBidi"/>
          <w:bCs/>
          <w:sz w:val="22"/>
          <w:szCs w:val="22"/>
        </w:rPr>
        <w:t>shall ensure that all the relevant information is available</w:t>
      </w:r>
      <w:r w:rsidR="0092185F">
        <w:rPr>
          <w:rFonts w:asciiTheme="minorBidi" w:hAnsiTheme="minorBidi" w:cstheme="minorBidi"/>
          <w:bCs/>
          <w:sz w:val="22"/>
          <w:szCs w:val="22"/>
        </w:rPr>
        <w:t xml:space="preserve"> to the </w:t>
      </w:r>
      <w:r w:rsidR="00E972A0">
        <w:rPr>
          <w:rFonts w:asciiTheme="minorBidi" w:hAnsiTheme="minorBidi" w:cstheme="minorBidi"/>
          <w:bCs/>
          <w:sz w:val="22"/>
          <w:szCs w:val="22"/>
        </w:rPr>
        <w:t>IFRC</w:t>
      </w:r>
      <w:r w:rsidRPr="00617CC8">
        <w:rPr>
          <w:rFonts w:asciiTheme="minorBidi" w:hAnsiTheme="minorBidi" w:cstheme="minorBidi"/>
          <w:bCs/>
          <w:sz w:val="22"/>
          <w:szCs w:val="22"/>
        </w:rPr>
        <w:t xml:space="preserve"> to </w:t>
      </w:r>
      <w:proofErr w:type="gramStart"/>
      <w:r w:rsidRPr="00617CC8">
        <w:rPr>
          <w:rFonts w:asciiTheme="minorBidi" w:hAnsiTheme="minorBidi" w:cstheme="minorBidi"/>
          <w:bCs/>
          <w:sz w:val="22"/>
          <w:szCs w:val="22"/>
        </w:rPr>
        <w:t>ensure at all times</w:t>
      </w:r>
      <w:proofErr w:type="gramEnd"/>
      <w:r w:rsidRPr="00617CC8">
        <w:rPr>
          <w:rFonts w:asciiTheme="minorBidi" w:hAnsiTheme="minorBidi" w:cstheme="minorBidi"/>
          <w:bCs/>
          <w:sz w:val="22"/>
          <w:szCs w:val="22"/>
        </w:rPr>
        <w:t xml:space="preserve"> a sufficiently detailed audit trail.  </w:t>
      </w:r>
    </w:p>
    <w:p w14:paraId="5F88CBD6" w14:textId="4B99D20F" w:rsidR="007F24AE" w:rsidRPr="00617CC8" w:rsidRDefault="001E33E8" w:rsidP="00986C16">
      <w:pPr>
        <w:pStyle w:val="DefaultText"/>
        <w:numPr>
          <w:ilvl w:val="1"/>
          <w:numId w:val="49"/>
        </w:numPr>
        <w:tabs>
          <w:tab w:val="left" w:pos="567"/>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hanging="567"/>
        <w:rPr>
          <w:rFonts w:asciiTheme="minorBidi" w:hAnsiTheme="minorBidi" w:cstheme="minorBidi"/>
          <w:bCs/>
          <w:sz w:val="22"/>
          <w:szCs w:val="22"/>
        </w:rPr>
      </w:pPr>
      <w:r w:rsidRPr="00617CC8">
        <w:rPr>
          <w:rFonts w:asciiTheme="minorBidi" w:hAnsiTheme="minorBidi" w:cstheme="minorBidi"/>
          <w:bCs/>
          <w:sz w:val="22"/>
          <w:szCs w:val="22"/>
        </w:rPr>
        <w:t xml:space="preserve">The </w:t>
      </w:r>
      <w:r w:rsidR="0034690F">
        <w:rPr>
          <w:rFonts w:asciiTheme="minorBidi" w:hAnsiTheme="minorBidi" w:cstheme="minorBidi"/>
          <w:bCs/>
          <w:sz w:val="22"/>
          <w:szCs w:val="22"/>
        </w:rPr>
        <w:t xml:space="preserve"> </w:t>
      </w:r>
      <w:r w:rsidR="000B4D2F">
        <w:rPr>
          <w:rFonts w:asciiTheme="minorBidi" w:hAnsiTheme="minorBidi" w:cstheme="minorBidi"/>
          <w:bCs/>
          <w:sz w:val="22"/>
          <w:szCs w:val="22"/>
        </w:rPr>
        <w:t xml:space="preserve">Project Partner </w:t>
      </w:r>
      <w:r w:rsidR="00F9239C" w:rsidRPr="00617CC8">
        <w:rPr>
          <w:rFonts w:asciiTheme="minorBidi" w:hAnsiTheme="minorBidi" w:cstheme="minorBidi"/>
          <w:bCs/>
          <w:sz w:val="22"/>
          <w:szCs w:val="22"/>
        </w:rPr>
        <w:t xml:space="preserve">shall make available upon request from the </w:t>
      </w:r>
      <w:r w:rsidR="00E972A0">
        <w:rPr>
          <w:rFonts w:asciiTheme="minorBidi" w:hAnsiTheme="minorBidi" w:cstheme="minorBidi"/>
          <w:bCs/>
          <w:sz w:val="22"/>
          <w:szCs w:val="22"/>
        </w:rPr>
        <w:t>IFRC</w:t>
      </w:r>
      <w:r w:rsidR="00F9239C" w:rsidRPr="00617CC8">
        <w:rPr>
          <w:rFonts w:asciiTheme="minorBidi" w:hAnsiTheme="minorBidi" w:cstheme="minorBidi"/>
          <w:bCs/>
          <w:sz w:val="22"/>
          <w:szCs w:val="22"/>
        </w:rPr>
        <w:t xml:space="preserve"> a</w:t>
      </w:r>
      <w:r w:rsidRPr="00617CC8">
        <w:rPr>
          <w:rFonts w:asciiTheme="minorBidi" w:hAnsiTheme="minorBidi" w:cstheme="minorBidi"/>
          <w:bCs/>
          <w:sz w:val="22"/>
          <w:szCs w:val="22"/>
        </w:rPr>
        <w:t xml:space="preserve">ccurate and regular records and </w:t>
      </w:r>
      <w:r w:rsidR="00F9239C" w:rsidRPr="00617CC8">
        <w:rPr>
          <w:rFonts w:asciiTheme="minorBidi" w:hAnsiTheme="minorBidi" w:cstheme="minorBidi"/>
          <w:bCs/>
          <w:sz w:val="22"/>
          <w:szCs w:val="22"/>
        </w:rPr>
        <w:t>accounts detailing all income and expenditures, and all other docu</w:t>
      </w:r>
      <w:r w:rsidRPr="00617CC8">
        <w:rPr>
          <w:rFonts w:asciiTheme="minorBidi" w:hAnsiTheme="minorBidi" w:cstheme="minorBidi"/>
          <w:bCs/>
          <w:sz w:val="22"/>
          <w:szCs w:val="22"/>
        </w:rPr>
        <w:t>ments necessary to verify the im</w:t>
      </w:r>
      <w:r w:rsidR="00F9239C" w:rsidRPr="00617CC8">
        <w:rPr>
          <w:rFonts w:asciiTheme="minorBidi" w:hAnsiTheme="minorBidi" w:cstheme="minorBidi"/>
          <w:bCs/>
          <w:sz w:val="22"/>
          <w:szCs w:val="22"/>
        </w:rPr>
        <w:t>plementation of the Project in</w:t>
      </w:r>
      <w:r w:rsidR="00042144" w:rsidRPr="00617CC8">
        <w:rPr>
          <w:rFonts w:asciiTheme="minorBidi" w:hAnsiTheme="minorBidi" w:cstheme="minorBidi"/>
          <w:bCs/>
          <w:sz w:val="22"/>
          <w:szCs w:val="22"/>
        </w:rPr>
        <w:t xml:space="preserve"> accordance with this Agreement, </w:t>
      </w:r>
      <w:r w:rsidR="007F24AE" w:rsidRPr="00617CC8">
        <w:rPr>
          <w:rFonts w:asciiTheme="minorBidi" w:hAnsiTheme="minorBidi" w:cstheme="minorBidi"/>
          <w:bCs/>
          <w:sz w:val="22"/>
          <w:szCs w:val="22"/>
        </w:rPr>
        <w:t xml:space="preserve">including: financial computer system transaction slip/journals, requisitions, request for quotation sent to potential suppliers, offers/tenders from suppliers, comparative bid analyses, purchase orders, </w:t>
      </w:r>
      <w:r w:rsidR="00375B2A" w:rsidRPr="00617CC8">
        <w:rPr>
          <w:rFonts w:asciiTheme="minorBidi" w:hAnsiTheme="minorBidi" w:cstheme="minorBidi"/>
          <w:bCs/>
          <w:sz w:val="22"/>
          <w:szCs w:val="22"/>
        </w:rPr>
        <w:t>all</w:t>
      </w:r>
      <w:r w:rsidR="007F24AE" w:rsidRPr="00617CC8">
        <w:rPr>
          <w:rFonts w:asciiTheme="minorBidi" w:hAnsiTheme="minorBidi" w:cstheme="minorBidi"/>
          <w:bCs/>
          <w:sz w:val="22"/>
          <w:szCs w:val="22"/>
        </w:rPr>
        <w:t xml:space="preserve"> contracts</w:t>
      </w:r>
      <w:r w:rsidR="00375B2A" w:rsidRPr="00617CC8">
        <w:rPr>
          <w:rFonts w:asciiTheme="minorBidi" w:hAnsiTheme="minorBidi" w:cstheme="minorBidi"/>
          <w:bCs/>
          <w:sz w:val="22"/>
          <w:szCs w:val="22"/>
        </w:rPr>
        <w:t xml:space="preserve"> (for example, purchase contracts</w:t>
      </w:r>
      <w:r w:rsidR="007F24AE" w:rsidRPr="00617CC8">
        <w:rPr>
          <w:rFonts w:asciiTheme="minorBidi" w:hAnsiTheme="minorBidi" w:cstheme="minorBidi"/>
          <w:bCs/>
          <w:sz w:val="22"/>
          <w:szCs w:val="22"/>
        </w:rPr>
        <w:t xml:space="preserve">, lease contracts, </w:t>
      </w:r>
      <w:r w:rsidR="00375B2A" w:rsidRPr="00617CC8">
        <w:rPr>
          <w:rFonts w:asciiTheme="minorBidi" w:hAnsiTheme="minorBidi" w:cstheme="minorBidi"/>
          <w:bCs/>
          <w:sz w:val="22"/>
          <w:szCs w:val="22"/>
        </w:rPr>
        <w:t xml:space="preserve">shipping contracts), </w:t>
      </w:r>
      <w:r w:rsidR="007F24AE" w:rsidRPr="00617CC8">
        <w:rPr>
          <w:rFonts w:asciiTheme="minorBidi" w:hAnsiTheme="minorBidi" w:cstheme="minorBidi"/>
          <w:bCs/>
          <w:sz w:val="22"/>
          <w:szCs w:val="22"/>
        </w:rPr>
        <w:t xml:space="preserve">pro forma invoices from suppliers, certificates of origin from suppliers, customs documents, waybills, bills of lading, packing lists, goods received notes, suppliers invoices, vendors receipts, bank statements, payroll documents, petty cash statements, fixed asset disposal forms, and financial reports generated by a financial computer system. </w:t>
      </w:r>
    </w:p>
    <w:p w14:paraId="5F88CBD7" w14:textId="305E1873" w:rsidR="007F24AE" w:rsidRPr="00617CC8" w:rsidRDefault="00F46BE0" w:rsidP="00986C16">
      <w:pPr>
        <w:pStyle w:val="DefaultText"/>
        <w:numPr>
          <w:ilvl w:val="1"/>
          <w:numId w:val="49"/>
        </w:numPr>
        <w:tabs>
          <w:tab w:val="left" w:pos="567"/>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hanging="567"/>
        <w:rPr>
          <w:rFonts w:asciiTheme="minorBidi" w:hAnsiTheme="minorBidi" w:cstheme="minorBidi"/>
          <w:bCs/>
          <w:sz w:val="22"/>
          <w:szCs w:val="22"/>
        </w:rPr>
      </w:pPr>
      <w:r w:rsidRPr="00617CC8">
        <w:rPr>
          <w:rFonts w:asciiTheme="minorBidi" w:hAnsiTheme="minorBidi" w:cstheme="minorBidi"/>
          <w:bCs/>
          <w:sz w:val="22"/>
          <w:szCs w:val="22"/>
        </w:rPr>
        <w:t>The</w:t>
      </w:r>
      <w:r w:rsidR="0034690F">
        <w:rPr>
          <w:rFonts w:asciiTheme="minorBidi" w:hAnsiTheme="minorBidi" w:cstheme="minorBidi"/>
          <w:bCs/>
          <w:sz w:val="22"/>
          <w:szCs w:val="22"/>
        </w:rPr>
        <w:t xml:space="preserve"> </w:t>
      </w:r>
      <w:r w:rsidR="000B4D2F">
        <w:rPr>
          <w:rFonts w:asciiTheme="minorBidi" w:hAnsiTheme="minorBidi" w:cstheme="minorBidi"/>
          <w:bCs/>
          <w:sz w:val="22"/>
          <w:szCs w:val="22"/>
        </w:rPr>
        <w:t xml:space="preserve">Project Partner </w:t>
      </w:r>
      <w:r w:rsidR="007F24AE" w:rsidRPr="00617CC8">
        <w:rPr>
          <w:rFonts w:asciiTheme="minorBidi" w:hAnsiTheme="minorBidi" w:cstheme="minorBidi"/>
          <w:bCs/>
          <w:sz w:val="22"/>
          <w:szCs w:val="22"/>
        </w:rPr>
        <w:t xml:space="preserve">shall maintain </w:t>
      </w:r>
      <w:r w:rsidR="00375B2A" w:rsidRPr="00617CC8">
        <w:rPr>
          <w:rFonts w:asciiTheme="minorBidi" w:hAnsiTheme="minorBidi" w:cstheme="minorBidi"/>
          <w:bCs/>
          <w:sz w:val="22"/>
          <w:szCs w:val="22"/>
        </w:rPr>
        <w:t>p</w:t>
      </w:r>
      <w:r w:rsidR="007F24AE" w:rsidRPr="00617CC8">
        <w:rPr>
          <w:rFonts w:asciiTheme="minorBidi" w:hAnsiTheme="minorBidi" w:cstheme="minorBidi"/>
          <w:bCs/>
          <w:sz w:val="22"/>
          <w:szCs w:val="22"/>
        </w:rPr>
        <w:t>ersonnel files of indiv</w:t>
      </w:r>
      <w:r w:rsidRPr="00617CC8">
        <w:rPr>
          <w:rFonts w:asciiTheme="minorBidi" w:hAnsiTheme="minorBidi" w:cstheme="minorBidi"/>
          <w:bCs/>
          <w:sz w:val="22"/>
          <w:szCs w:val="22"/>
        </w:rPr>
        <w:t>iduals hired by the</w:t>
      </w:r>
      <w:r w:rsidR="0034690F">
        <w:rPr>
          <w:rFonts w:asciiTheme="minorBidi" w:hAnsiTheme="minorBidi" w:cstheme="minorBidi"/>
          <w:bCs/>
          <w:sz w:val="22"/>
          <w:szCs w:val="22"/>
        </w:rPr>
        <w:t xml:space="preserve"> </w:t>
      </w:r>
      <w:r w:rsidR="006744CF">
        <w:rPr>
          <w:rFonts w:asciiTheme="minorBidi" w:hAnsiTheme="minorBidi" w:cstheme="minorBidi"/>
          <w:bCs/>
          <w:sz w:val="22"/>
          <w:szCs w:val="22"/>
        </w:rPr>
        <w:t xml:space="preserve">Project Partner </w:t>
      </w:r>
      <w:r w:rsidR="007F24AE" w:rsidRPr="00617CC8">
        <w:rPr>
          <w:rFonts w:asciiTheme="minorBidi" w:hAnsiTheme="minorBidi" w:cstheme="minorBidi"/>
          <w:bCs/>
          <w:sz w:val="22"/>
          <w:szCs w:val="22"/>
        </w:rPr>
        <w:t xml:space="preserve">whose salaries and/or benefits are paid in full or in part using funds transferred by the </w:t>
      </w:r>
      <w:r w:rsidR="00E972A0">
        <w:rPr>
          <w:rFonts w:asciiTheme="minorBidi" w:hAnsiTheme="minorBidi" w:cstheme="minorBidi"/>
          <w:bCs/>
          <w:sz w:val="22"/>
          <w:szCs w:val="22"/>
        </w:rPr>
        <w:t>IFRC</w:t>
      </w:r>
      <w:r w:rsidR="007F24AE" w:rsidRPr="00617CC8">
        <w:rPr>
          <w:rFonts w:asciiTheme="minorBidi" w:hAnsiTheme="minorBidi" w:cstheme="minorBidi"/>
          <w:bCs/>
          <w:sz w:val="22"/>
          <w:szCs w:val="22"/>
        </w:rPr>
        <w:t xml:space="preserve">. A </w:t>
      </w:r>
      <w:r w:rsidR="00375B2A" w:rsidRPr="00617CC8">
        <w:rPr>
          <w:rFonts w:asciiTheme="minorBidi" w:hAnsiTheme="minorBidi" w:cstheme="minorBidi"/>
          <w:bCs/>
          <w:sz w:val="22"/>
          <w:szCs w:val="22"/>
        </w:rPr>
        <w:t>p</w:t>
      </w:r>
      <w:r w:rsidR="007F24AE" w:rsidRPr="00617CC8">
        <w:rPr>
          <w:rFonts w:asciiTheme="minorBidi" w:hAnsiTheme="minorBidi" w:cstheme="minorBidi"/>
          <w:bCs/>
          <w:sz w:val="22"/>
          <w:szCs w:val="22"/>
        </w:rPr>
        <w:t>ersonnel file must contain the following documents: job description(s), appointment letter(s), employment contract(s), mission instructions or other description of tasks performed under a specific employment contract, termination notice</w:t>
      </w:r>
      <w:r w:rsidR="0092185F">
        <w:rPr>
          <w:rFonts w:asciiTheme="minorBidi" w:hAnsiTheme="minorBidi" w:cstheme="minorBidi"/>
          <w:bCs/>
          <w:sz w:val="22"/>
          <w:szCs w:val="22"/>
        </w:rPr>
        <w:t xml:space="preserve"> (if any)</w:t>
      </w:r>
      <w:r w:rsidR="007F24AE" w:rsidRPr="00617CC8">
        <w:rPr>
          <w:rFonts w:asciiTheme="minorBidi" w:hAnsiTheme="minorBidi" w:cstheme="minorBidi"/>
          <w:bCs/>
          <w:sz w:val="22"/>
          <w:szCs w:val="22"/>
        </w:rPr>
        <w:t xml:space="preserve">, </w:t>
      </w:r>
      <w:r w:rsidR="00BB7F43" w:rsidRPr="00617CC8">
        <w:rPr>
          <w:rFonts w:asciiTheme="minorBidi" w:hAnsiTheme="minorBidi" w:cstheme="minorBidi"/>
          <w:bCs/>
          <w:sz w:val="22"/>
          <w:szCs w:val="22"/>
        </w:rPr>
        <w:t>and copies</w:t>
      </w:r>
      <w:r w:rsidR="007F24AE" w:rsidRPr="00617CC8">
        <w:rPr>
          <w:rFonts w:asciiTheme="minorBidi" w:hAnsiTheme="minorBidi" w:cstheme="minorBidi"/>
          <w:bCs/>
          <w:sz w:val="22"/>
          <w:szCs w:val="22"/>
        </w:rPr>
        <w:t xml:space="preserve"> of payroll documents. These files should be maintained alphabetically by name. </w:t>
      </w:r>
    </w:p>
    <w:p w14:paraId="5F88CBD8" w14:textId="68E9A499" w:rsidR="007F24AE" w:rsidRPr="006E268E" w:rsidRDefault="00F46BE0" w:rsidP="00986C16">
      <w:pPr>
        <w:pStyle w:val="DefaultText"/>
        <w:numPr>
          <w:ilvl w:val="1"/>
          <w:numId w:val="49"/>
        </w:numPr>
        <w:tabs>
          <w:tab w:val="left" w:pos="567"/>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hanging="567"/>
        <w:rPr>
          <w:rFonts w:asciiTheme="minorBidi" w:hAnsiTheme="minorBidi" w:cstheme="minorBidi"/>
          <w:bCs/>
          <w:sz w:val="22"/>
          <w:szCs w:val="22"/>
        </w:rPr>
      </w:pPr>
      <w:r w:rsidRPr="00617CC8">
        <w:rPr>
          <w:rFonts w:asciiTheme="minorBidi" w:hAnsiTheme="minorBidi" w:cstheme="minorBidi"/>
          <w:bCs/>
          <w:sz w:val="22"/>
          <w:szCs w:val="22"/>
        </w:rPr>
        <w:t xml:space="preserve">The </w:t>
      </w:r>
      <w:r w:rsidR="000B4D2F">
        <w:rPr>
          <w:rFonts w:asciiTheme="minorBidi" w:hAnsiTheme="minorBidi" w:cstheme="minorBidi"/>
          <w:bCs/>
          <w:sz w:val="22"/>
          <w:szCs w:val="22"/>
        </w:rPr>
        <w:t xml:space="preserve">Project Partner </w:t>
      </w:r>
      <w:r w:rsidR="007F24AE" w:rsidRPr="00617CC8">
        <w:rPr>
          <w:rFonts w:asciiTheme="minorBidi" w:hAnsiTheme="minorBidi" w:cstheme="minorBidi"/>
          <w:bCs/>
          <w:sz w:val="22"/>
          <w:szCs w:val="22"/>
        </w:rPr>
        <w:t xml:space="preserve">shall maintain records documenting the usage of vehicles that have been purchased and/or maintained using the funds transferred by the </w:t>
      </w:r>
      <w:r w:rsidR="00E972A0">
        <w:rPr>
          <w:rFonts w:asciiTheme="minorBidi" w:hAnsiTheme="minorBidi" w:cstheme="minorBidi"/>
          <w:bCs/>
          <w:sz w:val="22"/>
          <w:szCs w:val="22"/>
        </w:rPr>
        <w:t>IFRC</w:t>
      </w:r>
      <w:r w:rsidR="007F24AE" w:rsidRPr="00617CC8">
        <w:rPr>
          <w:rFonts w:asciiTheme="minorBidi" w:hAnsiTheme="minorBidi" w:cstheme="minorBidi"/>
          <w:bCs/>
          <w:sz w:val="22"/>
          <w:szCs w:val="22"/>
        </w:rPr>
        <w:t xml:space="preserve">. The following types of documents shall be </w:t>
      </w:r>
      <w:proofErr w:type="gramStart"/>
      <w:r w:rsidR="007F24AE" w:rsidRPr="00617CC8">
        <w:rPr>
          <w:rFonts w:asciiTheme="minorBidi" w:hAnsiTheme="minorBidi" w:cstheme="minorBidi"/>
          <w:bCs/>
          <w:sz w:val="22"/>
          <w:szCs w:val="22"/>
        </w:rPr>
        <w:t>kept:</w:t>
      </w:r>
      <w:proofErr w:type="gramEnd"/>
      <w:r w:rsidR="007F24AE" w:rsidRPr="00617CC8">
        <w:rPr>
          <w:rFonts w:asciiTheme="minorBidi" w:hAnsiTheme="minorBidi" w:cstheme="minorBidi"/>
          <w:bCs/>
          <w:sz w:val="22"/>
          <w:szCs w:val="22"/>
        </w:rPr>
        <w:t xml:space="preserve"> vehicle registration, license and insurance documents, vehicle log books, maintenance records, copies of invoices/receipts, fuel consumption record, copies of accident reports, copies of written authorisations for personal use of a vehicle. Vehicle files should be organised numerically by vehicle number. </w:t>
      </w:r>
    </w:p>
    <w:p w14:paraId="5F88CBD9" w14:textId="5D4A3D4D" w:rsidR="007F24AE" w:rsidRPr="003D6352" w:rsidRDefault="006A1E79" w:rsidP="00986C16">
      <w:pPr>
        <w:pStyle w:val="DefaultText"/>
        <w:numPr>
          <w:ilvl w:val="1"/>
          <w:numId w:val="49"/>
        </w:numPr>
        <w:tabs>
          <w:tab w:val="left" w:pos="567"/>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hanging="567"/>
        <w:rPr>
          <w:rFonts w:asciiTheme="minorBidi" w:hAnsiTheme="minorBidi" w:cstheme="minorBidi"/>
          <w:bCs/>
          <w:sz w:val="22"/>
          <w:szCs w:val="22"/>
        </w:rPr>
      </w:pPr>
      <w:r>
        <w:rPr>
          <w:rFonts w:asciiTheme="minorBidi" w:hAnsiTheme="minorBidi" w:cstheme="minorBidi"/>
          <w:bCs/>
          <w:sz w:val="22"/>
          <w:szCs w:val="22"/>
        </w:rPr>
        <w:t xml:space="preserve">All </w:t>
      </w:r>
      <w:r w:rsidR="00850451" w:rsidRPr="00617CC8">
        <w:rPr>
          <w:rFonts w:asciiTheme="minorBidi" w:hAnsiTheme="minorBidi" w:cstheme="minorBidi"/>
          <w:bCs/>
          <w:sz w:val="22"/>
          <w:szCs w:val="22"/>
        </w:rPr>
        <w:t xml:space="preserve">records referred to in this section shall be retained by the </w:t>
      </w:r>
      <w:r w:rsidR="00EE3055">
        <w:rPr>
          <w:rFonts w:asciiTheme="minorBidi" w:hAnsiTheme="minorBidi" w:cstheme="minorBidi"/>
          <w:bCs/>
          <w:sz w:val="22"/>
          <w:szCs w:val="22"/>
        </w:rPr>
        <w:t xml:space="preserve">Project Partner </w:t>
      </w:r>
      <w:r w:rsidR="00850451" w:rsidRPr="00617CC8">
        <w:rPr>
          <w:rFonts w:asciiTheme="minorBidi" w:hAnsiTheme="minorBidi" w:cstheme="minorBidi"/>
          <w:bCs/>
          <w:sz w:val="22"/>
          <w:szCs w:val="22"/>
        </w:rPr>
        <w:t xml:space="preserve">for a minimum of eight (8) years from the end of the </w:t>
      </w:r>
      <w:r w:rsidR="00E972A0">
        <w:rPr>
          <w:rFonts w:asciiTheme="minorBidi" w:hAnsiTheme="minorBidi" w:cstheme="minorBidi"/>
          <w:bCs/>
          <w:sz w:val="22"/>
          <w:szCs w:val="22"/>
        </w:rPr>
        <w:t>IFRC</w:t>
      </w:r>
      <w:r w:rsidR="00850451" w:rsidRPr="00617CC8">
        <w:rPr>
          <w:rFonts w:asciiTheme="minorBidi" w:hAnsiTheme="minorBidi" w:cstheme="minorBidi"/>
          <w:bCs/>
          <w:sz w:val="22"/>
          <w:szCs w:val="22"/>
        </w:rPr>
        <w:t xml:space="preserve">’s </w:t>
      </w:r>
      <w:r w:rsidR="00C15B60">
        <w:rPr>
          <w:rFonts w:asciiTheme="minorBidi" w:hAnsiTheme="minorBidi" w:cstheme="minorBidi"/>
          <w:bCs/>
          <w:sz w:val="22"/>
          <w:szCs w:val="22"/>
        </w:rPr>
        <w:t>f</w:t>
      </w:r>
      <w:r w:rsidR="00850451" w:rsidRPr="00617CC8">
        <w:rPr>
          <w:rFonts w:asciiTheme="minorBidi" w:hAnsiTheme="minorBidi" w:cstheme="minorBidi"/>
          <w:bCs/>
          <w:sz w:val="22"/>
          <w:szCs w:val="22"/>
        </w:rPr>
        <w:t xml:space="preserve">inancial </w:t>
      </w:r>
      <w:r w:rsidR="00C15B60">
        <w:rPr>
          <w:rFonts w:asciiTheme="minorBidi" w:hAnsiTheme="minorBidi" w:cstheme="minorBidi"/>
          <w:bCs/>
          <w:sz w:val="22"/>
          <w:szCs w:val="22"/>
        </w:rPr>
        <w:t>y</w:t>
      </w:r>
      <w:r w:rsidR="00850451" w:rsidRPr="00617CC8">
        <w:rPr>
          <w:rFonts w:asciiTheme="minorBidi" w:hAnsiTheme="minorBidi" w:cstheme="minorBidi"/>
          <w:bCs/>
          <w:sz w:val="22"/>
          <w:szCs w:val="22"/>
        </w:rPr>
        <w:t>ear in which the Project was completed.</w:t>
      </w:r>
    </w:p>
    <w:p w14:paraId="5F88CBDA" w14:textId="77777777" w:rsidR="00042144" w:rsidRPr="00617CC8" w:rsidRDefault="00042144" w:rsidP="00F30039">
      <w:pPr>
        <w:pStyle w:val="DefaultText"/>
        <w:tabs>
          <w:tab w:val="left" w:pos="567"/>
          <w:tab w:val="left" w:pos="851"/>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851" w:hanging="567"/>
        <w:rPr>
          <w:rFonts w:asciiTheme="minorBidi" w:hAnsiTheme="minorBidi" w:cstheme="minorBidi"/>
          <w:bCs/>
          <w:sz w:val="22"/>
          <w:szCs w:val="22"/>
        </w:rPr>
      </w:pPr>
    </w:p>
    <w:p w14:paraId="0F59F71B" w14:textId="77777777" w:rsidR="00986C16" w:rsidRDefault="00C92630" w:rsidP="00986C16">
      <w:pPr>
        <w:pStyle w:val="ListParagraph"/>
        <w:numPr>
          <w:ilvl w:val="0"/>
          <w:numId w:val="49"/>
        </w:numPr>
        <w:spacing w:before="120"/>
        <w:ind w:left="567" w:hanging="567"/>
        <w:jc w:val="both"/>
        <w:rPr>
          <w:rFonts w:asciiTheme="minorBidi" w:hAnsiTheme="minorBidi" w:cstheme="minorBidi"/>
          <w:b/>
          <w:bCs/>
          <w:color w:val="000000"/>
          <w:sz w:val="22"/>
          <w:szCs w:val="22"/>
          <w:u w:val="single"/>
          <w:lang w:val="en-GB" w:eastAsia="en-GB"/>
        </w:rPr>
      </w:pPr>
      <w:r w:rsidRPr="007E5E3B">
        <w:rPr>
          <w:rFonts w:asciiTheme="minorBidi" w:hAnsiTheme="minorBidi" w:cstheme="minorBidi"/>
          <w:b/>
          <w:bCs/>
          <w:color w:val="000000"/>
          <w:sz w:val="22"/>
          <w:szCs w:val="22"/>
          <w:u w:val="single"/>
          <w:lang w:val="en-GB" w:eastAsia="en-GB"/>
        </w:rPr>
        <w:t>AUDITS</w:t>
      </w:r>
      <w:r w:rsidR="007F24AE" w:rsidRPr="007E5E3B">
        <w:rPr>
          <w:rFonts w:asciiTheme="minorBidi" w:hAnsiTheme="minorBidi" w:cstheme="minorBidi"/>
          <w:b/>
          <w:bCs/>
          <w:color w:val="000000"/>
          <w:sz w:val="22"/>
          <w:szCs w:val="22"/>
          <w:u w:val="single"/>
          <w:lang w:val="en-GB" w:eastAsia="en-GB"/>
        </w:rPr>
        <w:t xml:space="preserve"> </w:t>
      </w:r>
    </w:p>
    <w:p w14:paraId="311838C9" w14:textId="77777777" w:rsidR="00986C16" w:rsidRDefault="00986C16" w:rsidP="00986C16">
      <w:pPr>
        <w:pStyle w:val="ListParagraph"/>
        <w:spacing w:before="120"/>
        <w:ind w:left="567"/>
        <w:jc w:val="both"/>
        <w:rPr>
          <w:rFonts w:asciiTheme="minorBidi" w:hAnsiTheme="minorBidi" w:cstheme="minorBidi"/>
          <w:b/>
          <w:bCs/>
          <w:color w:val="000000"/>
          <w:sz w:val="22"/>
          <w:szCs w:val="22"/>
          <w:u w:val="single"/>
          <w:lang w:val="en-GB" w:eastAsia="en-GB"/>
        </w:rPr>
      </w:pPr>
    </w:p>
    <w:p w14:paraId="5F88CBDC" w14:textId="041EAE29" w:rsidR="00F95C45" w:rsidRPr="00091AD8" w:rsidRDefault="001A743F" w:rsidP="00986C16">
      <w:pPr>
        <w:pStyle w:val="ListParagraph"/>
        <w:numPr>
          <w:ilvl w:val="1"/>
          <w:numId w:val="49"/>
        </w:numPr>
        <w:spacing w:before="120"/>
        <w:jc w:val="both"/>
        <w:rPr>
          <w:rFonts w:asciiTheme="minorBidi" w:hAnsiTheme="minorBidi" w:cstheme="minorBidi"/>
          <w:color w:val="000000"/>
          <w:sz w:val="22"/>
          <w:szCs w:val="22"/>
          <w:u w:val="single"/>
          <w:lang w:val="en-GB" w:eastAsia="en-GB"/>
        </w:rPr>
      </w:pPr>
      <w:r w:rsidRPr="00986C16">
        <w:rPr>
          <w:rFonts w:asciiTheme="minorBidi" w:hAnsiTheme="minorBidi" w:cstheme="minorBidi"/>
          <w:bCs/>
          <w:sz w:val="22"/>
          <w:szCs w:val="22"/>
        </w:rPr>
        <w:t xml:space="preserve">The </w:t>
      </w:r>
      <w:r w:rsidR="00E972A0" w:rsidRPr="00986C16">
        <w:rPr>
          <w:rFonts w:asciiTheme="minorBidi" w:hAnsiTheme="minorBidi" w:cstheme="minorBidi"/>
          <w:bCs/>
          <w:sz w:val="22"/>
          <w:szCs w:val="22"/>
        </w:rPr>
        <w:t>IFRC</w:t>
      </w:r>
      <w:r w:rsidRPr="00986C16">
        <w:rPr>
          <w:rFonts w:asciiTheme="minorBidi" w:hAnsiTheme="minorBidi" w:cstheme="minorBidi"/>
          <w:bCs/>
          <w:sz w:val="22"/>
          <w:szCs w:val="22"/>
        </w:rPr>
        <w:t xml:space="preserve"> reserves the right, at its discretion, to perform audits or financial reviews </w:t>
      </w:r>
      <w:r w:rsidR="00245120" w:rsidRPr="00986C16">
        <w:rPr>
          <w:rFonts w:asciiTheme="minorBidi" w:hAnsiTheme="minorBidi" w:cstheme="minorBidi"/>
          <w:bCs/>
          <w:sz w:val="22"/>
          <w:szCs w:val="22"/>
        </w:rPr>
        <w:t xml:space="preserve">(including on the spot checks) </w:t>
      </w:r>
      <w:proofErr w:type="gramStart"/>
      <w:r w:rsidRPr="00986C16">
        <w:rPr>
          <w:rFonts w:asciiTheme="minorBidi" w:hAnsiTheme="minorBidi" w:cstheme="minorBidi"/>
          <w:bCs/>
          <w:sz w:val="22"/>
          <w:szCs w:val="22"/>
        </w:rPr>
        <w:t>so as to</w:t>
      </w:r>
      <w:proofErr w:type="gramEnd"/>
      <w:r w:rsidRPr="00986C16">
        <w:rPr>
          <w:rFonts w:asciiTheme="minorBidi" w:hAnsiTheme="minorBidi" w:cstheme="minorBidi"/>
          <w:bCs/>
          <w:sz w:val="22"/>
          <w:szCs w:val="22"/>
        </w:rPr>
        <w:t xml:space="preserve"> ensure the accountability of Funding received. </w:t>
      </w:r>
      <w:r w:rsidR="00D50030" w:rsidRPr="00986C16">
        <w:rPr>
          <w:rFonts w:asciiTheme="minorBidi" w:hAnsiTheme="minorBidi" w:cstheme="minorBidi"/>
          <w:bCs/>
          <w:sz w:val="22"/>
          <w:szCs w:val="22"/>
        </w:rPr>
        <w:t xml:space="preserve"> </w:t>
      </w:r>
      <w:r w:rsidR="00406820" w:rsidRPr="00986C16">
        <w:rPr>
          <w:rFonts w:asciiTheme="minorBidi" w:eastAsiaTheme="minorHAnsi" w:hAnsiTheme="minorBidi" w:cstheme="minorBidi"/>
          <w:sz w:val="22"/>
          <w:szCs w:val="22"/>
        </w:rPr>
        <w:t xml:space="preserve">The </w:t>
      </w:r>
      <w:r w:rsidR="002052D1" w:rsidRPr="00986C16">
        <w:rPr>
          <w:rFonts w:asciiTheme="minorBidi" w:eastAsiaTheme="minorHAnsi" w:hAnsiTheme="minorBidi" w:cstheme="minorBidi"/>
          <w:sz w:val="22"/>
          <w:szCs w:val="22"/>
        </w:rPr>
        <w:t xml:space="preserve">Project Partner </w:t>
      </w:r>
      <w:r w:rsidR="00406820" w:rsidRPr="00986C16">
        <w:rPr>
          <w:rFonts w:asciiTheme="minorBidi" w:eastAsiaTheme="minorHAnsi" w:hAnsiTheme="minorBidi" w:cstheme="minorBidi"/>
          <w:sz w:val="22"/>
          <w:szCs w:val="22"/>
        </w:rPr>
        <w:t>shall facilitate the</w:t>
      </w:r>
      <w:r w:rsidR="00D50030" w:rsidRPr="00986C16">
        <w:rPr>
          <w:rFonts w:asciiTheme="minorBidi" w:eastAsiaTheme="minorHAnsi" w:hAnsiTheme="minorBidi" w:cstheme="minorBidi"/>
          <w:sz w:val="22"/>
          <w:szCs w:val="22"/>
        </w:rPr>
        <w:t xml:space="preserve"> audits or financial reviews</w:t>
      </w:r>
      <w:r w:rsidR="002B0C01" w:rsidRPr="00986C16">
        <w:rPr>
          <w:rFonts w:asciiTheme="minorBidi" w:eastAsiaTheme="minorHAnsi" w:hAnsiTheme="minorBidi" w:cstheme="minorBidi"/>
          <w:sz w:val="22"/>
          <w:szCs w:val="22"/>
        </w:rPr>
        <w:t xml:space="preserve"> and</w:t>
      </w:r>
      <w:r w:rsidR="00406820" w:rsidRPr="00986C16">
        <w:rPr>
          <w:rFonts w:asciiTheme="minorBidi" w:eastAsiaTheme="minorHAnsi" w:hAnsiTheme="minorBidi" w:cstheme="minorBidi"/>
          <w:sz w:val="22"/>
          <w:szCs w:val="22"/>
        </w:rPr>
        <w:t xml:space="preserve"> shall</w:t>
      </w:r>
      <w:r w:rsidR="00F95C45" w:rsidRPr="00986C16">
        <w:rPr>
          <w:rFonts w:asciiTheme="minorBidi" w:eastAsiaTheme="minorHAnsi" w:hAnsiTheme="minorBidi" w:cstheme="minorBidi"/>
          <w:sz w:val="22"/>
          <w:szCs w:val="22"/>
        </w:rPr>
        <w:t xml:space="preserve"> provide </w:t>
      </w:r>
      <w:r w:rsidR="00F95C45" w:rsidRPr="00986C16">
        <w:rPr>
          <w:rFonts w:asciiTheme="minorBidi" w:eastAsiaTheme="minorHAnsi" w:hAnsiTheme="minorBidi" w:cstheme="minorBidi"/>
          <w:sz w:val="22"/>
          <w:szCs w:val="22"/>
        </w:rPr>
        <w:lastRenderedPageBreak/>
        <w:t>access to and</w:t>
      </w:r>
      <w:r w:rsidR="00406820" w:rsidRPr="00986C16">
        <w:rPr>
          <w:rFonts w:asciiTheme="minorBidi" w:eastAsiaTheme="minorHAnsi" w:hAnsiTheme="minorBidi" w:cstheme="minorBidi"/>
          <w:sz w:val="22"/>
          <w:szCs w:val="22"/>
        </w:rPr>
        <w:t xml:space="preserve"> make available without restriction all relevant financial and operational information, as well as certified statements of account, relating to the Project to persons so designated by the </w:t>
      </w:r>
      <w:r w:rsidR="00E972A0" w:rsidRPr="00986C16">
        <w:rPr>
          <w:rFonts w:asciiTheme="minorBidi" w:eastAsiaTheme="minorHAnsi" w:hAnsiTheme="minorBidi" w:cstheme="minorBidi"/>
          <w:sz w:val="22"/>
          <w:szCs w:val="22"/>
        </w:rPr>
        <w:t>IFRC</w:t>
      </w:r>
      <w:r w:rsidR="00406820" w:rsidRPr="00986C16">
        <w:rPr>
          <w:rFonts w:asciiTheme="minorBidi" w:eastAsiaTheme="minorHAnsi" w:hAnsiTheme="minorBidi" w:cstheme="minorBidi"/>
          <w:sz w:val="22"/>
          <w:szCs w:val="22"/>
        </w:rPr>
        <w:t xml:space="preserve"> and provide satisfactory explanations to all queries arising in connection therewith</w:t>
      </w:r>
      <w:r w:rsidR="002B0C01" w:rsidRPr="00986C16">
        <w:rPr>
          <w:rFonts w:asciiTheme="minorBidi" w:eastAsiaTheme="minorHAnsi" w:hAnsiTheme="minorBidi" w:cstheme="minorBidi"/>
          <w:sz w:val="22"/>
          <w:szCs w:val="22"/>
        </w:rPr>
        <w:t>.</w:t>
      </w:r>
    </w:p>
    <w:p w14:paraId="280BFFB0" w14:textId="77777777" w:rsidR="00091AD8" w:rsidRPr="00986C16" w:rsidRDefault="00091AD8" w:rsidP="00091AD8">
      <w:pPr>
        <w:pStyle w:val="ListParagraph"/>
        <w:spacing w:before="120"/>
        <w:jc w:val="both"/>
        <w:rPr>
          <w:rFonts w:asciiTheme="minorBidi" w:hAnsiTheme="minorBidi" w:cstheme="minorBidi"/>
          <w:color w:val="000000"/>
          <w:sz w:val="22"/>
          <w:szCs w:val="22"/>
          <w:u w:val="single"/>
          <w:lang w:val="en-GB" w:eastAsia="en-GB"/>
        </w:rPr>
      </w:pPr>
    </w:p>
    <w:p w14:paraId="5F88CBDE" w14:textId="4AF6506C" w:rsidR="006D289D" w:rsidRPr="00986C16" w:rsidRDefault="00F95C45" w:rsidP="00986C16">
      <w:pPr>
        <w:pStyle w:val="ListParagraph"/>
        <w:numPr>
          <w:ilvl w:val="1"/>
          <w:numId w:val="49"/>
        </w:numPr>
        <w:spacing w:before="120"/>
        <w:jc w:val="both"/>
        <w:rPr>
          <w:rFonts w:asciiTheme="minorBidi" w:hAnsiTheme="minorBidi" w:cstheme="minorBidi"/>
          <w:color w:val="000000"/>
          <w:sz w:val="22"/>
          <w:szCs w:val="22"/>
          <w:u w:val="single"/>
          <w:lang w:val="en-GB" w:eastAsia="en-GB"/>
        </w:rPr>
      </w:pPr>
      <w:r w:rsidRPr="00986C16">
        <w:rPr>
          <w:rFonts w:asciiTheme="minorBidi" w:eastAsiaTheme="minorHAnsi" w:hAnsiTheme="minorBidi" w:cstheme="minorBidi"/>
          <w:sz w:val="22"/>
          <w:szCs w:val="22"/>
        </w:rPr>
        <w:t>The right to perform audits or financial reviews applies during the Term and for a period</w:t>
      </w:r>
      <w:r w:rsidR="00115E83" w:rsidRPr="00986C16">
        <w:rPr>
          <w:rFonts w:asciiTheme="minorBidi" w:eastAsiaTheme="minorHAnsi" w:hAnsiTheme="minorBidi" w:cstheme="minorBidi"/>
          <w:sz w:val="22"/>
          <w:szCs w:val="22"/>
        </w:rPr>
        <w:t xml:space="preserve"> </w:t>
      </w:r>
      <w:r w:rsidRPr="00986C16">
        <w:rPr>
          <w:rFonts w:asciiTheme="minorBidi" w:eastAsiaTheme="minorHAnsi" w:hAnsiTheme="minorBidi" w:cstheme="minorBidi"/>
          <w:sz w:val="22"/>
          <w:szCs w:val="22"/>
        </w:rPr>
        <w:t xml:space="preserve">of </w:t>
      </w:r>
      <w:r w:rsidR="00BF3B56" w:rsidRPr="00986C16">
        <w:rPr>
          <w:rFonts w:asciiTheme="minorBidi" w:eastAsiaTheme="minorHAnsi" w:hAnsiTheme="minorBidi" w:cstheme="minorBidi"/>
          <w:sz w:val="22"/>
          <w:szCs w:val="22"/>
        </w:rPr>
        <w:t>eight</w:t>
      </w:r>
      <w:r w:rsidRPr="00986C16">
        <w:rPr>
          <w:rFonts w:asciiTheme="minorBidi" w:eastAsiaTheme="minorHAnsi" w:hAnsiTheme="minorBidi" w:cstheme="minorBidi"/>
          <w:sz w:val="22"/>
          <w:szCs w:val="22"/>
        </w:rPr>
        <w:t xml:space="preserve"> (</w:t>
      </w:r>
      <w:r w:rsidR="00BF3B56" w:rsidRPr="00986C16">
        <w:rPr>
          <w:rFonts w:asciiTheme="minorBidi" w:eastAsiaTheme="minorHAnsi" w:hAnsiTheme="minorBidi" w:cstheme="minorBidi"/>
          <w:sz w:val="22"/>
          <w:szCs w:val="22"/>
        </w:rPr>
        <w:t>8</w:t>
      </w:r>
      <w:r w:rsidRPr="00986C16">
        <w:rPr>
          <w:rFonts w:asciiTheme="minorBidi" w:eastAsiaTheme="minorHAnsi" w:hAnsiTheme="minorBidi" w:cstheme="minorBidi"/>
          <w:sz w:val="22"/>
          <w:szCs w:val="22"/>
        </w:rPr>
        <w:t>) years after the end of the Term.</w:t>
      </w:r>
    </w:p>
    <w:p w14:paraId="26A88F51" w14:textId="77777777" w:rsidR="00C15B35" w:rsidRDefault="00C15B35" w:rsidP="00043E73">
      <w:pPr>
        <w:pStyle w:val="DefaultText"/>
        <w:tabs>
          <w:tab w:val="left" w:pos="851"/>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hanging="567"/>
        <w:rPr>
          <w:rFonts w:asciiTheme="minorBidi" w:eastAsiaTheme="minorHAnsi" w:hAnsiTheme="minorBidi" w:cstheme="minorBidi"/>
          <w:sz w:val="22"/>
          <w:szCs w:val="22"/>
        </w:rPr>
      </w:pPr>
    </w:p>
    <w:p w14:paraId="5F88CBDF" w14:textId="1A79D20B" w:rsidR="003A16A3" w:rsidRPr="007E5E3B" w:rsidRDefault="003A16A3" w:rsidP="00E5239B">
      <w:pPr>
        <w:pStyle w:val="ListParagraph"/>
        <w:numPr>
          <w:ilvl w:val="0"/>
          <w:numId w:val="49"/>
        </w:numPr>
        <w:spacing w:before="120"/>
        <w:ind w:left="567" w:hanging="567"/>
        <w:jc w:val="both"/>
        <w:rPr>
          <w:rFonts w:asciiTheme="minorBidi" w:hAnsiTheme="minorBidi" w:cstheme="minorBidi"/>
          <w:b/>
          <w:bCs/>
          <w:color w:val="000000"/>
          <w:sz w:val="22"/>
          <w:szCs w:val="22"/>
          <w:u w:val="single"/>
          <w:lang w:val="en-GB" w:eastAsia="en-GB"/>
        </w:rPr>
      </w:pPr>
      <w:r w:rsidRPr="007E5E3B">
        <w:rPr>
          <w:rFonts w:asciiTheme="minorBidi" w:hAnsiTheme="minorBidi" w:cstheme="minorBidi"/>
          <w:b/>
          <w:bCs/>
          <w:color w:val="000000"/>
          <w:sz w:val="22"/>
          <w:szCs w:val="22"/>
          <w:u w:val="single"/>
          <w:lang w:val="en-GB" w:eastAsia="en-GB"/>
        </w:rPr>
        <w:t>PROCUREMENT</w:t>
      </w:r>
    </w:p>
    <w:p w14:paraId="004F1AEB" w14:textId="6F5CBD87" w:rsidR="005B50AE" w:rsidRDefault="003A16A3" w:rsidP="00E27CE6">
      <w:pPr>
        <w:pStyle w:val="DefaultText"/>
        <w:numPr>
          <w:ilvl w:val="1"/>
          <w:numId w:val="52"/>
        </w:numPr>
        <w:tabs>
          <w:tab w:val="left" w:pos="567"/>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rPr>
          <w:rFonts w:asciiTheme="minorBidi" w:hAnsiTheme="minorBidi" w:cstheme="minorBidi"/>
          <w:bCs/>
          <w:sz w:val="22"/>
          <w:szCs w:val="22"/>
        </w:rPr>
      </w:pPr>
      <w:bookmarkStart w:id="17" w:name="_Ref412194581"/>
      <w:r w:rsidRPr="005B50AE">
        <w:rPr>
          <w:rFonts w:asciiTheme="minorBidi" w:eastAsiaTheme="minorHAnsi" w:hAnsiTheme="minorBidi" w:cstheme="minorBidi"/>
          <w:sz w:val="22"/>
          <w:szCs w:val="22"/>
          <w:u w:val="single"/>
        </w:rPr>
        <w:t>Procurement of goods and services</w:t>
      </w:r>
      <w:bookmarkEnd w:id="17"/>
      <w:r w:rsidR="002A25AD" w:rsidRPr="002A25AD">
        <w:rPr>
          <w:rFonts w:asciiTheme="minorBidi" w:eastAsiaTheme="minorHAnsi" w:hAnsiTheme="minorBidi" w:cstheme="minorBidi"/>
          <w:sz w:val="22"/>
          <w:szCs w:val="22"/>
        </w:rPr>
        <w:t xml:space="preserve">. </w:t>
      </w:r>
      <w:r w:rsidR="00310EF3" w:rsidRPr="002A25AD">
        <w:rPr>
          <w:rFonts w:asciiTheme="minorBidi" w:hAnsiTheme="minorBidi" w:cstheme="minorBidi"/>
          <w:bCs/>
          <w:sz w:val="22"/>
          <w:szCs w:val="22"/>
        </w:rPr>
        <w:t>Where</w:t>
      </w:r>
      <w:r w:rsidR="00BF3B56" w:rsidRPr="002A25AD">
        <w:rPr>
          <w:rFonts w:asciiTheme="minorBidi" w:hAnsiTheme="minorBidi" w:cstheme="minorBidi"/>
          <w:bCs/>
          <w:sz w:val="22"/>
          <w:szCs w:val="22"/>
        </w:rPr>
        <w:t xml:space="preserve"> the </w:t>
      </w:r>
      <w:bookmarkStart w:id="18" w:name="_Hlk58414793"/>
      <w:r w:rsidR="0034690F">
        <w:rPr>
          <w:rFonts w:asciiTheme="minorBidi" w:hAnsiTheme="minorBidi" w:cstheme="minorBidi"/>
          <w:bCs/>
          <w:sz w:val="22"/>
          <w:szCs w:val="22"/>
        </w:rPr>
        <w:t xml:space="preserve">Project Partner </w:t>
      </w:r>
      <w:bookmarkEnd w:id="18"/>
      <w:r w:rsidR="00BF3B56" w:rsidRPr="002A25AD">
        <w:rPr>
          <w:rFonts w:asciiTheme="minorBidi" w:hAnsiTheme="minorBidi" w:cstheme="minorBidi"/>
          <w:bCs/>
          <w:sz w:val="22"/>
          <w:szCs w:val="22"/>
        </w:rPr>
        <w:t>undertakes procurement for the Project</w:t>
      </w:r>
      <w:r w:rsidR="00310EF3" w:rsidRPr="002A25AD">
        <w:rPr>
          <w:rFonts w:asciiTheme="minorBidi" w:hAnsiTheme="minorBidi" w:cstheme="minorBidi"/>
          <w:bCs/>
          <w:sz w:val="22"/>
          <w:szCs w:val="22"/>
        </w:rPr>
        <w:t xml:space="preserve"> </w:t>
      </w:r>
      <w:r w:rsidR="00987438" w:rsidRPr="002A25AD">
        <w:rPr>
          <w:rFonts w:asciiTheme="minorBidi" w:hAnsiTheme="minorBidi" w:cstheme="minorBidi"/>
          <w:bCs/>
          <w:sz w:val="22"/>
          <w:szCs w:val="22"/>
        </w:rPr>
        <w:t>t</w:t>
      </w:r>
      <w:r w:rsidR="00EE48FE" w:rsidRPr="002A25AD">
        <w:rPr>
          <w:rFonts w:asciiTheme="minorBidi" w:hAnsiTheme="minorBidi" w:cstheme="minorBidi"/>
          <w:bCs/>
          <w:sz w:val="22"/>
          <w:szCs w:val="22"/>
        </w:rPr>
        <w:t xml:space="preserve">he </w:t>
      </w:r>
      <w:r w:rsidR="00D410E9">
        <w:rPr>
          <w:rFonts w:asciiTheme="minorBidi" w:hAnsiTheme="minorBidi" w:cstheme="minorBidi"/>
          <w:bCs/>
          <w:sz w:val="22"/>
          <w:szCs w:val="22"/>
        </w:rPr>
        <w:t>Project Partner</w:t>
      </w:r>
      <w:r w:rsidR="00EE48FE" w:rsidRPr="002A25AD">
        <w:rPr>
          <w:rFonts w:asciiTheme="minorBidi" w:hAnsiTheme="minorBidi" w:cstheme="minorBidi"/>
          <w:bCs/>
          <w:sz w:val="22"/>
          <w:szCs w:val="22"/>
        </w:rPr>
        <w:t>s</w:t>
      </w:r>
      <w:r w:rsidR="00091AD8">
        <w:rPr>
          <w:rFonts w:asciiTheme="minorBidi" w:hAnsiTheme="minorBidi" w:cstheme="minorBidi"/>
          <w:bCs/>
          <w:sz w:val="22"/>
          <w:szCs w:val="22"/>
        </w:rPr>
        <w:t xml:space="preserve"> </w:t>
      </w:r>
      <w:r w:rsidR="00EE48FE" w:rsidRPr="002A25AD">
        <w:rPr>
          <w:rFonts w:asciiTheme="minorBidi" w:hAnsiTheme="minorBidi" w:cstheme="minorBidi"/>
          <w:bCs/>
          <w:sz w:val="22"/>
          <w:szCs w:val="22"/>
        </w:rPr>
        <w:t>hall ensure</w:t>
      </w:r>
      <w:r w:rsidR="00EE48FE" w:rsidRPr="00EE48FE">
        <w:t xml:space="preserve"> </w:t>
      </w:r>
      <w:r w:rsidR="00EE48FE" w:rsidRPr="002A25AD">
        <w:rPr>
          <w:rFonts w:asciiTheme="minorBidi" w:hAnsiTheme="minorBidi" w:cstheme="minorBidi"/>
          <w:bCs/>
          <w:sz w:val="22"/>
          <w:szCs w:val="22"/>
        </w:rPr>
        <w:t xml:space="preserve">that its procurement procedures and practices are no less rigorous than the </w:t>
      </w:r>
      <w:r w:rsidR="00E972A0">
        <w:rPr>
          <w:rFonts w:asciiTheme="minorBidi" w:hAnsiTheme="minorBidi" w:cstheme="minorBidi"/>
          <w:bCs/>
          <w:sz w:val="22"/>
          <w:szCs w:val="22"/>
        </w:rPr>
        <w:t>IFRC</w:t>
      </w:r>
      <w:r w:rsidR="00EE48FE" w:rsidRPr="002A25AD">
        <w:rPr>
          <w:rFonts w:asciiTheme="minorBidi" w:hAnsiTheme="minorBidi" w:cstheme="minorBidi"/>
          <w:bCs/>
          <w:sz w:val="22"/>
          <w:szCs w:val="22"/>
        </w:rPr>
        <w:t>’s procurement procedures (see Summary</w:t>
      </w:r>
      <w:r w:rsidR="00330013" w:rsidRPr="002A25AD">
        <w:rPr>
          <w:rFonts w:asciiTheme="minorBidi" w:hAnsiTheme="minorBidi" w:cstheme="minorBidi"/>
          <w:bCs/>
          <w:sz w:val="22"/>
          <w:szCs w:val="22"/>
        </w:rPr>
        <w:t xml:space="preserve"> of</w:t>
      </w:r>
      <w:r w:rsidR="00EE48FE" w:rsidRPr="002A25AD">
        <w:rPr>
          <w:rFonts w:asciiTheme="minorBidi" w:hAnsiTheme="minorBidi" w:cstheme="minorBidi"/>
          <w:bCs/>
          <w:sz w:val="22"/>
          <w:szCs w:val="22"/>
        </w:rPr>
        <w:t xml:space="preserve"> </w:t>
      </w:r>
      <w:r w:rsidR="00E972A0">
        <w:rPr>
          <w:rFonts w:asciiTheme="minorBidi" w:hAnsiTheme="minorBidi" w:cstheme="minorBidi"/>
          <w:bCs/>
          <w:sz w:val="22"/>
          <w:szCs w:val="22"/>
        </w:rPr>
        <w:t>IFRC</w:t>
      </w:r>
      <w:r w:rsidR="00EE48FE" w:rsidRPr="002A25AD">
        <w:rPr>
          <w:rFonts w:asciiTheme="minorBidi" w:hAnsiTheme="minorBidi" w:cstheme="minorBidi"/>
          <w:bCs/>
          <w:sz w:val="22"/>
          <w:szCs w:val="22"/>
        </w:rPr>
        <w:t xml:space="preserve"> Procurement Procedures attached as </w:t>
      </w:r>
      <w:r w:rsidR="00EE48FE" w:rsidRPr="002A25AD">
        <w:rPr>
          <w:rFonts w:asciiTheme="minorBidi" w:hAnsiTheme="minorBidi" w:cstheme="minorBidi"/>
          <w:b/>
          <w:sz w:val="22"/>
          <w:szCs w:val="22"/>
        </w:rPr>
        <w:t xml:space="preserve">Attachment </w:t>
      </w:r>
      <w:r w:rsidR="00D410E9">
        <w:rPr>
          <w:rFonts w:asciiTheme="minorBidi" w:hAnsiTheme="minorBidi" w:cstheme="minorBidi"/>
          <w:b/>
          <w:sz w:val="22"/>
          <w:szCs w:val="22"/>
        </w:rPr>
        <w:t>6</w:t>
      </w:r>
      <w:r w:rsidR="00EE48FE" w:rsidRPr="002A25AD">
        <w:rPr>
          <w:rFonts w:asciiTheme="minorBidi" w:hAnsiTheme="minorBidi" w:cstheme="minorBidi"/>
          <w:bCs/>
          <w:sz w:val="22"/>
          <w:szCs w:val="22"/>
        </w:rPr>
        <w:t>).</w:t>
      </w:r>
      <w:r w:rsidR="003D6875" w:rsidRPr="002A25AD">
        <w:rPr>
          <w:rFonts w:asciiTheme="minorBidi" w:hAnsiTheme="minorBidi" w:cstheme="minorBidi"/>
          <w:bCs/>
          <w:sz w:val="22"/>
          <w:szCs w:val="22"/>
        </w:rPr>
        <w:t xml:space="preserve"> Where necessary, the </w:t>
      </w:r>
      <w:r w:rsidR="00E972A0">
        <w:rPr>
          <w:rFonts w:asciiTheme="minorBidi" w:hAnsiTheme="minorBidi" w:cstheme="minorBidi"/>
          <w:bCs/>
          <w:sz w:val="22"/>
          <w:szCs w:val="22"/>
        </w:rPr>
        <w:t>IFRC</w:t>
      </w:r>
      <w:r w:rsidR="003D6875" w:rsidRPr="002A25AD">
        <w:rPr>
          <w:rFonts w:asciiTheme="minorBidi" w:hAnsiTheme="minorBidi" w:cstheme="minorBidi"/>
          <w:bCs/>
          <w:sz w:val="22"/>
          <w:szCs w:val="22"/>
        </w:rPr>
        <w:t xml:space="preserve"> shall provide the</w:t>
      </w:r>
      <w:r w:rsidR="0034690F">
        <w:rPr>
          <w:rFonts w:asciiTheme="minorBidi" w:hAnsiTheme="minorBidi" w:cstheme="minorBidi"/>
          <w:bCs/>
          <w:sz w:val="22"/>
          <w:szCs w:val="22"/>
        </w:rPr>
        <w:t xml:space="preserve"> Project Partner </w:t>
      </w:r>
      <w:r w:rsidR="003D6875" w:rsidRPr="002A25AD">
        <w:rPr>
          <w:rFonts w:asciiTheme="minorBidi" w:hAnsiTheme="minorBidi" w:cstheme="minorBidi"/>
          <w:bCs/>
          <w:sz w:val="22"/>
          <w:szCs w:val="22"/>
        </w:rPr>
        <w:t xml:space="preserve">with an information session on the </w:t>
      </w:r>
      <w:r w:rsidR="00E972A0">
        <w:rPr>
          <w:rFonts w:asciiTheme="minorBidi" w:hAnsiTheme="minorBidi" w:cstheme="minorBidi"/>
          <w:bCs/>
          <w:sz w:val="22"/>
          <w:szCs w:val="22"/>
        </w:rPr>
        <w:t>IFRC</w:t>
      </w:r>
      <w:r w:rsidR="003D6875" w:rsidRPr="002A25AD">
        <w:rPr>
          <w:rFonts w:asciiTheme="minorBidi" w:hAnsiTheme="minorBidi" w:cstheme="minorBidi"/>
          <w:bCs/>
          <w:sz w:val="22"/>
          <w:szCs w:val="22"/>
        </w:rPr>
        <w:t xml:space="preserve">’s procurement rules and the obligations of the </w:t>
      </w:r>
      <w:r w:rsidR="0034690F">
        <w:rPr>
          <w:rFonts w:asciiTheme="minorBidi" w:hAnsiTheme="minorBidi" w:cstheme="minorBidi"/>
          <w:bCs/>
          <w:sz w:val="22"/>
          <w:szCs w:val="22"/>
        </w:rPr>
        <w:t xml:space="preserve">Project Partner </w:t>
      </w:r>
      <w:r w:rsidR="003D6875" w:rsidRPr="002A25AD">
        <w:rPr>
          <w:rFonts w:asciiTheme="minorBidi" w:hAnsiTheme="minorBidi" w:cstheme="minorBidi"/>
          <w:bCs/>
          <w:sz w:val="22"/>
          <w:szCs w:val="22"/>
        </w:rPr>
        <w:t xml:space="preserve">relating to </w:t>
      </w:r>
      <w:proofErr w:type="gramStart"/>
      <w:r w:rsidR="003D6875" w:rsidRPr="002A25AD">
        <w:rPr>
          <w:rFonts w:asciiTheme="minorBidi" w:hAnsiTheme="minorBidi" w:cstheme="minorBidi"/>
          <w:bCs/>
          <w:sz w:val="22"/>
          <w:szCs w:val="22"/>
        </w:rPr>
        <w:t>procurement</w:t>
      </w:r>
      <w:r w:rsidR="0057388A" w:rsidRPr="002A25AD">
        <w:rPr>
          <w:rFonts w:asciiTheme="minorBidi" w:hAnsiTheme="minorBidi" w:cstheme="minorBidi"/>
          <w:bCs/>
          <w:sz w:val="22"/>
          <w:szCs w:val="22"/>
        </w:rPr>
        <w:t>,</w:t>
      </w:r>
      <w:r w:rsidR="00D410E9">
        <w:rPr>
          <w:rFonts w:asciiTheme="minorBidi" w:hAnsiTheme="minorBidi" w:cstheme="minorBidi"/>
          <w:bCs/>
          <w:sz w:val="22"/>
          <w:szCs w:val="22"/>
        </w:rPr>
        <w:t xml:space="preserve"> </w:t>
      </w:r>
      <w:r w:rsidR="0057388A" w:rsidRPr="002A25AD">
        <w:rPr>
          <w:rFonts w:asciiTheme="minorBidi" w:hAnsiTheme="minorBidi" w:cstheme="minorBidi"/>
          <w:bCs/>
          <w:sz w:val="22"/>
          <w:szCs w:val="22"/>
        </w:rPr>
        <w:t>and</w:t>
      </w:r>
      <w:proofErr w:type="gramEnd"/>
      <w:r w:rsidR="0057388A" w:rsidRPr="002A25AD">
        <w:rPr>
          <w:rFonts w:asciiTheme="minorBidi" w:hAnsiTheme="minorBidi" w:cstheme="minorBidi"/>
          <w:bCs/>
          <w:sz w:val="22"/>
          <w:szCs w:val="22"/>
        </w:rPr>
        <w:t xml:space="preserve"> will conduct a verification of the </w:t>
      </w:r>
      <w:r w:rsidR="000B4D2F">
        <w:rPr>
          <w:rFonts w:asciiTheme="minorBidi" w:hAnsiTheme="minorBidi" w:cstheme="minorBidi"/>
          <w:bCs/>
          <w:sz w:val="22"/>
          <w:szCs w:val="22"/>
        </w:rPr>
        <w:t>Project Partner</w:t>
      </w:r>
      <w:r w:rsidR="0057388A" w:rsidRPr="002A25AD">
        <w:rPr>
          <w:rFonts w:asciiTheme="minorBidi" w:hAnsiTheme="minorBidi" w:cstheme="minorBidi"/>
          <w:bCs/>
          <w:sz w:val="22"/>
          <w:szCs w:val="22"/>
        </w:rPr>
        <w:t>’s procurement procedures</w:t>
      </w:r>
      <w:r w:rsidR="003D6875" w:rsidRPr="002A25AD">
        <w:rPr>
          <w:rFonts w:asciiTheme="minorBidi" w:hAnsiTheme="minorBidi" w:cstheme="minorBidi"/>
          <w:bCs/>
          <w:sz w:val="22"/>
          <w:szCs w:val="22"/>
        </w:rPr>
        <w:t>.</w:t>
      </w:r>
      <w:r w:rsidR="002A25AD" w:rsidRPr="002A25AD">
        <w:rPr>
          <w:rFonts w:asciiTheme="minorBidi" w:hAnsiTheme="minorBidi" w:cstheme="minorBidi"/>
          <w:bCs/>
          <w:sz w:val="22"/>
          <w:szCs w:val="22"/>
        </w:rPr>
        <w:t xml:space="preserve"> </w:t>
      </w:r>
    </w:p>
    <w:p w14:paraId="5F88CBE8" w14:textId="29C3443A" w:rsidR="003A16A3" w:rsidRPr="00E27CE6" w:rsidRDefault="003A16A3" w:rsidP="00E27CE6">
      <w:pPr>
        <w:pStyle w:val="DefaultText"/>
        <w:numPr>
          <w:ilvl w:val="1"/>
          <w:numId w:val="53"/>
        </w:numPr>
        <w:tabs>
          <w:tab w:val="left" w:pos="567"/>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rPr>
          <w:rFonts w:asciiTheme="minorBidi" w:hAnsiTheme="minorBidi" w:cstheme="minorBidi"/>
          <w:bCs/>
          <w:sz w:val="22"/>
          <w:szCs w:val="22"/>
        </w:rPr>
      </w:pPr>
      <w:r w:rsidRPr="005B50AE">
        <w:rPr>
          <w:rFonts w:asciiTheme="minorBidi" w:hAnsiTheme="minorBidi" w:cstheme="minorBidi"/>
          <w:bCs/>
          <w:sz w:val="22"/>
          <w:szCs w:val="22"/>
          <w:u w:val="single"/>
        </w:rPr>
        <w:t>Procurement Principles</w:t>
      </w:r>
      <w:r w:rsidR="00865B0F">
        <w:rPr>
          <w:rFonts w:asciiTheme="minorBidi" w:hAnsiTheme="minorBidi" w:cstheme="minorBidi"/>
          <w:bCs/>
          <w:sz w:val="22"/>
          <w:szCs w:val="22"/>
        </w:rPr>
        <w:t xml:space="preserve">. </w:t>
      </w:r>
      <w:r w:rsidR="000B4997" w:rsidRPr="00865B0F">
        <w:rPr>
          <w:rFonts w:asciiTheme="minorBidi" w:hAnsiTheme="minorBidi" w:cstheme="minorBidi"/>
          <w:sz w:val="22"/>
          <w:szCs w:val="22"/>
        </w:rPr>
        <w:t xml:space="preserve">Notwithstanding </w:t>
      </w:r>
      <w:r w:rsidR="00D61972">
        <w:rPr>
          <w:rFonts w:asciiTheme="minorBidi" w:hAnsiTheme="minorBidi" w:cstheme="minorBidi"/>
          <w:sz w:val="22"/>
          <w:szCs w:val="22"/>
        </w:rPr>
        <w:t>clause</w:t>
      </w:r>
      <w:r w:rsidR="000B4997" w:rsidRPr="00865B0F">
        <w:rPr>
          <w:rFonts w:asciiTheme="minorBidi" w:hAnsiTheme="minorBidi" w:cstheme="minorBidi"/>
          <w:sz w:val="22"/>
          <w:szCs w:val="22"/>
        </w:rPr>
        <w:t xml:space="preserve"> </w:t>
      </w:r>
      <w:r w:rsidR="009053AC" w:rsidRPr="00865B0F">
        <w:rPr>
          <w:rFonts w:asciiTheme="minorBidi" w:hAnsiTheme="minorBidi" w:cstheme="minorBidi"/>
          <w:sz w:val="22"/>
          <w:szCs w:val="22"/>
        </w:rPr>
        <w:fldChar w:fldCharType="begin"/>
      </w:r>
      <w:r w:rsidR="009053AC" w:rsidRPr="00865B0F">
        <w:rPr>
          <w:rFonts w:asciiTheme="minorBidi" w:hAnsiTheme="minorBidi" w:cstheme="minorBidi"/>
          <w:sz w:val="22"/>
          <w:szCs w:val="22"/>
        </w:rPr>
        <w:instrText xml:space="preserve"> REF _Ref412194581 \r \h </w:instrText>
      </w:r>
      <w:r w:rsidR="00AF3B10" w:rsidRPr="00865B0F">
        <w:rPr>
          <w:rFonts w:asciiTheme="minorBidi" w:hAnsiTheme="minorBidi" w:cstheme="minorBidi"/>
          <w:sz w:val="22"/>
          <w:szCs w:val="22"/>
        </w:rPr>
        <w:instrText xml:space="preserve"> \* MERGEFORMAT </w:instrText>
      </w:r>
      <w:r w:rsidR="009053AC" w:rsidRPr="00865B0F">
        <w:rPr>
          <w:rFonts w:asciiTheme="minorBidi" w:hAnsiTheme="minorBidi" w:cstheme="minorBidi"/>
          <w:sz w:val="22"/>
          <w:szCs w:val="22"/>
        </w:rPr>
      </w:r>
      <w:r w:rsidR="009053AC" w:rsidRPr="00865B0F">
        <w:rPr>
          <w:rFonts w:asciiTheme="minorBidi" w:hAnsiTheme="minorBidi" w:cstheme="minorBidi"/>
          <w:sz w:val="22"/>
          <w:szCs w:val="22"/>
        </w:rPr>
        <w:fldChar w:fldCharType="separate"/>
      </w:r>
      <w:r w:rsidR="007C0F05" w:rsidRPr="00865B0F">
        <w:rPr>
          <w:rFonts w:asciiTheme="minorBidi" w:hAnsiTheme="minorBidi" w:cstheme="minorBidi"/>
          <w:sz w:val="22"/>
          <w:szCs w:val="22"/>
          <w:cs/>
        </w:rPr>
        <w:t>‎</w:t>
      </w:r>
      <w:r w:rsidR="007C0F05" w:rsidRPr="00865B0F">
        <w:rPr>
          <w:rFonts w:asciiTheme="minorBidi" w:hAnsiTheme="minorBidi" w:cstheme="minorBidi"/>
          <w:sz w:val="22"/>
          <w:szCs w:val="22"/>
        </w:rPr>
        <w:t>12.1</w:t>
      </w:r>
      <w:r w:rsidR="009053AC" w:rsidRPr="00865B0F">
        <w:rPr>
          <w:rFonts w:asciiTheme="minorBidi" w:hAnsiTheme="minorBidi" w:cstheme="minorBidi"/>
          <w:sz w:val="22"/>
          <w:szCs w:val="22"/>
        </w:rPr>
        <w:fldChar w:fldCharType="end"/>
      </w:r>
      <w:r w:rsidR="009053AC" w:rsidRPr="00865B0F">
        <w:rPr>
          <w:rFonts w:asciiTheme="minorBidi" w:hAnsiTheme="minorBidi" w:cstheme="minorBidi"/>
          <w:sz w:val="22"/>
          <w:szCs w:val="22"/>
        </w:rPr>
        <w:t xml:space="preserve"> </w:t>
      </w:r>
      <w:r w:rsidR="000B4997" w:rsidRPr="00865B0F">
        <w:rPr>
          <w:rFonts w:asciiTheme="minorBidi" w:hAnsiTheme="minorBidi" w:cstheme="minorBidi"/>
          <w:sz w:val="22"/>
          <w:szCs w:val="22"/>
        </w:rPr>
        <w:t>t</w:t>
      </w:r>
      <w:r w:rsidRPr="00865B0F">
        <w:rPr>
          <w:rFonts w:asciiTheme="minorBidi" w:hAnsiTheme="minorBidi" w:cstheme="minorBidi"/>
          <w:sz w:val="22"/>
          <w:szCs w:val="22"/>
        </w:rPr>
        <w:t xml:space="preserve">he </w:t>
      </w:r>
      <w:r w:rsidR="000B4D2F">
        <w:rPr>
          <w:rFonts w:asciiTheme="minorBidi" w:hAnsiTheme="minorBidi" w:cstheme="minorBidi"/>
          <w:bCs/>
          <w:sz w:val="22"/>
          <w:szCs w:val="22"/>
        </w:rPr>
        <w:t xml:space="preserve">Project Partner </w:t>
      </w:r>
      <w:r w:rsidRPr="00865B0F">
        <w:rPr>
          <w:rFonts w:asciiTheme="minorBidi" w:hAnsiTheme="minorBidi" w:cstheme="minorBidi"/>
          <w:sz w:val="22"/>
          <w:szCs w:val="22"/>
        </w:rPr>
        <w:t xml:space="preserve">shall ensure that </w:t>
      </w:r>
      <w:r w:rsidR="008A179F" w:rsidRPr="00865B0F">
        <w:rPr>
          <w:rFonts w:asciiTheme="minorBidi" w:hAnsiTheme="minorBidi" w:cstheme="minorBidi"/>
          <w:sz w:val="22"/>
          <w:szCs w:val="22"/>
        </w:rPr>
        <w:t xml:space="preserve">its </w:t>
      </w:r>
      <w:r w:rsidRPr="00865B0F">
        <w:rPr>
          <w:rFonts w:asciiTheme="minorBidi" w:hAnsiTheme="minorBidi" w:cstheme="minorBidi"/>
          <w:sz w:val="22"/>
          <w:szCs w:val="22"/>
        </w:rPr>
        <w:t xml:space="preserve">procurement </w:t>
      </w:r>
      <w:r w:rsidR="00A012C8" w:rsidRPr="00865B0F">
        <w:rPr>
          <w:rFonts w:asciiTheme="minorBidi" w:hAnsiTheme="minorBidi" w:cstheme="minorBidi"/>
          <w:sz w:val="22"/>
          <w:szCs w:val="22"/>
        </w:rPr>
        <w:t xml:space="preserve">principles and </w:t>
      </w:r>
      <w:r w:rsidRPr="00865B0F">
        <w:rPr>
          <w:rFonts w:asciiTheme="minorBidi" w:hAnsiTheme="minorBidi" w:cstheme="minorBidi"/>
          <w:sz w:val="22"/>
          <w:szCs w:val="22"/>
        </w:rPr>
        <w:t xml:space="preserve">practices are in conformity with the following </w:t>
      </w:r>
      <w:r w:rsidRPr="00E27CE6">
        <w:rPr>
          <w:rFonts w:asciiTheme="minorBidi" w:hAnsiTheme="minorBidi" w:cstheme="minorBidi"/>
          <w:sz w:val="22"/>
          <w:szCs w:val="22"/>
        </w:rPr>
        <w:t>principles:</w:t>
      </w:r>
    </w:p>
    <w:p w14:paraId="5F88CBE9" w14:textId="50AFA0BC" w:rsidR="003A16A3" w:rsidRPr="00617CC8" w:rsidRDefault="003A16A3" w:rsidP="00F30039">
      <w:pPr>
        <w:pStyle w:val="DefaultText"/>
        <w:numPr>
          <w:ilvl w:val="0"/>
          <w:numId w:val="7"/>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1134" w:hanging="425"/>
        <w:rPr>
          <w:rFonts w:asciiTheme="minorBidi" w:hAnsiTheme="minorBidi" w:cstheme="minorBidi"/>
          <w:b/>
          <w:bCs/>
          <w:sz w:val="22"/>
          <w:szCs w:val="22"/>
        </w:rPr>
      </w:pPr>
      <w:r w:rsidRPr="00617CC8">
        <w:rPr>
          <w:rFonts w:asciiTheme="minorBidi" w:hAnsiTheme="minorBidi" w:cstheme="minorBidi"/>
          <w:bCs/>
          <w:sz w:val="22"/>
          <w:szCs w:val="22"/>
        </w:rPr>
        <w:t xml:space="preserve">The </w:t>
      </w:r>
      <w:r w:rsidR="0034690F">
        <w:rPr>
          <w:rFonts w:asciiTheme="minorBidi" w:hAnsiTheme="minorBidi" w:cstheme="minorBidi"/>
          <w:bCs/>
          <w:sz w:val="22"/>
          <w:szCs w:val="22"/>
        </w:rPr>
        <w:t xml:space="preserve">Project Partner </w:t>
      </w:r>
      <w:r w:rsidRPr="00617CC8">
        <w:rPr>
          <w:rFonts w:asciiTheme="minorBidi" w:hAnsiTheme="minorBidi" w:cstheme="minorBidi"/>
          <w:bCs/>
          <w:sz w:val="22"/>
          <w:szCs w:val="22"/>
        </w:rPr>
        <w:t xml:space="preserve">shall prepare detailed specifications of the goods or services required for the </w:t>
      </w:r>
      <w:proofErr w:type="gramStart"/>
      <w:r w:rsidRPr="00617CC8">
        <w:rPr>
          <w:rFonts w:asciiTheme="minorBidi" w:hAnsiTheme="minorBidi" w:cstheme="minorBidi"/>
          <w:bCs/>
          <w:sz w:val="22"/>
          <w:szCs w:val="22"/>
        </w:rPr>
        <w:t>Project;</w:t>
      </w:r>
      <w:proofErr w:type="gramEnd"/>
    </w:p>
    <w:p w14:paraId="5F88CBEA" w14:textId="06DC5CCC" w:rsidR="003A16A3" w:rsidRPr="00617CC8" w:rsidRDefault="003A16A3" w:rsidP="00F30039">
      <w:pPr>
        <w:pStyle w:val="DefaultText"/>
        <w:numPr>
          <w:ilvl w:val="0"/>
          <w:numId w:val="7"/>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1134" w:hanging="425"/>
        <w:rPr>
          <w:rFonts w:asciiTheme="minorBidi" w:hAnsiTheme="minorBidi" w:cstheme="minorBidi"/>
          <w:b/>
          <w:bCs/>
          <w:sz w:val="22"/>
          <w:szCs w:val="22"/>
        </w:rPr>
      </w:pPr>
      <w:r w:rsidRPr="00617CC8">
        <w:rPr>
          <w:rFonts w:asciiTheme="minorBidi" w:hAnsiTheme="minorBidi" w:cstheme="minorBidi"/>
          <w:bCs/>
          <w:sz w:val="22"/>
          <w:szCs w:val="22"/>
        </w:rPr>
        <w:t xml:space="preserve">Specifications of supplies and material assistance required for the Project shall meet the standards and norms prevailing in the recipient country and </w:t>
      </w:r>
      <w:r w:rsidR="00E972A0">
        <w:rPr>
          <w:rFonts w:asciiTheme="minorBidi" w:hAnsiTheme="minorBidi" w:cstheme="minorBidi"/>
          <w:bCs/>
          <w:sz w:val="22"/>
          <w:szCs w:val="22"/>
        </w:rPr>
        <w:t>IFRC</w:t>
      </w:r>
      <w:r w:rsidRPr="00617CC8">
        <w:rPr>
          <w:rFonts w:asciiTheme="minorBidi" w:hAnsiTheme="minorBidi" w:cstheme="minorBidi"/>
          <w:bCs/>
          <w:sz w:val="22"/>
          <w:szCs w:val="22"/>
        </w:rPr>
        <w:t xml:space="preserve"> </w:t>
      </w:r>
      <w:proofErr w:type="gramStart"/>
      <w:r w:rsidRPr="00617CC8">
        <w:rPr>
          <w:rFonts w:asciiTheme="minorBidi" w:hAnsiTheme="minorBidi" w:cstheme="minorBidi"/>
          <w:bCs/>
          <w:sz w:val="22"/>
          <w:szCs w:val="22"/>
        </w:rPr>
        <w:t>standards;</w:t>
      </w:r>
      <w:proofErr w:type="gramEnd"/>
    </w:p>
    <w:p w14:paraId="5F88CBEB" w14:textId="77777777" w:rsidR="003A16A3" w:rsidRPr="00CB10FE" w:rsidRDefault="003A16A3" w:rsidP="00F30039">
      <w:pPr>
        <w:pStyle w:val="DefaultText"/>
        <w:numPr>
          <w:ilvl w:val="0"/>
          <w:numId w:val="7"/>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1134" w:hanging="425"/>
        <w:rPr>
          <w:rFonts w:asciiTheme="minorBidi" w:hAnsiTheme="minorBidi" w:cstheme="minorBidi"/>
          <w:b/>
          <w:bCs/>
          <w:sz w:val="22"/>
          <w:szCs w:val="22"/>
        </w:rPr>
      </w:pPr>
      <w:r w:rsidRPr="00617CC8">
        <w:rPr>
          <w:rFonts w:asciiTheme="minorBidi" w:hAnsiTheme="minorBidi" w:cstheme="minorBidi"/>
          <w:bCs/>
          <w:sz w:val="22"/>
          <w:szCs w:val="22"/>
        </w:rPr>
        <w:t xml:space="preserve"> As a minimum, contracts for goods and services shall be awarded, to the extent practical, on a </w:t>
      </w:r>
      <w:r w:rsidR="004C6FED">
        <w:rPr>
          <w:rFonts w:asciiTheme="minorBidi" w:hAnsiTheme="minorBidi" w:cstheme="minorBidi"/>
          <w:bCs/>
          <w:sz w:val="22"/>
          <w:szCs w:val="22"/>
        </w:rPr>
        <w:t xml:space="preserve">transparent and </w:t>
      </w:r>
      <w:r w:rsidRPr="00617CC8">
        <w:rPr>
          <w:rFonts w:asciiTheme="minorBidi" w:hAnsiTheme="minorBidi" w:cstheme="minorBidi"/>
          <w:bCs/>
          <w:sz w:val="22"/>
          <w:szCs w:val="22"/>
        </w:rPr>
        <w:t xml:space="preserve">competitive basis and contracts shall be awarded only to responsible contractors that possess the demonstrated ability to successfully perform the </w:t>
      </w:r>
      <w:proofErr w:type="gramStart"/>
      <w:r w:rsidRPr="00617CC8">
        <w:rPr>
          <w:rFonts w:asciiTheme="minorBidi" w:hAnsiTheme="minorBidi" w:cstheme="minorBidi"/>
          <w:bCs/>
          <w:sz w:val="22"/>
          <w:szCs w:val="22"/>
        </w:rPr>
        <w:t>contracts;</w:t>
      </w:r>
      <w:proofErr w:type="gramEnd"/>
    </w:p>
    <w:p w14:paraId="5F88CBEC" w14:textId="77777777" w:rsidR="004C6FED" w:rsidRPr="00CB10FE" w:rsidRDefault="004C6FED" w:rsidP="00F30039">
      <w:pPr>
        <w:pStyle w:val="DefaultText"/>
        <w:numPr>
          <w:ilvl w:val="0"/>
          <w:numId w:val="7"/>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1134" w:hanging="425"/>
        <w:rPr>
          <w:rFonts w:asciiTheme="minorBidi" w:hAnsiTheme="minorBidi" w:cstheme="minorBidi"/>
          <w:b/>
          <w:bCs/>
          <w:sz w:val="22"/>
          <w:szCs w:val="22"/>
        </w:rPr>
      </w:pPr>
      <w:r>
        <w:rPr>
          <w:rFonts w:asciiTheme="minorBidi" w:hAnsiTheme="minorBidi" w:cstheme="minorBidi"/>
          <w:bCs/>
          <w:sz w:val="22"/>
          <w:szCs w:val="22"/>
        </w:rPr>
        <w:t xml:space="preserve">All tenders for contract bids must be clearly notified to all prospective bidders, which shall be given a sufficient amount of time to respond to such </w:t>
      </w:r>
      <w:proofErr w:type="gramStart"/>
      <w:r>
        <w:rPr>
          <w:rFonts w:asciiTheme="minorBidi" w:hAnsiTheme="minorBidi" w:cstheme="minorBidi"/>
          <w:bCs/>
          <w:sz w:val="22"/>
          <w:szCs w:val="22"/>
        </w:rPr>
        <w:t>tender;</w:t>
      </w:r>
      <w:proofErr w:type="gramEnd"/>
    </w:p>
    <w:p w14:paraId="5F88CBED" w14:textId="77777777" w:rsidR="004C6FED" w:rsidRPr="00617CC8" w:rsidRDefault="004C6FED" w:rsidP="00F30039">
      <w:pPr>
        <w:pStyle w:val="DefaultText"/>
        <w:numPr>
          <w:ilvl w:val="0"/>
          <w:numId w:val="7"/>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1134" w:hanging="425"/>
        <w:rPr>
          <w:rFonts w:asciiTheme="minorBidi" w:hAnsiTheme="minorBidi" w:cstheme="minorBidi"/>
          <w:b/>
          <w:bCs/>
          <w:sz w:val="22"/>
          <w:szCs w:val="22"/>
        </w:rPr>
      </w:pPr>
      <w:r>
        <w:rPr>
          <w:rFonts w:asciiTheme="minorBidi" w:hAnsiTheme="minorBidi" w:cstheme="minorBidi"/>
          <w:bCs/>
          <w:sz w:val="22"/>
          <w:szCs w:val="22"/>
        </w:rPr>
        <w:t xml:space="preserve">Tenders for goods and services shall provide all information necessary for a prospective bidder to prepare a bid and, as such, shall be based upon a clear and accurate description of the proposed terms and conditions of the contract and the goods or services to be </w:t>
      </w:r>
      <w:proofErr w:type="gramStart"/>
      <w:r>
        <w:rPr>
          <w:rFonts w:asciiTheme="minorBidi" w:hAnsiTheme="minorBidi" w:cstheme="minorBidi"/>
          <w:bCs/>
          <w:sz w:val="22"/>
          <w:szCs w:val="22"/>
        </w:rPr>
        <w:t>acquired;</w:t>
      </w:r>
      <w:proofErr w:type="gramEnd"/>
    </w:p>
    <w:p w14:paraId="5F88CBEE" w14:textId="77777777" w:rsidR="003A16A3" w:rsidRPr="00617CC8" w:rsidRDefault="003A16A3" w:rsidP="00F30039">
      <w:pPr>
        <w:pStyle w:val="DefaultText"/>
        <w:numPr>
          <w:ilvl w:val="0"/>
          <w:numId w:val="7"/>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1134" w:hanging="425"/>
        <w:rPr>
          <w:rFonts w:asciiTheme="minorBidi" w:hAnsiTheme="minorBidi" w:cstheme="minorBidi"/>
          <w:b/>
          <w:bCs/>
          <w:sz w:val="22"/>
          <w:szCs w:val="22"/>
        </w:rPr>
      </w:pPr>
      <w:r w:rsidRPr="00617CC8">
        <w:rPr>
          <w:rFonts w:asciiTheme="minorBidi" w:hAnsiTheme="minorBidi" w:cstheme="minorBidi"/>
          <w:bCs/>
          <w:sz w:val="22"/>
          <w:szCs w:val="22"/>
        </w:rPr>
        <w:t xml:space="preserve">In general, contracts in excess of CHF 1,000 should be awarded only after inviting and assessing at least three competitive bids or </w:t>
      </w:r>
      <w:proofErr w:type="gramStart"/>
      <w:r w:rsidRPr="00617CC8">
        <w:rPr>
          <w:rFonts w:asciiTheme="minorBidi" w:hAnsiTheme="minorBidi" w:cstheme="minorBidi"/>
          <w:bCs/>
          <w:sz w:val="22"/>
          <w:szCs w:val="22"/>
        </w:rPr>
        <w:t>quotations;</w:t>
      </w:r>
      <w:proofErr w:type="gramEnd"/>
    </w:p>
    <w:p w14:paraId="5F88CBEF" w14:textId="1A54D856" w:rsidR="003A16A3" w:rsidRPr="00617CC8" w:rsidRDefault="003A16A3" w:rsidP="00F30039">
      <w:pPr>
        <w:pStyle w:val="DefaultText"/>
        <w:numPr>
          <w:ilvl w:val="0"/>
          <w:numId w:val="7"/>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1134" w:hanging="425"/>
        <w:rPr>
          <w:rFonts w:asciiTheme="minorBidi" w:hAnsiTheme="minorBidi" w:cstheme="minorBidi"/>
          <w:b/>
          <w:bCs/>
          <w:sz w:val="22"/>
          <w:szCs w:val="22"/>
        </w:rPr>
      </w:pPr>
      <w:r w:rsidRPr="00617CC8">
        <w:rPr>
          <w:rFonts w:asciiTheme="minorBidi" w:hAnsiTheme="minorBidi" w:cstheme="minorBidi"/>
          <w:bCs/>
          <w:sz w:val="22"/>
          <w:szCs w:val="22"/>
        </w:rPr>
        <w:t>Any exceptions from competitive bidding procedures, such as availability from a sole supplier, must be justified in writing</w:t>
      </w:r>
      <w:r w:rsidR="00E818A3" w:rsidRPr="00617CC8">
        <w:rPr>
          <w:rFonts w:asciiTheme="minorBidi" w:hAnsiTheme="minorBidi" w:cstheme="minorBidi"/>
          <w:bCs/>
          <w:sz w:val="22"/>
          <w:szCs w:val="22"/>
        </w:rPr>
        <w:t xml:space="preserve"> </w:t>
      </w:r>
      <w:r w:rsidR="00E818A3" w:rsidRPr="009A29D7">
        <w:rPr>
          <w:rFonts w:asciiTheme="minorBidi" w:hAnsiTheme="minorBidi" w:cstheme="minorBidi"/>
          <w:bCs/>
          <w:sz w:val="22"/>
          <w:szCs w:val="22"/>
        </w:rPr>
        <w:t xml:space="preserve">and approved in advance by the </w:t>
      </w:r>
      <w:r w:rsidR="00E972A0">
        <w:rPr>
          <w:rFonts w:asciiTheme="minorBidi" w:hAnsiTheme="minorBidi" w:cstheme="minorBidi"/>
          <w:bCs/>
          <w:sz w:val="22"/>
          <w:szCs w:val="22"/>
        </w:rPr>
        <w:t>IFRC</w:t>
      </w:r>
      <w:r w:rsidR="00E818A3" w:rsidRPr="009A29D7">
        <w:rPr>
          <w:rFonts w:asciiTheme="minorBidi" w:hAnsiTheme="minorBidi" w:cstheme="minorBidi"/>
          <w:bCs/>
          <w:sz w:val="22"/>
          <w:szCs w:val="22"/>
        </w:rPr>
        <w:t xml:space="preserve">’s Global Logistics </w:t>
      </w:r>
      <w:proofErr w:type="gramStart"/>
      <w:r w:rsidR="00E818A3" w:rsidRPr="009A29D7">
        <w:rPr>
          <w:rFonts w:asciiTheme="minorBidi" w:hAnsiTheme="minorBidi" w:cstheme="minorBidi"/>
          <w:bCs/>
          <w:sz w:val="22"/>
          <w:szCs w:val="22"/>
        </w:rPr>
        <w:t>Service</w:t>
      </w:r>
      <w:r w:rsidRPr="009A29D7">
        <w:rPr>
          <w:rFonts w:asciiTheme="minorBidi" w:hAnsiTheme="minorBidi" w:cstheme="minorBidi"/>
          <w:bCs/>
          <w:sz w:val="22"/>
          <w:szCs w:val="22"/>
        </w:rPr>
        <w:t>;</w:t>
      </w:r>
      <w:proofErr w:type="gramEnd"/>
    </w:p>
    <w:p w14:paraId="5F88CBF0" w14:textId="77777777" w:rsidR="003A16A3" w:rsidRPr="00BD6908" w:rsidRDefault="003A16A3" w:rsidP="00F30039">
      <w:pPr>
        <w:pStyle w:val="DefaultText"/>
        <w:numPr>
          <w:ilvl w:val="0"/>
          <w:numId w:val="7"/>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1134" w:hanging="425"/>
        <w:rPr>
          <w:rFonts w:asciiTheme="minorBidi" w:hAnsiTheme="minorBidi" w:cstheme="minorBidi"/>
          <w:bCs/>
          <w:sz w:val="22"/>
          <w:szCs w:val="22"/>
        </w:rPr>
      </w:pPr>
      <w:r w:rsidRPr="00617CC8">
        <w:rPr>
          <w:rFonts w:asciiTheme="minorBidi" w:hAnsiTheme="minorBidi" w:cstheme="minorBidi"/>
          <w:bCs/>
          <w:sz w:val="22"/>
          <w:szCs w:val="22"/>
        </w:rPr>
        <w:t xml:space="preserve">Evaluation and comparison of bids shall include the recording of the criteria and </w:t>
      </w:r>
      <w:r w:rsidRPr="00BD6908">
        <w:rPr>
          <w:rFonts w:asciiTheme="minorBidi" w:hAnsiTheme="minorBidi" w:cstheme="minorBidi"/>
          <w:bCs/>
          <w:sz w:val="22"/>
          <w:szCs w:val="22"/>
        </w:rPr>
        <w:t xml:space="preserve">deciding factors leading to the award of the contract to the selected </w:t>
      </w:r>
      <w:proofErr w:type="gramStart"/>
      <w:r w:rsidRPr="00BD6908">
        <w:rPr>
          <w:rFonts w:asciiTheme="minorBidi" w:hAnsiTheme="minorBidi" w:cstheme="minorBidi"/>
          <w:bCs/>
          <w:sz w:val="22"/>
          <w:szCs w:val="22"/>
        </w:rPr>
        <w:t>supplier;</w:t>
      </w:r>
      <w:proofErr w:type="gramEnd"/>
    </w:p>
    <w:p w14:paraId="5F88CBF1" w14:textId="77777777" w:rsidR="003A16A3" w:rsidRPr="00BD6908" w:rsidRDefault="003A16A3" w:rsidP="00F30039">
      <w:pPr>
        <w:pStyle w:val="DefaultText"/>
        <w:numPr>
          <w:ilvl w:val="0"/>
          <w:numId w:val="7"/>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1134" w:hanging="425"/>
        <w:rPr>
          <w:rFonts w:asciiTheme="minorBidi" w:hAnsiTheme="minorBidi" w:cstheme="minorBidi"/>
          <w:b/>
          <w:bCs/>
          <w:sz w:val="22"/>
          <w:szCs w:val="22"/>
        </w:rPr>
      </w:pPr>
      <w:r w:rsidRPr="00BD6908">
        <w:rPr>
          <w:rFonts w:asciiTheme="minorBidi" w:hAnsiTheme="minorBidi" w:cstheme="minorBidi"/>
          <w:bCs/>
          <w:sz w:val="22"/>
          <w:szCs w:val="22"/>
        </w:rPr>
        <w:t xml:space="preserve">Satisfactory delivery and compliance with the specifications and warranties agreed with the supplier shall be documented by shipping, inspection and receiving </w:t>
      </w:r>
      <w:proofErr w:type="gramStart"/>
      <w:r w:rsidRPr="00BD6908">
        <w:rPr>
          <w:rFonts w:asciiTheme="minorBidi" w:hAnsiTheme="minorBidi" w:cstheme="minorBidi"/>
          <w:bCs/>
          <w:sz w:val="22"/>
          <w:szCs w:val="22"/>
        </w:rPr>
        <w:t>records;</w:t>
      </w:r>
      <w:proofErr w:type="gramEnd"/>
      <w:r w:rsidRPr="00BD6908">
        <w:rPr>
          <w:rFonts w:asciiTheme="minorBidi" w:hAnsiTheme="minorBidi" w:cstheme="minorBidi"/>
          <w:bCs/>
          <w:sz w:val="22"/>
          <w:szCs w:val="22"/>
        </w:rPr>
        <w:t xml:space="preserve"> </w:t>
      </w:r>
    </w:p>
    <w:p w14:paraId="5F88CBF2" w14:textId="77777777" w:rsidR="003A16A3" w:rsidRPr="00617CC8" w:rsidRDefault="003A16A3" w:rsidP="00F30039">
      <w:pPr>
        <w:pStyle w:val="DefaultText"/>
        <w:numPr>
          <w:ilvl w:val="0"/>
          <w:numId w:val="7"/>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1134" w:hanging="425"/>
        <w:rPr>
          <w:rFonts w:asciiTheme="minorBidi" w:hAnsiTheme="minorBidi" w:cstheme="minorBidi"/>
          <w:b/>
          <w:bCs/>
          <w:sz w:val="22"/>
          <w:szCs w:val="22"/>
        </w:rPr>
      </w:pPr>
      <w:r w:rsidRPr="009A71FE">
        <w:rPr>
          <w:rFonts w:asciiTheme="minorBidi" w:hAnsiTheme="minorBidi" w:cstheme="minorBidi"/>
          <w:bCs/>
          <w:sz w:val="22"/>
          <w:szCs w:val="22"/>
        </w:rPr>
        <w:t>Payment</w:t>
      </w:r>
      <w:r w:rsidRPr="00617CC8">
        <w:rPr>
          <w:rFonts w:asciiTheme="minorBidi" w:hAnsiTheme="minorBidi" w:cstheme="minorBidi"/>
          <w:bCs/>
          <w:sz w:val="22"/>
          <w:szCs w:val="22"/>
        </w:rPr>
        <w:t xml:space="preserve"> to suppliers, insurance companies, shipping and handling agents shall be conditional upon the fulfilment of their contractual </w:t>
      </w:r>
      <w:proofErr w:type="gramStart"/>
      <w:r w:rsidRPr="00617CC8">
        <w:rPr>
          <w:rFonts w:asciiTheme="minorBidi" w:hAnsiTheme="minorBidi" w:cstheme="minorBidi"/>
          <w:bCs/>
          <w:sz w:val="22"/>
          <w:szCs w:val="22"/>
        </w:rPr>
        <w:t>obligations</w:t>
      </w:r>
      <w:r w:rsidR="005C4F7E" w:rsidRPr="00617CC8">
        <w:rPr>
          <w:rFonts w:asciiTheme="minorBidi" w:hAnsiTheme="minorBidi" w:cstheme="minorBidi"/>
          <w:bCs/>
          <w:sz w:val="22"/>
          <w:szCs w:val="22"/>
        </w:rPr>
        <w:t>;</w:t>
      </w:r>
      <w:proofErr w:type="gramEnd"/>
    </w:p>
    <w:p w14:paraId="5F88CBF3" w14:textId="740EDD4D" w:rsidR="005C4F7E" w:rsidRPr="00CB10FE" w:rsidRDefault="0063093B" w:rsidP="00F30039">
      <w:pPr>
        <w:pStyle w:val="DefaultText"/>
        <w:numPr>
          <w:ilvl w:val="0"/>
          <w:numId w:val="7"/>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1134" w:hanging="425"/>
        <w:rPr>
          <w:rFonts w:asciiTheme="minorBidi" w:hAnsiTheme="minorBidi" w:cstheme="minorBidi"/>
          <w:b/>
          <w:bCs/>
          <w:sz w:val="22"/>
          <w:szCs w:val="22"/>
        </w:rPr>
      </w:pPr>
      <w:r w:rsidRPr="00617CC8">
        <w:rPr>
          <w:rFonts w:asciiTheme="minorBidi" w:hAnsiTheme="minorBidi" w:cstheme="minorBidi"/>
          <w:bCs/>
          <w:sz w:val="22"/>
          <w:szCs w:val="22"/>
        </w:rPr>
        <w:lastRenderedPageBreak/>
        <w:t xml:space="preserve">The awarding of contracts must also </w:t>
      </w:r>
      <w:r w:rsidRPr="00617CC8">
        <w:rPr>
          <w:rFonts w:asciiTheme="minorBidi" w:eastAsiaTheme="minorHAnsi" w:hAnsiTheme="minorBidi" w:cstheme="minorBidi"/>
          <w:sz w:val="22"/>
          <w:szCs w:val="22"/>
        </w:rPr>
        <w:t xml:space="preserve">meet all applicable donor requirements as conveyed by the </w:t>
      </w:r>
      <w:r w:rsidR="00E972A0">
        <w:rPr>
          <w:rFonts w:asciiTheme="minorBidi" w:eastAsiaTheme="minorHAnsi" w:hAnsiTheme="minorBidi" w:cstheme="minorBidi"/>
          <w:sz w:val="22"/>
          <w:szCs w:val="22"/>
        </w:rPr>
        <w:t>IFRC</w:t>
      </w:r>
      <w:r w:rsidRPr="00617CC8">
        <w:rPr>
          <w:rFonts w:asciiTheme="minorBidi" w:eastAsiaTheme="minorHAnsi" w:hAnsiTheme="minorBidi" w:cstheme="minorBidi"/>
          <w:sz w:val="22"/>
          <w:szCs w:val="22"/>
        </w:rPr>
        <w:t xml:space="preserve"> to the </w:t>
      </w:r>
      <w:r w:rsidR="0034690F">
        <w:rPr>
          <w:rFonts w:asciiTheme="minorBidi" w:hAnsiTheme="minorBidi" w:cstheme="minorBidi"/>
          <w:bCs/>
          <w:sz w:val="22"/>
          <w:szCs w:val="22"/>
        </w:rPr>
        <w:t xml:space="preserve">Project </w:t>
      </w:r>
      <w:proofErr w:type="gramStart"/>
      <w:r w:rsidR="0034690F">
        <w:rPr>
          <w:rFonts w:asciiTheme="minorBidi" w:hAnsiTheme="minorBidi" w:cstheme="minorBidi"/>
          <w:bCs/>
          <w:sz w:val="22"/>
          <w:szCs w:val="22"/>
        </w:rPr>
        <w:t>Partner</w:t>
      </w:r>
      <w:r w:rsidR="005C4F7E" w:rsidRPr="00617CC8">
        <w:rPr>
          <w:rFonts w:asciiTheme="minorBidi" w:eastAsiaTheme="minorHAnsi" w:hAnsiTheme="minorBidi" w:cstheme="minorBidi"/>
          <w:sz w:val="22"/>
          <w:szCs w:val="22"/>
        </w:rPr>
        <w:t>;</w:t>
      </w:r>
      <w:proofErr w:type="gramEnd"/>
    </w:p>
    <w:p w14:paraId="5F88CBF4" w14:textId="794CCB01" w:rsidR="004C6FED" w:rsidRPr="00617CC8" w:rsidRDefault="004C6FED" w:rsidP="00F30039">
      <w:pPr>
        <w:pStyle w:val="DefaultText"/>
        <w:numPr>
          <w:ilvl w:val="0"/>
          <w:numId w:val="7"/>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1134" w:hanging="425"/>
        <w:rPr>
          <w:rFonts w:asciiTheme="minorBidi" w:hAnsiTheme="minorBidi" w:cstheme="minorBidi"/>
          <w:b/>
          <w:bCs/>
          <w:sz w:val="22"/>
          <w:szCs w:val="22"/>
        </w:rPr>
      </w:pPr>
      <w:r>
        <w:rPr>
          <w:rFonts w:asciiTheme="minorBidi" w:hAnsiTheme="minorBidi" w:cstheme="minorBidi"/>
          <w:bCs/>
          <w:sz w:val="22"/>
          <w:szCs w:val="22"/>
        </w:rPr>
        <w:t xml:space="preserve">The </w:t>
      </w:r>
      <w:r w:rsidR="0034690F">
        <w:rPr>
          <w:rFonts w:asciiTheme="minorBidi" w:hAnsiTheme="minorBidi" w:cstheme="minorBidi"/>
          <w:bCs/>
          <w:sz w:val="22"/>
          <w:szCs w:val="22"/>
        </w:rPr>
        <w:t xml:space="preserve">Project Partner </w:t>
      </w:r>
      <w:r>
        <w:rPr>
          <w:rFonts w:asciiTheme="minorBidi" w:hAnsiTheme="minorBidi" w:cstheme="minorBidi"/>
          <w:bCs/>
          <w:sz w:val="22"/>
          <w:szCs w:val="22"/>
        </w:rPr>
        <w:t>shall maintain records documenting in detail the tendering, contracting, receipt and use of goods and services acquired under this Agreement; and</w:t>
      </w:r>
    </w:p>
    <w:p w14:paraId="5F88CBF5" w14:textId="26027C27" w:rsidR="00860212" w:rsidRPr="003F2445" w:rsidRDefault="0063093B" w:rsidP="00F30039">
      <w:pPr>
        <w:pStyle w:val="DefaultText"/>
        <w:numPr>
          <w:ilvl w:val="0"/>
          <w:numId w:val="7"/>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1134" w:hanging="425"/>
        <w:rPr>
          <w:rFonts w:asciiTheme="minorBidi" w:hAnsiTheme="minorBidi" w:cstheme="minorBidi"/>
          <w:b/>
          <w:bCs/>
          <w:sz w:val="22"/>
          <w:szCs w:val="22"/>
        </w:rPr>
      </w:pPr>
      <w:proofErr w:type="gramStart"/>
      <w:r w:rsidRPr="00617CC8">
        <w:rPr>
          <w:rFonts w:asciiTheme="minorBidi" w:eastAsiaTheme="minorHAnsi" w:hAnsiTheme="minorBidi" w:cstheme="minorBidi"/>
          <w:sz w:val="22"/>
          <w:szCs w:val="22"/>
        </w:rPr>
        <w:t xml:space="preserve">The </w:t>
      </w:r>
      <w:r w:rsidR="0034690F">
        <w:rPr>
          <w:rFonts w:asciiTheme="minorBidi" w:eastAsiaTheme="minorHAnsi" w:hAnsiTheme="minorBidi" w:cstheme="minorBidi"/>
          <w:sz w:val="22"/>
          <w:szCs w:val="22"/>
        </w:rPr>
        <w:t xml:space="preserve"> </w:t>
      </w:r>
      <w:r w:rsidR="0034690F">
        <w:rPr>
          <w:rFonts w:asciiTheme="minorBidi" w:hAnsiTheme="minorBidi" w:cstheme="minorBidi"/>
          <w:bCs/>
          <w:sz w:val="22"/>
          <w:szCs w:val="22"/>
        </w:rPr>
        <w:t>Project</w:t>
      </w:r>
      <w:proofErr w:type="gramEnd"/>
      <w:r w:rsidR="0034690F">
        <w:rPr>
          <w:rFonts w:asciiTheme="minorBidi" w:hAnsiTheme="minorBidi" w:cstheme="minorBidi"/>
          <w:bCs/>
          <w:sz w:val="22"/>
          <w:szCs w:val="22"/>
        </w:rPr>
        <w:t xml:space="preserve"> Partner </w:t>
      </w:r>
      <w:r w:rsidRPr="00617CC8">
        <w:rPr>
          <w:rFonts w:asciiTheme="minorBidi" w:eastAsiaTheme="minorHAnsi" w:hAnsiTheme="minorBidi" w:cstheme="minorBidi"/>
          <w:sz w:val="22"/>
          <w:szCs w:val="22"/>
        </w:rPr>
        <w:t>assumes full responsibility for any other parties and/or service providers it engages in</w:t>
      </w:r>
      <w:r w:rsidR="004C6FED">
        <w:rPr>
          <w:rFonts w:asciiTheme="minorBidi" w:eastAsiaTheme="minorHAnsi" w:hAnsiTheme="minorBidi" w:cstheme="minorBidi"/>
          <w:sz w:val="22"/>
          <w:szCs w:val="22"/>
        </w:rPr>
        <w:t xml:space="preserve"> </w:t>
      </w:r>
      <w:r w:rsidR="008471CC">
        <w:rPr>
          <w:rFonts w:asciiTheme="minorBidi" w:eastAsiaTheme="minorHAnsi" w:hAnsiTheme="minorBidi" w:cstheme="minorBidi"/>
          <w:sz w:val="22"/>
          <w:szCs w:val="22"/>
        </w:rPr>
        <w:t>connection with the implementation</w:t>
      </w:r>
      <w:r w:rsidRPr="00617CC8">
        <w:rPr>
          <w:rFonts w:asciiTheme="minorBidi" w:eastAsiaTheme="minorHAnsi" w:hAnsiTheme="minorBidi" w:cstheme="minorBidi"/>
          <w:sz w:val="22"/>
          <w:szCs w:val="22"/>
        </w:rPr>
        <w:t xml:space="preserve"> </w:t>
      </w:r>
      <w:r w:rsidR="00CB10FE" w:rsidRPr="00617CC8">
        <w:rPr>
          <w:rFonts w:asciiTheme="minorBidi" w:eastAsiaTheme="minorHAnsi" w:hAnsiTheme="minorBidi" w:cstheme="minorBidi"/>
          <w:sz w:val="22"/>
          <w:szCs w:val="22"/>
        </w:rPr>
        <w:t>of the</w:t>
      </w:r>
      <w:r w:rsidRPr="00617CC8">
        <w:rPr>
          <w:rFonts w:asciiTheme="minorBidi" w:eastAsiaTheme="minorHAnsi" w:hAnsiTheme="minorBidi" w:cstheme="minorBidi"/>
          <w:sz w:val="22"/>
          <w:szCs w:val="22"/>
        </w:rPr>
        <w:t xml:space="preserve"> </w:t>
      </w:r>
      <w:r w:rsidR="004C6FED">
        <w:rPr>
          <w:rFonts w:asciiTheme="minorBidi" w:eastAsiaTheme="minorHAnsi" w:hAnsiTheme="minorBidi" w:cstheme="minorBidi"/>
          <w:sz w:val="22"/>
          <w:szCs w:val="22"/>
        </w:rPr>
        <w:t>Project</w:t>
      </w:r>
      <w:r w:rsidRPr="00617CC8">
        <w:rPr>
          <w:rFonts w:asciiTheme="minorBidi" w:eastAsiaTheme="minorHAnsi" w:hAnsiTheme="minorBidi" w:cstheme="minorBidi"/>
          <w:sz w:val="22"/>
          <w:szCs w:val="22"/>
        </w:rPr>
        <w:t>.</w:t>
      </w:r>
    </w:p>
    <w:p w14:paraId="588E554C" w14:textId="5CE33139" w:rsidR="00A54EE1" w:rsidRDefault="003A16A3" w:rsidP="00E27CE6">
      <w:pPr>
        <w:pStyle w:val="DefaultText"/>
        <w:numPr>
          <w:ilvl w:val="1"/>
          <w:numId w:val="54"/>
        </w:numPr>
        <w:tabs>
          <w:tab w:val="left" w:pos="55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rPr>
          <w:rFonts w:asciiTheme="minorBidi" w:hAnsiTheme="minorBidi" w:cstheme="minorBidi"/>
          <w:bCs/>
          <w:sz w:val="22"/>
          <w:szCs w:val="22"/>
        </w:rPr>
      </w:pPr>
      <w:r w:rsidRPr="00C939D6">
        <w:rPr>
          <w:rFonts w:asciiTheme="minorBidi" w:hAnsiTheme="minorBidi" w:cstheme="minorBidi"/>
          <w:bCs/>
          <w:sz w:val="22"/>
          <w:szCs w:val="22"/>
          <w:u w:val="single"/>
        </w:rPr>
        <w:t>Use of goods and services</w:t>
      </w:r>
      <w:r w:rsidR="005B50AE" w:rsidRPr="00C939D6">
        <w:rPr>
          <w:rFonts w:asciiTheme="minorBidi" w:hAnsiTheme="minorBidi" w:cstheme="minorBidi"/>
          <w:bCs/>
          <w:sz w:val="22"/>
          <w:szCs w:val="22"/>
          <w:u w:val="single"/>
        </w:rPr>
        <w:t>.</w:t>
      </w:r>
      <w:r w:rsidR="005B50AE" w:rsidRPr="00C939D6">
        <w:rPr>
          <w:rFonts w:asciiTheme="minorBidi" w:hAnsiTheme="minorBidi" w:cstheme="minorBidi"/>
          <w:bCs/>
          <w:sz w:val="22"/>
          <w:szCs w:val="22"/>
        </w:rPr>
        <w:t xml:space="preserve"> </w:t>
      </w:r>
      <w:r w:rsidR="00A07014" w:rsidRPr="00C939D6">
        <w:rPr>
          <w:rFonts w:asciiTheme="minorBidi" w:hAnsiTheme="minorBidi" w:cstheme="minorBidi"/>
          <w:bCs/>
          <w:sz w:val="22"/>
          <w:szCs w:val="22"/>
        </w:rPr>
        <w:t xml:space="preserve">All goods and services financed by the Funding (whether purchased, </w:t>
      </w:r>
      <w:proofErr w:type="gramStart"/>
      <w:r w:rsidR="00A07014" w:rsidRPr="00C939D6">
        <w:rPr>
          <w:rFonts w:asciiTheme="minorBidi" w:hAnsiTheme="minorBidi" w:cstheme="minorBidi"/>
          <w:bCs/>
          <w:sz w:val="22"/>
          <w:szCs w:val="22"/>
        </w:rPr>
        <w:t>rented</w:t>
      </w:r>
      <w:proofErr w:type="gramEnd"/>
      <w:r w:rsidR="00A07014" w:rsidRPr="00C939D6">
        <w:rPr>
          <w:rFonts w:asciiTheme="minorBidi" w:hAnsiTheme="minorBidi" w:cstheme="minorBidi"/>
          <w:bCs/>
          <w:sz w:val="22"/>
          <w:szCs w:val="22"/>
        </w:rPr>
        <w:t xml:space="preserve"> or leased) must, unless otherwise agreed by the </w:t>
      </w:r>
      <w:r w:rsidR="00E972A0">
        <w:rPr>
          <w:rFonts w:asciiTheme="minorBidi" w:hAnsiTheme="minorBidi" w:cstheme="minorBidi"/>
          <w:bCs/>
          <w:sz w:val="22"/>
          <w:szCs w:val="22"/>
        </w:rPr>
        <w:t>IFRC</w:t>
      </w:r>
      <w:r w:rsidR="00A07014" w:rsidRPr="00C939D6">
        <w:rPr>
          <w:rFonts w:asciiTheme="minorBidi" w:hAnsiTheme="minorBidi" w:cstheme="minorBidi"/>
          <w:bCs/>
          <w:sz w:val="22"/>
          <w:szCs w:val="22"/>
        </w:rPr>
        <w:t xml:space="preserve"> in writing, be devoted to the Project until the lawful completion or termination of the Project.  Upon completion of the Project, subject to any donor obligations and applicable laws, </w:t>
      </w:r>
      <w:r w:rsidR="00BF3B56" w:rsidRPr="00C939D6">
        <w:rPr>
          <w:rFonts w:asciiTheme="minorBidi" w:hAnsiTheme="minorBidi" w:cstheme="minorBidi"/>
          <w:bCs/>
          <w:sz w:val="22"/>
          <w:szCs w:val="22"/>
        </w:rPr>
        <w:t xml:space="preserve">the </w:t>
      </w:r>
      <w:r w:rsidR="0034690F">
        <w:rPr>
          <w:rFonts w:asciiTheme="minorBidi" w:hAnsiTheme="minorBidi" w:cstheme="minorBidi"/>
          <w:bCs/>
          <w:sz w:val="22"/>
          <w:szCs w:val="22"/>
        </w:rPr>
        <w:t xml:space="preserve">Project Partner </w:t>
      </w:r>
      <w:r w:rsidR="00BF3B56" w:rsidRPr="00C939D6">
        <w:rPr>
          <w:rFonts w:asciiTheme="minorBidi" w:hAnsiTheme="minorBidi" w:cstheme="minorBidi"/>
          <w:bCs/>
          <w:sz w:val="22"/>
          <w:szCs w:val="22"/>
        </w:rPr>
        <w:t xml:space="preserve">and the </w:t>
      </w:r>
      <w:r w:rsidR="00E972A0">
        <w:rPr>
          <w:rFonts w:asciiTheme="minorBidi" w:hAnsiTheme="minorBidi" w:cstheme="minorBidi"/>
          <w:bCs/>
          <w:sz w:val="22"/>
          <w:szCs w:val="22"/>
        </w:rPr>
        <w:t>IFRC</w:t>
      </w:r>
      <w:r w:rsidR="00BF3B56" w:rsidRPr="00C939D6">
        <w:rPr>
          <w:rFonts w:asciiTheme="minorBidi" w:hAnsiTheme="minorBidi" w:cstheme="minorBidi"/>
          <w:bCs/>
          <w:sz w:val="22"/>
          <w:szCs w:val="22"/>
        </w:rPr>
        <w:t xml:space="preserve"> shall agree on the </w:t>
      </w:r>
      <w:proofErr w:type="gramStart"/>
      <w:r w:rsidR="00BF3B56" w:rsidRPr="00C939D6">
        <w:rPr>
          <w:rFonts w:asciiTheme="minorBidi" w:hAnsiTheme="minorBidi" w:cstheme="minorBidi"/>
          <w:bCs/>
          <w:sz w:val="22"/>
          <w:szCs w:val="22"/>
        </w:rPr>
        <w:t>final destination</w:t>
      </w:r>
      <w:proofErr w:type="gramEnd"/>
      <w:r w:rsidR="00BF3B56" w:rsidRPr="00C939D6">
        <w:rPr>
          <w:rFonts w:asciiTheme="minorBidi" w:hAnsiTheme="minorBidi" w:cstheme="minorBidi"/>
          <w:bCs/>
          <w:sz w:val="22"/>
          <w:szCs w:val="22"/>
        </w:rPr>
        <w:t xml:space="preserve"> and ownership of </w:t>
      </w:r>
      <w:r w:rsidR="00A07014" w:rsidRPr="00C939D6">
        <w:rPr>
          <w:rFonts w:asciiTheme="minorBidi" w:hAnsiTheme="minorBidi" w:cstheme="minorBidi"/>
          <w:bCs/>
          <w:sz w:val="22"/>
          <w:szCs w:val="22"/>
        </w:rPr>
        <w:t>all goods financed by the Funding</w:t>
      </w:r>
      <w:r w:rsidR="005B50AE" w:rsidRPr="00C939D6">
        <w:rPr>
          <w:rFonts w:asciiTheme="minorBidi" w:hAnsiTheme="minorBidi" w:cstheme="minorBidi"/>
          <w:bCs/>
          <w:sz w:val="22"/>
          <w:szCs w:val="22"/>
        </w:rPr>
        <w:t>.</w:t>
      </w:r>
    </w:p>
    <w:p w14:paraId="5F88CBF8" w14:textId="51878F39" w:rsidR="003A16A3" w:rsidRPr="00A54EE1" w:rsidRDefault="003A16A3" w:rsidP="00E27CE6">
      <w:pPr>
        <w:pStyle w:val="DefaultText"/>
        <w:numPr>
          <w:ilvl w:val="1"/>
          <w:numId w:val="54"/>
        </w:numPr>
        <w:tabs>
          <w:tab w:val="left" w:pos="55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hanging="567"/>
        <w:rPr>
          <w:rFonts w:asciiTheme="minorBidi" w:hAnsiTheme="minorBidi" w:cstheme="minorBidi"/>
          <w:bCs/>
          <w:sz w:val="22"/>
          <w:szCs w:val="22"/>
        </w:rPr>
      </w:pPr>
      <w:r w:rsidRPr="00A54EE1">
        <w:rPr>
          <w:rFonts w:asciiTheme="minorBidi" w:hAnsiTheme="minorBidi" w:cstheme="minorBidi"/>
          <w:bCs/>
          <w:sz w:val="22"/>
          <w:szCs w:val="22"/>
          <w:u w:val="single"/>
        </w:rPr>
        <w:t xml:space="preserve">Insurance on goods and ownership of goods </w:t>
      </w:r>
    </w:p>
    <w:p w14:paraId="25C1433C" w14:textId="1214E545" w:rsidR="00FA18D4" w:rsidRDefault="003A16A3" w:rsidP="00F30039">
      <w:pPr>
        <w:pStyle w:val="DefaultText"/>
        <w:numPr>
          <w:ilvl w:val="1"/>
          <w:numId w:val="3"/>
        </w:numPr>
        <w:tabs>
          <w:tab w:val="left" w:pos="-567"/>
          <w:tab w:val="left" w:pos="198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993" w:hanging="425"/>
        <w:rPr>
          <w:rFonts w:asciiTheme="minorBidi" w:hAnsiTheme="minorBidi" w:cstheme="minorBidi"/>
          <w:bCs/>
          <w:sz w:val="22"/>
          <w:szCs w:val="22"/>
        </w:rPr>
      </w:pPr>
      <w:r w:rsidRPr="00617CC8">
        <w:rPr>
          <w:rFonts w:asciiTheme="minorBidi" w:hAnsiTheme="minorBidi" w:cstheme="minorBidi"/>
          <w:bCs/>
          <w:sz w:val="22"/>
          <w:szCs w:val="22"/>
        </w:rPr>
        <w:t xml:space="preserve">The </w:t>
      </w:r>
      <w:r w:rsidR="0034690F">
        <w:rPr>
          <w:rFonts w:asciiTheme="minorBidi" w:hAnsiTheme="minorBidi" w:cstheme="minorBidi"/>
          <w:bCs/>
          <w:sz w:val="22"/>
          <w:szCs w:val="22"/>
        </w:rPr>
        <w:t xml:space="preserve">Project Partner </w:t>
      </w:r>
      <w:r w:rsidRPr="00617CC8">
        <w:rPr>
          <w:rFonts w:asciiTheme="minorBidi" w:hAnsiTheme="minorBidi" w:cstheme="minorBidi"/>
          <w:bCs/>
          <w:sz w:val="22"/>
          <w:szCs w:val="22"/>
        </w:rPr>
        <w:t xml:space="preserve">shall be responsible for meeting the cost of insurance of the goods and equipment (including vehicles, if any) it uses in connection with the Project. </w:t>
      </w:r>
    </w:p>
    <w:p w14:paraId="5F88CBFA" w14:textId="58D11107" w:rsidR="00AD5FD5" w:rsidRPr="00FA18D4" w:rsidRDefault="003A16A3" w:rsidP="00F30039">
      <w:pPr>
        <w:pStyle w:val="DefaultText"/>
        <w:numPr>
          <w:ilvl w:val="1"/>
          <w:numId w:val="3"/>
        </w:numPr>
        <w:tabs>
          <w:tab w:val="left" w:pos="-567"/>
          <w:tab w:val="left" w:pos="198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993" w:hanging="425"/>
        <w:rPr>
          <w:rFonts w:asciiTheme="minorBidi" w:hAnsiTheme="minorBidi" w:cstheme="minorBidi"/>
          <w:bCs/>
          <w:sz w:val="22"/>
          <w:szCs w:val="22"/>
        </w:rPr>
      </w:pPr>
      <w:r w:rsidRPr="00FA18D4">
        <w:rPr>
          <w:rFonts w:asciiTheme="minorBidi" w:hAnsiTheme="minorBidi" w:cstheme="minorBidi"/>
          <w:bCs/>
          <w:sz w:val="22"/>
          <w:szCs w:val="22"/>
        </w:rPr>
        <w:t>Title to goods acquired by the</w:t>
      </w:r>
      <w:r w:rsidR="0034690F">
        <w:rPr>
          <w:rFonts w:asciiTheme="minorBidi" w:hAnsiTheme="minorBidi" w:cstheme="minorBidi"/>
          <w:bCs/>
          <w:sz w:val="22"/>
          <w:szCs w:val="22"/>
        </w:rPr>
        <w:t xml:space="preserve"> Project Partner </w:t>
      </w:r>
      <w:r w:rsidRPr="00FA18D4">
        <w:rPr>
          <w:rFonts w:asciiTheme="minorBidi" w:hAnsiTheme="minorBidi" w:cstheme="minorBidi"/>
          <w:bCs/>
          <w:sz w:val="22"/>
          <w:szCs w:val="22"/>
        </w:rPr>
        <w:t xml:space="preserve">with the Funding shall be in the name of the </w:t>
      </w:r>
      <w:r w:rsidR="000B4D2F">
        <w:rPr>
          <w:rFonts w:asciiTheme="minorBidi" w:hAnsiTheme="minorBidi" w:cstheme="minorBidi"/>
          <w:bCs/>
          <w:sz w:val="22"/>
          <w:szCs w:val="22"/>
        </w:rPr>
        <w:t xml:space="preserve">Project Partner </w:t>
      </w:r>
      <w:r w:rsidRPr="00FA18D4">
        <w:rPr>
          <w:rFonts w:asciiTheme="minorBidi" w:hAnsiTheme="minorBidi" w:cstheme="minorBidi"/>
          <w:bCs/>
          <w:sz w:val="22"/>
          <w:szCs w:val="22"/>
        </w:rPr>
        <w:t>or a sub-recipient or other entity approved by the Parties.</w:t>
      </w:r>
    </w:p>
    <w:p w14:paraId="5F88CBFB" w14:textId="77777777" w:rsidR="00BC01C4" w:rsidRPr="00617CC8" w:rsidRDefault="00BC01C4" w:rsidP="00F30039">
      <w:pPr>
        <w:pStyle w:val="DefaultText"/>
        <w:tabs>
          <w:tab w:val="left" w:pos="555"/>
          <w:tab w:val="left" w:pos="198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0"/>
        <w:rPr>
          <w:rFonts w:asciiTheme="minorBidi" w:hAnsiTheme="minorBidi" w:cstheme="minorBidi"/>
          <w:bCs/>
          <w:sz w:val="22"/>
          <w:szCs w:val="22"/>
        </w:rPr>
      </w:pPr>
    </w:p>
    <w:p w14:paraId="5F88CBFC" w14:textId="77777777" w:rsidR="00D91611" w:rsidRPr="007E5E3B" w:rsidRDefault="00D91611" w:rsidP="00E27CE6">
      <w:pPr>
        <w:pStyle w:val="ListParagraph"/>
        <w:numPr>
          <w:ilvl w:val="0"/>
          <w:numId w:val="53"/>
        </w:numPr>
        <w:spacing w:before="120"/>
        <w:ind w:left="567" w:hanging="567"/>
        <w:jc w:val="both"/>
        <w:rPr>
          <w:rFonts w:asciiTheme="minorBidi" w:hAnsiTheme="minorBidi" w:cstheme="minorBidi"/>
          <w:b/>
          <w:bCs/>
          <w:color w:val="000000"/>
          <w:sz w:val="22"/>
          <w:szCs w:val="22"/>
          <w:u w:val="single"/>
          <w:lang w:val="en-GB" w:eastAsia="en-GB"/>
        </w:rPr>
      </w:pPr>
      <w:r w:rsidRPr="007E5E3B">
        <w:rPr>
          <w:rFonts w:asciiTheme="minorBidi" w:hAnsiTheme="minorBidi" w:cstheme="minorBidi"/>
          <w:b/>
          <w:bCs/>
          <w:color w:val="000000"/>
          <w:sz w:val="22"/>
          <w:szCs w:val="22"/>
          <w:u w:val="single"/>
          <w:lang w:val="en-GB" w:eastAsia="en-GB"/>
        </w:rPr>
        <w:t>COMMUNICATIONS</w:t>
      </w:r>
      <w:r w:rsidR="000E6EA2" w:rsidRPr="007E5E3B">
        <w:rPr>
          <w:rFonts w:asciiTheme="minorBidi" w:hAnsiTheme="minorBidi" w:cstheme="minorBidi"/>
          <w:b/>
          <w:bCs/>
          <w:color w:val="000000"/>
          <w:sz w:val="22"/>
          <w:szCs w:val="22"/>
          <w:u w:val="single"/>
          <w:lang w:val="en-GB" w:eastAsia="en-GB"/>
        </w:rPr>
        <w:t xml:space="preserve"> AND PUBLIC REPRESENTATIONS</w:t>
      </w:r>
    </w:p>
    <w:p w14:paraId="5F88CBFD" w14:textId="71E4160E" w:rsidR="00874CF2" w:rsidRPr="00617CC8" w:rsidRDefault="00874CF2" w:rsidP="00AD0F85">
      <w:pPr>
        <w:pStyle w:val="DefaultText"/>
        <w:numPr>
          <w:ilvl w:val="1"/>
          <w:numId w:val="53"/>
        </w:numPr>
        <w:tabs>
          <w:tab w:val="left" w:pos="709"/>
          <w:tab w:val="left" w:pos="198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rPr>
          <w:rFonts w:asciiTheme="minorBidi" w:hAnsiTheme="minorBidi" w:cstheme="minorBidi"/>
          <w:bCs/>
          <w:sz w:val="22"/>
          <w:szCs w:val="22"/>
        </w:rPr>
      </w:pPr>
      <w:r w:rsidRPr="00617CC8">
        <w:rPr>
          <w:rFonts w:asciiTheme="minorBidi" w:hAnsiTheme="minorBidi" w:cstheme="minorBidi"/>
          <w:bCs/>
          <w:sz w:val="22"/>
          <w:szCs w:val="22"/>
        </w:rPr>
        <w:t xml:space="preserve">All communications regarding this Agreement shall be in English, unless the </w:t>
      </w:r>
      <w:r w:rsidR="00E972A0">
        <w:rPr>
          <w:rFonts w:asciiTheme="minorBidi" w:hAnsiTheme="minorBidi" w:cstheme="minorBidi"/>
          <w:bCs/>
          <w:sz w:val="22"/>
          <w:szCs w:val="22"/>
        </w:rPr>
        <w:t>IFRC</w:t>
      </w:r>
      <w:r w:rsidRPr="00617CC8">
        <w:rPr>
          <w:rFonts w:asciiTheme="minorBidi" w:hAnsiTheme="minorBidi" w:cstheme="minorBidi"/>
          <w:bCs/>
          <w:sz w:val="22"/>
          <w:szCs w:val="22"/>
        </w:rPr>
        <w:t xml:space="preserve"> and the </w:t>
      </w:r>
      <w:r w:rsidR="0034690F">
        <w:rPr>
          <w:rFonts w:asciiTheme="minorBidi" w:hAnsiTheme="minorBidi" w:cstheme="minorBidi"/>
          <w:bCs/>
          <w:sz w:val="22"/>
          <w:szCs w:val="22"/>
        </w:rPr>
        <w:t xml:space="preserve">Project Partner </w:t>
      </w:r>
      <w:r w:rsidRPr="00617CC8">
        <w:rPr>
          <w:rFonts w:asciiTheme="minorBidi" w:hAnsiTheme="minorBidi" w:cstheme="minorBidi"/>
          <w:bCs/>
          <w:sz w:val="22"/>
          <w:szCs w:val="22"/>
        </w:rPr>
        <w:t xml:space="preserve">agree otherwise in writing. </w:t>
      </w:r>
    </w:p>
    <w:p w14:paraId="5F88CBFE" w14:textId="77777777" w:rsidR="00836047" w:rsidRPr="00617CC8" w:rsidRDefault="00836047" w:rsidP="00E27CE6">
      <w:pPr>
        <w:pStyle w:val="DefaultText"/>
        <w:numPr>
          <w:ilvl w:val="1"/>
          <w:numId w:val="53"/>
        </w:numPr>
        <w:tabs>
          <w:tab w:val="left" w:pos="555"/>
          <w:tab w:val="left" w:pos="198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hanging="567"/>
        <w:rPr>
          <w:rFonts w:asciiTheme="minorBidi" w:hAnsiTheme="minorBidi" w:cstheme="minorBidi"/>
          <w:bCs/>
          <w:sz w:val="22"/>
          <w:szCs w:val="22"/>
        </w:rPr>
      </w:pPr>
      <w:r w:rsidRPr="00617CC8">
        <w:rPr>
          <w:rFonts w:asciiTheme="minorBidi" w:hAnsiTheme="minorBidi" w:cstheme="minorBidi"/>
          <w:bCs/>
          <w:sz w:val="22"/>
          <w:szCs w:val="22"/>
        </w:rPr>
        <w:t xml:space="preserve">In the spirit of a whole and healthy collaboration, the Parties agree to keep each other regularly informed about the progress of the Project and about any problem which could arise in relation to the implementation of the Project. Regular meetings between the Parties and with local community groups/committees, as required, shall be organized </w:t>
      </w:r>
      <w:proofErr w:type="gramStart"/>
      <w:r w:rsidRPr="00617CC8">
        <w:rPr>
          <w:rFonts w:asciiTheme="minorBidi" w:hAnsiTheme="minorBidi" w:cstheme="minorBidi"/>
          <w:bCs/>
          <w:sz w:val="22"/>
          <w:szCs w:val="22"/>
        </w:rPr>
        <w:t>so as to</w:t>
      </w:r>
      <w:proofErr w:type="gramEnd"/>
      <w:r w:rsidRPr="00617CC8">
        <w:rPr>
          <w:rFonts w:asciiTheme="minorBidi" w:hAnsiTheme="minorBidi" w:cstheme="minorBidi"/>
          <w:bCs/>
          <w:sz w:val="22"/>
          <w:szCs w:val="22"/>
        </w:rPr>
        <w:t xml:space="preserve"> </w:t>
      </w:r>
      <w:r w:rsidR="00C15B60">
        <w:rPr>
          <w:rFonts w:asciiTheme="minorBidi" w:hAnsiTheme="minorBidi" w:cstheme="minorBidi"/>
          <w:bCs/>
          <w:sz w:val="22"/>
          <w:szCs w:val="22"/>
        </w:rPr>
        <w:t>confirm</w:t>
      </w:r>
      <w:r w:rsidRPr="00617CC8">
        <w:rPr>
          <w:rFonts w:asciiTheme="minorBidi" w:hAnsiTheme="minorBidi" w:cstheme="minorBidi"/>
          <w:bCs/>
          <w:sz w:val="22"/>
          <w:szCs w:val="22"/>
        </w:rPr>
        <w:t xml:space="preserve"> beneficiary targets and to brief all stakeholders on the implementation progress.</w:t>
      </w:r>
    </w:p>
    <w:p w14:paraId="714C65E3" w14:textId="620B671E" w:rsidR="00AF3B10" w:rsidRDefault="00836047" w:rsidP="00E27CE6">
      <w:pPr>
        <w:pStyle w:val="DefaultText"/>
        <w:numPr>
          <w:ilvl w:val="1"/>
          <w:numId w:val="53"/>
        </w:numPr>
        <w:tabs>
          <w:tab w:val="left" w:pos="555"/>
          <w:tab w:val="left" w:pos="198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hanging="567"/>
        <w:rPr>
          <w:rFonts w:asciiTheme="minorBidi" w:hAnsiTheme="minorBidi" w:cstheme="minorBidi"/>
          <w:bCs/>
          <w:sz w:val="22"/>
          <w:szCs w:val="22"/>
        </w:rPr>
      </w:pPr>
      <w:r w:rsidRPr="00617CC8">
        <w:rPr>
          <w:rFonts w:asciiTheme="minorBidi" w:hAnsiTheme="minorBidi" w:cstheme="minorBidi"/>
          <w:bCs/>
          <w:sz w:val="22"/>
          <w:szCs w:val="22"/>
        </w:rPr>
        <w:t xml:space="preserve">All public statements by the </w:t>
      </w:r>
      <w:r w:rsidR="0034690F">
        <w:rPr>
          <w:rFonts w:asciiTheme="minorBidi" w:hAnsiTheme="minorBidi" w:cstheme="minorBidi"/>
          <w:bCs/>
          <w:sz w:val="22"/>
          <w:szCs w:val="22"/>
        </w:rPr>
        <w:t xml:space="preserve">Project Partner </w:t>
      </w:r>
      <w:r w:rsidRPr="00617CC8">
        <w:rPr>
          <w:rFonts w:asciiTheme="minorBidi" w:hAnsiTheme="minorBidi" w:cstheme="minorBidi"/>
          <w:bCs/>
          <w:sz w:val="22"/>
          <w:szCs w:val="22"/>
        </w:rPr>
        <w:t xml:space="preserve">regarding the </w:t>
      </w:r>
      <w:r w:rsidR="00E972A0">
        <w:rPr>
          <w:rFonts w:asciiTheme="minorBidi" w:hAnsiTheme="minorBidi" w:cstheme="minorBidi"/>
          <w:bCs/>
          <w:sz w:val="22"/>
          <w:szCs w:val="22"/>
        </w:rPr>
        <w:t>IFRC</w:t>
      </w:r>
      <w:r w:rsidRPr="00617CC8">
        <w:rPr>
          <w:rFonts w:asciiTheme="minorBidi" w:hAnsiTheme="minorBidi" w:cstheme="minorBidi"/>
          <w:bCs/>
          <w:sz w:val="22"/>
          <w:szCs w:val="22"/>
        </w:rPr>
        <w:t xml:space="preserve"> or any back</w:t>
      </w:r>
      <w:r w:rsidR="004A13BD">
        <w:rPr>
          <w:rFonts w:asciiTheme="minorBidi" w:hAnsiTheme="minorBidi" w:cstheme="minorBidi"/>
          <w:bCs/>
          <w:sz w:val="22"/>
          <w:szCs w:val="22"/>
        </w:rPr>
        <w:t xml:space="preserve"> </w:t>
      </w:r>
      <w:r w:rsidRPr="00617CC8">
        <w:rPr>
          <w:rFonts w:asciiTheme="minorBidi" w:hAnsiTheme="minorBidi" w:cstheme="minorBidi"/>
          <w:bCs/>
          <w:sz w:val="22"/>
          <w:szCs w:val="22"/>
        </w:rPr>
        <w:t xml:space="preserve">donor’s role in the Project are subject to the prior written approval of the </w:t>
      </w:r>
      <w:r w:rsidR="00E972A0">
        <w:rPr>
          <w:rFonts w:asciiTheme="minorBidi" w:hAnsiTheme="minorBidi" w:cstheme="minorBidi"/>
          <w:bCs/>
          <w:sz w:val="22"/>
          <w:szCs w:val="22"/>
        </w:rPr>
        <w:t>IFRC</w:t>
      </w:r>
      <w:r w:rsidRPr="00617CC8">
        <w:rPr>
          <w:rFonts w:asciiTheme="minorBidi" w:hAnsiTheme="minorBidi" w:cstheme="minorBidi"/>
          <w:bCs/>
          <w:sz w:val="22"/>
          <w:szCs w:val="22"/>
        </w:rPr>
        <w:t>.</w:t>
      </w:r>
    </w:p>
    <w:p w14:paraId="7E2C0021" w14:textId="77777777" w:rsidR="00D1707F" w:rsidRPr="00D1707F" w:rsidRDefault="00D1707F" w:rsidP="00D1707F">
      <w:pPr>
        <w:pStyle w:val="DefaultText"/>
        <w:tabs>
          <w:tab w:val="left" w:pos="555"/>
          <w:tab w:val="left" w:pos="198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rPr>
          <w:rFonts w:asciiTheme="minorBidi" w:hAnsiTheme="minorBidi" w:cstheme="minorBidi"/>
          <w:bCs/>
          <w:sz w:val="22"/>
          <w:szCs w:val="22"/>
        </w:rPr>
      </w:pPr>
    </w:p>
    <w:p w14:paraId="5F88CC01" w14:textId="110C78E7" w:rsidR="003B6A58" w:rsidRPr="007E5E3B" w:rsidRDefault="00027919" w:rsidP="00E27CE6">
      <w:pPr>
        <w:pStyle w:val="ListParagraph"/>
        <w:numPr>
          <w:ilvl w:val="0"/>
          <w:numId w:val="53"/>
        </w:numPr>
        <w:spacing w:before="120"/>
        <w:ind w:left="567" w:hanging="567"/>
        <w:jc w:val="both"/>
        <w:rPr>
          <w:rFonts w:asciiTheme="minorBidi" w:hAnsiTheme="minorBidi" w:cstheme="minorBidi"/>
          <w:b/>
          <w:bCs/>
          <w:color w:val="000000"/>
          <w:sz w:val="22"/>
          <w:szCs w:val="22"/>
          <w:u w:val="single"/>
          <w:lang w:val="en-GB" w:eastAsia="en-GB"/>
        </w:rPr>
      </w:pPr>
      <w:r w:rsidRPr="007E5E3B">
        <w:rPr>
          <w:rFonts w:asciiTheme="minorBidi" w:hAnsiTheme="minorBidi" w:cstheme="minorBidi"/>
          <w:b/>
          <w:bCs/>
          <w:color w:val="000000"/>
          <w:sz w:val="22"/>
          <w:szCs w:val="22"/>
          <w:u w:val="single"/>
          <w:lang w:val="en-GB" w:eastAsia="en-GB"/>
        </w:rPr>
        <w:t>CONFLICTS OF INTEREST, FRAUD, CORRUPTION, MISUSE OF FUNDS</w:t>
      </w:r>
    </w:p>
    <w:p w14:paraId="67869F71" w14:textId="585A5504" w:rsidR="00356B2E" w:rsidRPr="001A697E" w:rsidRDefault="00356B2E" w:rsidP="00E27CE6">
      <w:pPr>
        <w:pStyle w:val="DefaultText"/>
        <w:numPr>
          <w:ilvl w:val="1"/>
          <w:numId w:val="53"/>
        </w:numPr>
        <w:tabs>
          <w:tab w:val="left" w:pos="555"/>
          <w:tab w:val="left" w:pos="198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rPr>
          <w:rFonts w:asciiTheme="minorBidi" w:hAnsiTheme="minorBidi" w:cstheme="minorBidi"/>
          <w:bCs/>
          <w:sz w:val="22"/>
          <w:szCs w:val="22"/>
          <w:u w:val="single"/>
        </w:rPr>
      </w:pPr>
      <w:r w:rsidRPr="001A697E">
        <w:rPr>
          <w:rFonts w:asciiTheme="minorBidi" w:hAnsiTheme="minorBidi" w:cstheme="minorBidi"/>
          <w:bCs/>
          <w:sz w:val="22"/>
          <w:szCs w:val="22"/>
          <w:u w:val="single"/>
        </w:rPr>
        <w:t xml:space="preserve">Internal control, </w:t>
      </w:r>
      <w:proofErr w:type="gramStart"/>
      <w:r w:rsidRPr="001A697E">
        <w:rPr>
          <w:rFonts w:asciiTheme="minorBidi" w:hAnsiTheme="minorBidi" w:cstheme="minorBidi"/>
          <w:bCs/>
          <w:sz w:val="22"/>
          <w:szCs w:val="22"/>
          <w:u w:val="single"/>
        </w:rPr>
        <w:t>fraud</w:t>
      </w:r>
      <w:proofErr w:type="gramEnd"/>
      <w:r w:rsidRPr="001A697E">
        <w:rPr>
          <w:rFonts w:asciiTheme="minorBidi" w:hAnsiTheme="minorBidi" w:cstheme="minorBidi"/>
          <w:bCs/>
          <w:sz w:val="22"/>
          <w:szCs w:val="22"/>
          <w:u w:val="single"/>
        </w:rPr>
        <w:t xml:space="preserve"> and corruption prevention</w:t>
      </w:r>
    </w:p>
    <w:p w14:paraId="329F9C60" w14:textId="51DFCC8A" w:rsidR="00356B2E" w:rsidRPr="00356B2E" w:rsidRDefault="00356B2E" w:rsidP="00F30039">
      <w:pPr>
        <w:pStyle w:val="DefaultText"/>
        <w:numPr>
          <w:ilvl w:val="0"/>
          <w:numId w:val="12"/>
        </w:numPr>
        <w:adjustRightInd/>
        <w:spacing w:before="120" w:line="240" w:lineRule="auto"/>
        <w:ind w:left="993" w:hanging="426"/>
        <w:rPr>
          <w:rFonts w:asciiTheme="minorBidi" w:hAnsiTheme="minorBidi" w:cstheme="minorBidi"/>
          <w:bCs/>
          <w:sz w:val="22"/>
          <w:szCs w:val="22"/>
        </w:rPr>
      </w:pPr>
      <w:r w:rsidRPr="00356B2E">
        <w:rPr>
          <w:rFonts w:asciiTheme="minorBidi" w:hAnsiTheme="minorBidi" w:cstheme="minorBidi"/>
          <w:bCs/>
          <w:sz w:val="22"/>
          <w:szCs w:val="22"/>
        </w:rPr>
        <w:t xml:space="preserve">The </w:t>
      </w:r>
      <w:r w:rsidR="0034690F">
        <w:rPr>
          <w:rFonts w:asciiTheme="minorBidi" w:hAnsiTheme="minorBidi" w:cstheme="minorBidi"/>
          <w:bCs/>
          <w:sz w:val="22"/>
          <w:szCs w:val="22"/>
        </w:rPr>
        <w:t xml:space="preserve">Project Partner </w:t>
      </w:r>
      <w:r w:rsidRPr="00356B2E">
        <w:rPr>
          <w:rFonts w:asciiTheme="minorBidi" w:hAnsiTheme="minorBidi" w:cstheme="minorBidi"/>
          <w:bCs/>
          <w:sz w:val="22"/>
          <w:szCs w:val="22"/>
        </w:rPr>
        <w:t xml:space="preserve">shall maintain appropriate standards of conduct and control mechanisms to minimize the risk of conflicts of interest, fraudulent or corrupt conduct or other misuse of funds. The standards of conduct shall govern the performance </w:t>
      </w:r>
      <w:proofErr w:type="gramStart"/>
      <w:r w:rsidRPr="00356B2E">
        <w:rPr>
          <w:rFonts w:asciiTheme="minorBidi" w:hAnsiTheme="minorBidi" w:cstheme="minorBidi"/>
          <w:bCs/>
          <w:sz w:val="22"/>
          <w:szCs w:val="22"/>
        </w:rPr>
        <w:t xml:space="preserve">of </w:t>
      </w:r>
      <w:r w:rsidR="0034690F">
        <w:rPr>
          <w:rFonts w:asciiTheme="minorBidi" w:hAnsiTheme="minorBidi" w:cstheme="minorBidi"/>
          <w:bCs/>
          <w:sz w:val="22"/>
          <w:szCs w:val="22"/>
        </w:rPr>
        <w:t xml:space="preserve"> Project</w:t>
      </w:r>
      <w:proofErr w:type="gramEnd"/>
      <w:r w:rsidR="0034690F">
        <w:rPr>
          <w:rFonts w:asciiTheme="minorBidi" w:hAnsiTheme="minorBidi" w:cstheme="minorBidi"/>
          <w:bCs/>
          <w:sz w:val="22"/>
          <w:szCs w:val="22"/>
        </w:rPr>
        <w:t xml:space="preserve"> Partner </w:t>
      </w:r>
      <w:r w:rsidRPr="00356B2E">
        <w:rPr>
          <w:rFonts w:asciiTheme="minorBidi" w:hAnsiTheme="minorBidi" w:cstheme="minorBidi"/>
          <w:bCs/>
          <w:sz w:val="22"/>
          <w:szCs w:val="22"/>
        </w:rPr>
        <w:t xml:space="preserve">personnel, consultants, interns and volunteers engaged in the award and administration of contracts, grants, or other benefits in relation to the Project and its implementation. </w:t>
      </w:r>
    </w:p>
    <w:p w14:paraId="303EDF0D" w14:textId="11B6A3D3" w:rsidR="00356B2E" w:rsidRPr="00356B2E" w:rsidRDefault="00356B2E" w:rsidP="00F30039">
      <w:pPr>
        <w:pStyle w:val="DefaultText"/>
        <w:numPr>
          <w:ilvl w:val="0"/>
          <w:numId w:val="12"/>
        </w:numPr>
        <w:adjustRightInd/>
        <w:spacing w:before="120" w:line="240" w:lineRule="auto"/>
        <w:ind w:left="993" w:hanging="426"/>
        <w:rPr>
          <w:rFonts w:asciiTheme="minorBidi" w:hAnsiTheme="minorBidi" w:cstheme="minorBidi"/>
          <w:bCs/>
          <w:sz w:val="22"/>
          <w:szCs w:val="22"/>
        </w:rPr>
      </w:pPr>
      <w:r w:rsidRPr="00356B2E">
        <w:rPr>
          <w:rFonts w:asciiTheme="minorBidi" w:hAnsiTheme="minorBidi" w:cstheme="minorBidi"/>
          <w:bCs/>
          <w:sz w:val="22"/>
          <w:szCs w:val="22"/>
        </w:rPr>
        <w:t xml:space="preserve">The </w:t>
      </w:r>
      <w:r w:rsidR="0034690F">
        <w:rPr>
          <w:rFonts w:asciiTheme="minorBidi" w:hAnsiTheme="minorBidi" w:cstheme="minorBidi"/>
          <w:bCs/>
          <w:sz w:val="22"/>
          <w:szCs w:val="22"/>
        </w:rPr>
        <w:t xml:space="preserve">Project Partner </w:t>
      </w:r>
      <w:r w:rsidRPr="00356B2E">
        <w:rPr>
          <w:rFonts w:asciiTheme="minorBidi" w:hAnsiTheme="minorBidi" w:cstheme="minorBidi"/>
          <w:bCs/>
          <w:sz w:val="22"/>
          <w:szCs w:val="22"/>
        </w:rPr>
        <w:t>shall ensure that its contractors, suppliers, and any other third Parties involved in the Project are bound by the same appropriate standards of conduct.</w:t>
      </w:r>
    </w:p>
    <w:p w14:paraId="76FFB6D5" w14:textId="26B79964" w:rsidR="00356B2E" w:rsidRPr="00356B2E" w:rsidRDefault="00356B2E" w:rsidP="00F30039">
      <w:pPr>
        <w:pStyle w:val="DefaultText"/>
        <w:numPr>
          <w:ilvl w:val="0"/>
          <w:numId w:val="12"/>
        </w:numPr>
        <w:adjustRightInd/>
        <w:spacing w:before="120" w:line="240" w:lineRule="auto"/>
        <w:ind w:left="993" w:hanging="426"/>
        <w:rPr>
          <w:rFonts w:asciiTheme="minorBidi" w:hAnsiTheme="minorBidi" w:cstheme="minorBidi"/>
          <w:bCs/>
          <w:sz w:val="22"/>
          <w:szCs w:val="22"/>
        </w:rPr>
      </w:pPr>
      <w:r w:rsidRPr="00356B2E">
        <w:rPr>
          <w:rFonts w:asciiTheme="minorBidi" w:hAnsiTheme="minorBidi" w:cstheme="minorBidi"/>
          <w:bCs/>
          <w:sz w:val="22"/>
          <w:szCs w:val="22"/>
        </w:rPr>
        <w:t xml:space="preserve">The </w:t>
      </w:r>
      <w:r w:rsidR="0034690F">
        <w:rPr>
          <w:rFonts w:asciiTheme="minorBidi" w:hAnsiTheme="minorBidi" w:cstheme="minorBidi"/>
          <w:bCs/>
          <w:sz w:val="22"/>
          <w:szCs w:val="22"/>
        </w:rPr>
        <w:t xml:space="preserve">Project Partner </w:t>
      </w:r>
      <w:r w:rsidRPr="00356B2E">
        <w:rPr>
          <w:rFonts w:asciiTheme="minorBidi" w:hAnsiTheme="minorBidi" w:cstheme="minorBidi"/>
          <w:bCs/>
          <w:sz w:val="22"/>
          <w:szCs w:val="22"/>
        </w:rPr>
        <w:t xml:space="preserve">must not require its employees, contractors, suppliers, and any other third Parties involved in the Project to sign confidentiality agreements which prevents them from reporting fraud or corrupt conduct. </w:t>
      </w:r>
    </w:p>
    <w:p w14:paraId="26975505" w14:textId="54F7887E" w:rsidR="00356B2E" w:rsidRPr="001A697E" w:rsidRDefault="00356B2E" w:rsidP="00E27CE6">
      <w:pPr>
        <w:pStyle w:val="DefaultText"/>
        <w:numPr>
          <w:ilvl w:val="1"/>
          <w:numId w:val="53"/>
        </w:numPr>
        <w:tabs>
          <w:tab w:val="left" w:pos="555"/>
          <w:tab w:val="left" w:pos="198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rPr>
          <w:rFonts w:asciiTheme="minorBidi" w:hAnsiTheme="minorBidi" w:cstheme="minorBidi"/>
          <w:bCs/>
          <w:sz w:val="22"/>
          <w:szCs w:val="22"/>
          <w:u w:val="single"/>
        </w:rPr>
      </w:pPr>
      <w:r w:rsidRPr="001A697E">
        <w:rPr>
          <w:rFonts w:asciiTheme="minorBidi" w:hAnsiTheme="minorBidi" w:cstheme="minorBidi"/>
          <w:bCs/>
          <w:sz w:val="22"/>
          <w:szCs w:val="22"/>
          <w:u w:val="single"/>
        </w:rPr>
        <w:lastRenderedPageBreak/>
        <w:t>Zero tolerance towards fraud and corruption</w:t>
      </w:r>
    </w:p>
    <w:p w14:paraId="3EF215DE" w14:textId="6C844C98" w:rsidR="00E434C6" w:rsidRDefault="00356B2E" w:rsidP="00F30039">
      <w:pPr>
        <w:pStyle w:val="DefaultText"/>
        <w:numPr>
          <w:ilvl w:val="2"/>
          <w:numId w:val="10"/>
        </w:numPr>
        <w:adjustRightInd/>
        <w:spacing w:before="120" w:line="240" w:lineRule="auto"/>
        <w:ind w:left="993" w:hanging="426"/>
        <w:rPr>
          <w:rFonts w:asciiTheme="minorBidi" w:hAnsiTheme="minorBidi" w:cstheme="minorBidi"/>
          <w:bCs/>
          <w:sz w:val="22"/>
          <w:szCs w:val="22"/>
        </w:rPr>
      </w:pPr>
      <w:r w:rsidRPr="00356B2E">
        <w:rPr>
          <w:rFonts w:asciiTheme="minorBidi" w:hAnsiTheme="minorBidi" w:cstheme="minorBidi"/>
          <w:bCs/>
          <w:sz w:val="22"/>
          <w:szCs w:val="22"/>
        </w:rPr>
        <w:t xml:space="preserve">The </w:t>
      </w:r>
      <w:r w:rsidR="0034690F">
        <w:rPr>
          <w:rFonts w:asciiTheme="minorBidi" w:hAnsiTheme="minorBidi" w:cstheme="minorBidi"/>
          <w:bCs/>
          <w:sz w:val="22"/>
          <w:szCs w:val="22"/>
        </w:rPr>
        <w:t xml:space="preserve">Project Partner </w:t>
      </w:r>
      <w:r w:rsidRPr="00356B2E">
        <w:rPr>
          <w:rFonts w:asciiTheme="minorBidi" w:hAnsiTheme="minorBidi" w:cstheme="minorBidi"/>
          <w:bCs/>
          <w:sz w:val="22"/>
          <w:szCs w:val="22"/>
        </w:rPr>
        <w:t>commits not to:</w:t>
      </w:r>
    </w:p>
    <w:p w14:paraId="027B8E59" w14:textId="77777777" w:rsidR="00E434C6" w:rsidRDefault="00356B2E" w:rsidP="00F30039">
      <w:pPr>
        <w:pStyle w:val="DefaultText"/>
        <w:numPr>
          <w:ilvl w:val="2"/>
          <w:numId w:val="12"/>
        </w:numPr>
        <w:adjustRightInd/>
        <w:spacing w:before="120" w:line="240" w:lineRule="auto"/>
        <w:ind w:left="1276" w:hanging="142"/>
        <w:rPr>
          <w:rFonts w:asciiTheme="minorBidi" w:hAnsiTheme="minorBidi" w:cstheme="minorBidi"/>
          <w:bCs/>
          <w:sz w:val="22"/>
          <w:szCs w:val="22"/>
        </w:rPr>
      </w:pPr>
      <w:r w:rsidRPr="00E434C6">
        <w:rPr>
          <w:rFonts w:asciiTheme="minorBidi" w:hAnsiTheme="minorBidi" w:cstheme="minorBidi"/>
          <w:bCs/>
          <w:sz w:val="22"/>
          <w:szCs w:val="22"/>
        </w:rPr>
        <w:t xml:space="preserve">Offer or accept, either directly or indirectly, as an inducement or reward in relation to the execution of this Agreement, any kind of offer, gift, </w:t>
      </w:r>
      <w:proofErr w:type="gramStart"/>
      <w:r w:rsidRPr="00E434C6">
        <w:rPr>
          <w:rFonts w:asciiTheme="minorBidi" w:hAnsiTheme="minorBidi" w:cstheme="minorBidi"/>
          <w:bCs/>
          <w:sz w:val="22"/>
          <w:szCs w:val="22"/>
        </w:rPr>
        <w:t>payment</w:t>
      </w:r>
      <w:proofErr w:type="gramEnd"/>
      <w:r w:rsidRPr="00E434C6">
        <w:rPr>
          <w:rFonts w:asciiTheme="minorBidi" w:hAnsiTheme="minorBidi" w:cstheme="minorBidi"/>
          <w:bCs/>
          <w:sz w:val="22"/>
          <w:szCs w:val="22"/>
        </w:rPr>
        <w:t xml:space="preserve"> or benefit, which would or could be construed as an illegal or corrupt practice; and</w:t>
      </w:r>
    </w:p>
    <w:p w14:paraId="34AA9E31" w14:textId="55B45707" w:rsidR="00356B2E" w:rsidRPr="00E434C6" w:rsidRDefault="00356B2E" w:rsidP="00F30039">
      <w:pPr>
        <w:pStyle w:val="DefaultText"/>
        <w:numPr>
          <w:ilvl w:val="2"/>
          <w:numId w:val="12"/>
        </w:numPr>
        <w:adjustRightInd/>
        <w:spacing w:before="120" w:line="240" w:lineRule="auto"/>
        <w:ind w:left="1276" w:hanging="142"/>
        <w:rPr>
          <w:rFonts w:asciiTheme="minorBidi" w:hAnsiTheme="minorBidi" w:cstheme="minorBidi"/>
          <w:bCs/>
          <w:sz w:val="22"/>
          <w:szCs w:val="22"/>
        </w:rPr>
      </w:pPr>
      <w:r w:rsidRPr="00E434C6">
        <w:rPr>
          <w:rFonts w:asciiTheme="minorBidi" w:hAnsiTheme="minorBidi" w:cstheme="minorBidi"/>
          <w:bCs/>
          <w:sz w:val="22"/>
          <w:szCs w:val="22"/>
        </w:rPr>
        <w:t>Otherwise engage in any fraudulent or corrupt practices in relation to activities undertaken pursuant to this Agreement.</w:t>
      </w:r>
    </w:p>
    <w:p w14:paraId="10839A57" w14:textId="2A7B570F" w:rsidR="00356B2E" w:rsidRPr="00356B2E" w:rsidRDefault="00356B2E" w:rsidP="00F30039">
      <w:pPr>
        <w:pStyle w:val="DefaultText"/>
        <w:numPr>
          <w:ilvl w:val="2"/>
          <w:numId w:val="10"/>
        </w:numPr>
        <w:adjustRightInd/>
        <w:spacing w:before="120" w:line="240" w:lineRule="auto"/>
        <w:ind w:left="993" w:hanging="426"/>
        <w:rPr>
          <w:rFonts w:asciiTheme="minorBidi" w:hAnsiTheme="minorBidi" w:cstheme="minorBidi"/>
          <w:bCs/>
          <w:sz w:val="22"/>
          <w:szCs w:val="22"/>
        </w:rPr>
      </w:pPr>
      <w:r w:rsidRPr="00356B2E">
        <w:rPr>
          <w:rFonts w:asciiTheme="minorBidi" w:hAnsiTheme="minorBidi" w:cstheme="minorBidi"/>
          <w:bCs/>
          <w:sz w:val="22"/>
          <w:szCs w:val="22"/>
        </w:rPr>
        <w:t xml:space="preserve">Where there is a credible allegation of conflict of interest, fraud, corruption, or misuse of resources, the </w:t>
      </w:r>
      <w:r w:rsidR="0034690F">
        <w:rPr>
          <w:rFonts w:asciiTheme="minorBidi" w:hAnsiTheme="minorBidi" w:cstheme="minorBidi"/>
          <w:bCs/>
          <w:sz w:val="22"/>
          <w:szCs w:val="22"/>
        </w:rPr>
        <w:t xml:space="preserve">Project Partner </w:t>
      </w:r>
      <w:r w:rsidRPr="00356B2E">
        <w:rPr>
          <w:rFonts w:asciiTheme="minorBidi" w:hAnsiTheme="minorBidi" w:cstheme="minorBidi"/>
          <w:bCs/>
          <w:sz w:val="22"/>
          <w:szCs w:val="22"/>
        </w:rPr>
        <w:t>shall make full disclosure of the allegation to the IFRC, in accordance with the principles of transparency and accountability.</w:t>
      </w:r>
    </w:p>
    <w:p w14:paraId="23C4BB99" w14:textId="67872882" w:rsidR="00356B2E" w:rsidRPr="00356B2E" w:rsidRDefault="00356B2E" w:rsidP="00F30039">
      <w:pPr>
        <w:pStyle w:val="DefaultText"/>
        <w:numPr>
          <w:ilvl w:val="2"/>
          <w:numId w:val="10"/>
        </w:numPr>
        <w:adjustRightInd/>
        <w:spacing w:before="120" w:line="240" w:lineRule="auto"/>
        <w:ind w:left="993" w:hanging="426"/>
        <w:rPr>
          <w:rFonts w:asciiTheme="minorBidi" w:hAnsiTheme="minorBidi" w:cstheme="minorBidi"/>
          <w:bCs/>
          <w:sz w:val="22"/>
          <w:szCs w:val="22"/>
        </w:rPr>
      </w:pPr>
      <w:r w:rsidRPr="00356B2E">
        <w:rPr>
          <w:rFonts w:asciiTheme="minorBidi" w:hAnsiTheme="minorBidi" w:cstheme="minorBidi"/>
          <w:bCs/>
          <w:sz w:val="22"/>
          <w:szCs w:val="22"/>
        </w:rPr>
        <w:t xml:space="preserve">The </w:t>
      </w:r>
      <w:r w:rsidR="0034690F">
        <w:rPr>
          <w:rFonts w:asciiTheme="minorBidi" w:hAnsiTheme="minorBidi" w:cstheme="minorBidi"/>
          <w:bCs/>
          <w:sz w:val="22"/>
          <w:szCs w:val="22"/>
        </w:rPr>
        <w:t>Project Partner</w:t>
      </w:r>
      <w:r w:rsidRPr="00356B2E">
        <w:rPr>
          <w:rFonts w:asciiTheme="minorBidi" w:hAnsiTheme="minorBidi" w:cstheme="minorBidi"/>
          <w:bCs/>
          <w:sz w:val="22"/>
          <w:szCs w:val="22"/>
        </w:rPr>
        <w:t>, in consultation with the IFRC, shall investigate and take appropriate and timely action, including preventative measures, in response to any credible allegation of conflict of interest, fraud, corruption or misuse of resources, in accordance with applicable rules, regulations, policies and laws.</w:t>
      </w:r>
    </w:p>
    <w:p w14:paraId="4D5D94B4" w14:textId="12E446D4" w:rsidR="00356B2E" w:rsidRDefault="00356B2E" w:rsidP="00F30039">
      <w:pPr>
        <w:pStyle w:val="DefaultText"/>
        <w:numPr>
          <w:ilvl w:val="2"/>
          <w:numId w:val="10"/>
        </w:numPr>
        <w:adjustRightInd/>
        <w:spacing w:before="120" w:line="240" w:lineRule="auto"/>
        <w:ind w:left="993" w:hanging="426"/>
        <w:rPr>
          <w:rFonts w:asciiTheme="minorBidi" w:hAnsiTheme="minorBidi" w:cstheme="minorBidi"/>
          <w:bCs/>
          <w:sz w:val="22"/>
          <w:szCs w:val="22"/>
        </w:rPr>
      </w:pPr>
      <w:proofErr w:type="gramStart"/>
      <w:r w:rsidRPr="00356B2E">
        <w:rPr>
          <w:rFonts w:asciiTheme="minorBidi" w:hAnsiTheme="minorBidi" w:cstheme="minorBidi"/>
          <w:bCs/>
          <w:sz w:val="22"/>
          <w:szCs w:val="22"/>
        </w:rPr>
        <w:t>In the event that</w:t>
      </w:r>
      <w:proofErr w:type="gramEnd"/>
      <w:r w:rsidRPr="00356B2E">
        <w:rPr>
          <w:rFonts w:asciiTheme="minorBidi" w:hAnsiTheme="minorBidi" w:cstheme="minorBidi"/>
          <w:bCs/>
          <w:sz w:val="22"/>
          <w:szCs w:val="22"/>
        </w:rPr>
        <w:t xml:space="preserve"> the </w:t>
      </w:r>
      <w:r w:rsidR="0034690F">
        <w:rPr>
          <w:rFonts w:asciiTheme="minorBidi" w:hAnsiTheme="minorBidi" w:cstheme="minorBidi"/>
          <w:bCs/>
          <w:sz w:val="22"/>
          <w:szCs w:val="22"/>
        </w:rPr>
        <w:t xml:space="preserve">Project Partner </w:t>
      </w:r>
      <w:r w:rsidRPr="00356B2E">
        <w:rPr>
          <w:rFonts w:asciiTheme="minorBidi" w:hAnsiTheme="minorBidi" w:cstheme="minorBidi"/>
          <w:bCs/>
          <w:sz w:val="22"/>
          <w:szCs w:val="22"/>
        </w:rPr>
        <w:t>fails to investigate at its own cost, or if the IFRC otherwise decides, the</w:t>
      </w:r>
      <w:r w:rsidR="0034690F">
        <w:rPr>
          <w:rFonts w:asciiTheme="minorBidi" w:hAnsiTheme="minorBidi" w:cstheme="minorBidi"/>
          <w:bCs/>
          <w:sz w:val="22"/>
          <w:szCs w:val="22"/>
        </w:rPr>
        <w:t xml:space="preserve"> Project Partner </w:t>
      </w:r>
      <w:r w:rsidRPr="00356B2E">
        <w:rPr>
          <w:rFonts w:asciiTheme="minorBidi" w:hAnsiTheme="minorBidi" w:cstheme="minorBidi"/>
          <w:bCs/>
          <w:sz w:val="22"/>
          <w:szCs w:val="22"/>
        </w:rPr>
        <w:t xml:space="preserve">hereby agrees that IFRC may commission an investigation at the IFRC’s cost, and, in this event the </w:t>
      </w:r>
      <w:r w:rsidR="0034690F">
        <w:rPr>
          <w:rFonts w:asciiTheme="minorBidi" w:hAnsiTheme="minorBidi" w:cstheme="minorBidi"/>
          <w:bCs/>
          <w:sz w:val="22"/>
          <w:szCs w:val="22"/>
        </w:rPr>
        <w:t xml:space="preserve">Project Partner </w:t>
      </w:r>
      <w:r w:rsidRPr="00356B2E">
        <w:rPr>
          <w:rFonts w:asciiTheme="minorBidi" w:hAnsiTheme="minorBidi" w:cstheme="minorBidi"/>
          <w:bCs/>
          <w:sz w:val="22"/>
          <w:szCs w:val="22"/>
        </w:rPr>
        <w:t>shall provide to the IFRC access to all relevant do</w:t>
      </w:r>
      <w:r>
        <w:rPr>
          <w:rFonts w:asciiTheme="minorBidi" w:hAnsiTheme="minorBidi" w:cstheme="minorBidi"/>
          <w:bCs/>
          <w:sz w:val="22"/>
          <w:szCs w:val="22"/>
        </w:rPr>
        <w:t>cuments, records and personnel.</w:t>
      </w:r>
    </w:p>
    <w:p w14:paraId="1A1E991B" w14:textId="3CDD048F" w:rsidR="00356B2E" w:rsidRPr="008B4388" w:rsidRDefault="00356B2E" w:rsidP="00E27CE6">
      <w:pPr>
        <w:pStyle w:val="DefaultText"/>
        <w:numPr>
          <w:ilvl w:val="1"/>
          <w:numId w:val="53"/>
        </w:numPr>
        <w:tabs>
          <w:tab w:val="left" w:pos="555"/>
          <w:tab w:val="left" w:pos="198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rPr>
          <w:rFonts w:asciiTheme="minorBidi" w:hAnsiTheme="minorBidi" w:cstheme="minorBidi"/>
          <w:bCs/>
          <w:sz w:val="22"/>
          <w:szCs w:val="22"/>
          <w:u w:val="single"/>
        </w:rPr>
      </w:pPr>
      <w:r w:rsidRPr="008B4388">
        <w:rPr>
          <w:rFonts w:asciiTheme="minorBidi" w:hAnsiTheme="minorBidi" w:cstheme="minorBidi"/>
          <w:bCs/>
          <w:sz w:val="22"/>
          <w:szCs w:val="22"/>
          <w:u w:val="single"/>
        </w:rPr>
        <w:t>Recoverability and sanctions</w:t>
      </w:r>
    </w:p>
    <w:p w14:paraId="2F1ADFC4" w14:textId="15B9EC89" w:rsidR="00E434C6" w:rsidRDefault="00356B2E" w:rsidP="00F30039">
      <w:pPr>
        <w:pStyle w:val="DefaultText"/>
        <w:numPr>
          <w:ilvl w:val="0"/>
          <w:numId w:val="22"/>
        </w:numPr>
        <w:adjustRightInd/>
        <w:spacing w:before="120" w:line="240" w:lineRule="auto"/>
        <w:ind w:left="993" w:hanging="426"/>
        <w:rPr>
          <w:rFonts w:asciiTheme="minorBidi" w:hAnsiTheme="minorBidi" w:cstheme="minorBidi"/>
          <w:bCs/>
          <w:sz w:val="22"/>
          <w:szCs w:val="22"/>
        </w:rPr>
      </w:pPr>
      <w:r w:rsidRPr="00356B2E">
        <w:rPr>
          <w:rFonts w:asciiTheme="minorBidi" w:hAnsiTheme="minorBidi" w:cstheme="minorBidi"/>
          <w:bCs/>
          <w:sz w:val="22"/>
          <w:szCs w:val="22"/>
        </w:rPr>
        <w:t xml:space="preserve">In addition to the termination </w:t>
      </w:r>
      <w:r w:rsidRPr="00B37ACB">
        <w:rPr>
          <w:rFonts w:asciiTheme="minorBidi" w:hAnsiTheme="minorBidi" w:cstheme="minorBidi"/>
          <w:bCs/>
          <w:sz w:val="22"/>
          <w:szCs w:val="22"/>
          <w:highlight w:val="yellow"/>
        </w:rPr>
        <w:t xml:space="preserve">rights contained in clause </w:t>
      </w:r>
      <w:r w:rsidR="000E62AB">
        <w:rPr>
          <w:rFonts w:asciiTheme="minorBidi" w:hAnsiTheme="minorBidi" w:cstheme="minorBidi"/>
          <w:bCs/>
          <w:sz w:val="22"/>
          <w:szCs w:val="22"/>
          <w:highlight w:val="yellow"/>
        </w:rPr>
        <w:t>20</w:t>
      </w:r>
      <w:r w:rsidRPr="00B37ACB">
        <w:rPr>
          <w:rFonts w:asciiTheme="minorBidi" w:hAnsiTheme="minorBidi" w:cstheme="minorBidi"/>
          <w:bCs/>
          <w:sz w:val="22"/>
          <w:szCs w:val="22"/>
          <w:highlight w:val="yellow"/>
        </w:rPr>
        <w:t xml:space="preserve">, the IFRC shall have the right to immediately terminate this Agreement in force </w:t>
      </w:r>
      <w:proofErr w:type="gramStart"/>
      <w:r w:rsidRPr="00B37ACB">
        <w:rPr>
          <w:rFonts w:asciiTheme="minorBidi" w:hAnsiTheme="minorBidi" w:cstheme="minorBidi"/>
          <w:bCs/>
          <w:sz w:val="22"/>
          <w:szCs w:val="22"/>
          <w:highlight w:val="yellow"/>
        </w:rPr>
        <w:t>in the event that</w:t>
      </w:r>
      <w:proofErr w:type="gramEnd"/>
      <w:r w:rsidRPr="00356B2E">
        <w:rPr>
          <w:rFonts w:asciiTheme="minorBidi" w:hAnsiTheme="minorBidi" w:cstheme="minorBidi"/>
          <w:bCs/>
          <w:sz w:val="22"/>
          <w:szCs w:val="22"/>
        </w:rPr>
        <w:t xml:space="preserve"> fraud, corruption or misuse of resources is established.  The IFRC shall decide whether to exercise this right to terminate </w:t>
      </w:r>
      <w:proofErr w:type="gramStart"/>
      <w:r w:rsidRPr="00356B2E">
        <w:rPr>
          <w:rFonts w:asciiTheme="minorBidi" w:hAnsiTheme="minorBidi" w:cstheme="minorBidi"/>
          <w:bCs/>
          <w:sz w:val="22"/>
          <w:szCs w:val="22"/>
        </w:rPr>
        <w:t>taking into account</w:t>
      </w:r>
      <w:proofErr w:type="gramEnd"/>
      <w:r w:rsidRPr="00356B2E">
        <w:rPr>
          <w:rFonts w:asciiTheme="minorBidi" w:hAnsiTheme="minorBidi" w:cstheme="minorBidi"/>
          <w:bCs/>
          <w:sz w:val="22"/>
          <w:szCs w:val="22"/>
        </w:rPr>
        <w:t xml:space="preserve"> the magnitude of the fraud, corruption or misuse of resources and the </w:t>
      </w:r>
      <w:r w:rsidR="0034690F">
        <w:rPr>
          <w:rFonts w:asciiTheme="minorBidi" w:hAnsiTheme="minorBidi" w:cstheme="minorBidi"/>
          <w:bCs/>
          <w:sz w:val="22"/>
          <w:szCs w:val="22"/>
        </w:rPr>
        <w:t>Project Partner</w:t>
      </w:r>
      <w:r w:rsidRPr="00356B2E">
        <w:rPr>
          <w:rFonts w:asciiTheme="minorBidi" w:hAnsiTheme="minorBidi" w:cstheme="minorBidi"/>
          <w:bCs/>
          <w:sz w:val="22"/>
          <w:szCs w:val="22"/>
        </w:rPr>
        <w:t>’s reaction to it.</w:t>
      </w:r>
    </w:p>
    <w:p w14:paraId="0A38A15D" w14:textId="7F53D873" w:rsidR="00E434C6" w:rsidRDefault="00356B2E" w:rsidP="00F30039">
      <w:pPr>
        <w:pStyle w:val="DefaultText"/>
        <w:numPr>
          <w:ilvl w:val="0"/>
          <w:numId w:val="22"/>
        </w:numPr>
        <w:adjustRightInd/>
        <w:spacing w:before="120" w:line="240" w:lineRule="auto"/>
        <w:ind w:left="993" w:hanging="426"/>
        <w:rPr>
          <w:rFonts w:asciiTheme="minorBidi" w:hAnsiTheme="minorBidi" w:cstheme="minorBidi"/>
          <w:bCs/>
          <w:sz w:val="22"/>
          <w:szCs w:val="22"/>
        </w:rPr>
      </w:pPr>
      <w:r w:rsidRPr="00E434C6">
        <w:rPr>
          <w:rFonts w:asciiTheme="minorBidi" w:hAnsiTheme="minorBidi" w:cstheme="minorBidi"/>
          <w:bCs/>
          <w:sz w:val="22"/>
          <w:szCs w:val="22"/>
        </w:rPr>
        <w:t xml:space="preserve">The </w:t>
      </w:r>
      <w:r w:rsidR="0034690F">
        <w:rPr>
          <w:rFonts w:asciiTheme="minorBidi" w:hAnsiTheme="minorBidi" w:cstheme="minorBidi"/>
          <w:bCs/>
          <w:sz w:val="22"/>
          <w:szCs w:val="22"/>
        </w:rPr>
        <w:t xml:space="preserve">Project Partner </w:t>
      </w:r>
      <w:r w:rsidRPr="00E434C6">
        <w:rPr>
          <w:rFonts w:asciiTheme="minorBidi" w:hAnsiTheme="minorBidi" w:cstheme="minorBidi"/>
          <w:bCs/>
          <w:sz w:val="22"/>
          <w:szCs w:val="22"/>
        </w:rPr>
        <w:t>shall repay to the IFRC any funds which are found to have been misused or not satisfactorily accounted for, without prejudice to any other remedies available to the IFRC. </w:t>
      </w:r>
    </w:p>
    <w:p w14:paraId="7B011CD2" w14:textId="5A7D0BC0" w:rsidR="00356B2E" w:rsidRPr="00E434C6" w:rsidRDefault="00356B2E" w:rsidP="00F30039">
      <w:pPr>
        <w:pStyle w:val="DefaultText"/>
        <w:numPr>
          <w:ilvl w:val="0"/>
          <w:numId w:val="22"/>
        </w:numPr>
        <w:adjustRightInd/>
        <w:spacing w:before="120" w:line="240" w:lineRule="auto"/>
        <w:ind w:left="993" w:hanging="426"/>
        <w:rPr>
          <w:rFonts w:asciiTheme="minorBidi" w:hAnsiTheme="minorBidi" w:cstheme="minorBidi"/>
          <w:bCs/>
          <w:sz w:val="22"/>
          <w:szCs w:val="22"/>
        </w:rPr>
      </w:pPr>
      <w:r w:rsidRPr="00E434C6">
        <w:rPr>
          <w:rFonts w:asciiTheme="minorBidi" w:hAnsiTheme="minorBidi" w:cstheme="minorBidi"/>
          <w:bCs/>
          <w:sz w:val="22"/>
          <w:szCs w:val="22"/>
        </w:rPr>
        <w:t>In case of suspected criminal activity, the IFRC reserves the right to inform the relevant law enforcement authorities.</w:t>
      </w:r>
    </w:p>
    <w:p w14:paraId="07B5A6F9" w14:textId="28743FDD" w:rsidR="00AF3B10" w:rsidRPr="00617CC8" w:rsidRDefault="00AF3B10" w:rsidP="00F30039">
      <w:pPr>
        <w:pStyle w:val="DefaultText"/>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851" w:hanging="567"/>
        <w:rPr>
          <w:rFonts w:asciiTheme="minorBidi" w:hAnsiTheme="minorBidi" w:cstheme="minorBidi"/>
          <w:smallCaps/>
          <w:sz w:val="22"/>
          <w:szCs w:val="22"/>
          <w:u w:val="single"/>
        </w:rPr>
      </w:pPr>
    </w:p>
    <w:p w14:paraId="5F88CC0B" w14:textId="77777777" w:rsidR="00E83DC1" w:rsidRPr="007E5E3B" w:rsidRDefault="00E83DC1" w:rsidP="00E27CE6">
      <w:pPr>
        <w:pStyle w:val="ListParagraph"/>
        <w:numPr>
          <w:ilvl w:val="0"/>
          <w:numId w:val="53"/>
        </w:numPr>
        <w:spacing w:before="120"/>
        <w:ind w:left="567" w:hanging="567"/>
        <w:jc w:val="both"/>
        <w:rPr>
          <w:rFonts w:asciiTheme="minorBidi" w:hAnsiTheme="minorBidi" w:cstheme="minorBidi"/>
          <w:b/>
          <w:bCs/>
          <w:color w:val="000000"/>
          <w:sz w:val="22"/>
          <w:szCs w:val="22"/>
          <w:u w:val="single"/>
          <w:lang w:val="en-GB" w:eastAsia="en-GB"/>
        </w:rPr>
      </w:pPr>
      <w:r w:rsidRPr="007E5E3B">
        <w:rPr>
          <w:rFonts w:asciiTheme="minorBidi" w:hAnsiTheme="minorBidi" w:cstheme="minorBidi"/>
          <w:b/>
          <w:bCs/>
          <w:color w:val="000000"/>
          <w:sz w:val="22"/>
          <w:szCs w:val="22"/>
          <w:u w:val="single"/>
          <w:lang w:val="en-GB" w:eastAsia="en-GB"/>
        </w:rPr>
        <w:t>REIMBURSEMENT</w:t>
      </w:r>
    </w:p>
    <w:p w14:paraId="2EED80DD" w14:textId="1A3D9A19" w:rsidR="00A905C3" w:rsidRPr="00A905C3" w:rsidRDefault="003B6A58" w:rsidP="00E27CE6">
      <w:pPr>
        <w:pStyle w:val="DefaultText"/>
        <w:numPr>
          <w:ilvl w:val="1"/>
          <w:numId w:val="53"/>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rPr>
          <w:rFonts w:asciiTheme="minorBidi" w:hAnsiTheme="minorBidi" w:cstheme="minorBidi"/>
          <w:smallCaps/>
          <w:sz w:val="22"/>
          <w:szCs w:val="22"/>
          <w:u w:val="single"/>
        </w:rPr>
      </w:pPr>
      <w:r w:rsidRPr="00617CC8">
        <w:rPr>
          <w:rFonts w:asciiTheme="minorBidi" w:hAnsiTheme="minorBidi" w:cstheme="minorBidi"/>
          <w:bCs/>
          <w:color w:val="000000"/>
          <w:sz w:val="22"/>
          <w:szCs w:val="22"/>
        </w:rPr>
        <w:t xml:space="preserve">If, at any time during the Term of this Agreement, or as a result of an audit conducted </w:t>
      </w:r>
      <w:r w:rsidR="00E2249B">
        <w:rPr>
          <w:rFonts w:asciiTheme="minorBidi" w:hAnsiTheme="minorBidi" w:cstheme="minorBidi"/>
          <w:bCs/>
          <w:color w:val="000000"/>
          <w:sz w:val="22"/>
          <w:szCs w:val="22"/>
        </w:rPr>
        <w:t>following</w:t>
      </w:r>
      <w:r w:rsidRPr="00617CC8">
        <w:rPr>
          <w:rFonts w:asciiTheme="minorBidi" w:hAnsiTheme="minorBidi" w:cstheme="minorBidi"/>
          <w:bCs/>
          <w:color w:val="000000"/>
          <w:sz w:val="22"/>
          <w:szCs w:val="22"/>
        </w:rPr>
        <w:t xml:space="preserve"> the end of the Term, the </w:t>
      </w:r>
      <w:r w:rsidR="00E972A0">
        <w:rPr>
          <w:rFonts w:asciiTheme="minorBidi" w:hAnsiTheme="minorBidi" w:cstheme="minorBidi"/>
          <w:bCs/>
          <w:color w:val="000000"/>
          <w:sz w:val="22"/>
          <w:szCs w:val="22"/>
        </w:rPr>
        <w:t>IFRC</w:t>
      </w:r>
      <w:r w:rsidRPr="00617CC8">
        <w:rPr>
          <w:rFonts w:asciiTheme="minorBidi" w:hAnsiTheme="minorBidi" w:cstheme="minorBidi"/>
          <w:bCs/>
          <w:color w:val="000000"/>
          <w:sz w:val="22"/>
          <w:szCs w:val="22"/>
        </w:rPr>
        <w:t xml:space="preserve"> determines that part of the Funding has been expended for purposes not in accordance with the terms of this Agreement, then </w:t>
      </w:r>
      <w:proofErr w:type="gramStart"/>
      <w:r w:rsidRPr="00617CC8">
        <w:rPr>
          <w:rFonts w:asciiTheme="minorBidi" w:hAnsiTheme="minorBidi" w:cstheme="minorBidi"/>
          <w:bCs/>
          <w:color w:val="000000"/>
          <w:sz w:val="22"/>
          <w:szCs w:val="22"/>
        </w:rPr>
        <w:t xml:space="preserve">the </w:t>
      </w:r>
      <w:r w:rsidR="0034690F">
        <w:rPr>
          <w:rFonts w:asciiTheme="minorBidi" w:hAnsiTheme="minorBidi" w:cstheme="minorBidi"/>
          <w:bCs/>
          <w:color w:val="000000"/>
          <w:sz w:val="22"/>
          <w:szCs w:val="22"/>
        </w:rPr>
        <w:t xml:space="preserve"> </w:t>
      </w:r>
      <w:r w:rsidR="000B4D2F">
        <w:rPr>
          <w:rFonts w:asciiTheme="minorBidi" w:hAnsiTheme="minorBidi" w:cstheme="minorBidi"/>
          <w:bCs/>
          <w:sz w:val="22"/>
          <w:szCs w:val="22"/>
        </w:rPr>
        <w:t>Project</w:t>
      </w:r>
      <w:proofErr w:type="gramEnd"/>
      <w:r w:rsidR="000B4D2F">
        <w:rPr>
          <w:rFonts w:asciiTheme="minorBidi" w:hAnsiTheme="minorBidi" w:cstheme="minorBidi"/>
          <w:bCs/>
          <w:sz w:val="22"/>
          <w:szCs w:val="22"/>
        </w:rPr>
        <w:t xml:space="preserve"> Partner </w:t>
      </w:r>
      <w:r w:rsidRPr="00617CC8">
        <w:rPr>
          <w:rFonts w:asciiTheme="minorBidi" w:hAnsiTheme="minorBidi" w:cstheme="minorBidi"/>
          <w:bCs/>
          <w:color w:val="000000"/>
          <w:sz w:val="22"/>
          <w:szCs w:val="22"/>
        </w:rPr>
        <w:t xml:space="preserve">must refund the amount to the </w:t>
      </w:r>
      <w:r w:rsidR="00E972A0">
        <w:rPr>
          <w:rFonts w:asciiTheme="minorBidi" w:hAnsiTheme="minorBidi" w:cstheme="minorBidi"/>
          <w:bCs/>
          <w:color w:val="000000"/>
          <w:sz w:val="22"/>
          <w:szCs w:val="22"/>
        </w:rPr>
        <w:t>IFRC</w:t>
      </w:r>
      <w:r w:rsidRPr="00617CC8">
        <w:rPr>
          <w:rFonts w:asciiTheme="minorBidi" w:hAnsiTheme="minorBidi" w:cstheme="minorBidi"/>
          <w:bCs/>
          <w:color w:val="000000"/>
          <w:sz w:val="22"/>
          <w:szCs w:val="22"/>
        </w:rPr>
        <w:t>.</w:t>
      </w:r>
    </w:p>
    <w:p w14:paraId="5F88CC0D" w14:textId="6C80C23D" w:rsidR="00E83DC1" w:rsidRPr="00A905C3" w:rsidRDefault="00E83DC1" w:rsidP="00E27CE6">
      <w:pPr>
        <w:pStyle w:val="DefaultText"/>
        <w:numPr>
          <w:ilvl w:val="1"/>
          <w:numId w:val="53"/>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hanging="567"/>
        <w:rPr>
          <w:rFonts w:asciiTheme="minorBidi" w:hAnsiTheme="minorBidi" w:cstheme="minorBidi"/>
          <w:smallCaps/>
          <w:sz w:val="22"/>
          <w:szCs w:val="22"/>
          <w:u w:val="single"/>
        </w:rPr>
      </w:pPr>
      <w:r w:rsidRPr="00A905C3">
        <w:rPr>
          <w:rFonts w:asciiTheme="minorBidi" w:hAnsiTheme="minorBidi" w:cstheme="minorBidi"/>
          <w:bCs/>
          <w:color w:val="000000"/>
          <w:sz w:val="22"/>
          <w:szCs w:val="22"/>
        </w:rPr>
        <w:t xml:space="preserve">Without limiting the foregoing, situations in which Funding must be reimbursed to the </w:t>
      </w:r>
      <w:r w:rsidR="00E972A0">
        <w:rPr>
          <w:rFonts w:asciiTheme="minorBidi" w:hAnsiTheme="minorBidi" w:cstheme="minorBidi"/>
          <w:bCs/>
          <w:color w:val="000000"/>
          <w:sz w:val="22"/>
          <w:szCs w:val="22"/>
        </w:rPr>
        <w:t>IFRC</w:t>
      </w:r>
      <w:r w:rsidRPr="00A905C3">
        <w:rPr>
          <w:rFonts w:asciiTheme="minorBidi" w:hAnsiTheme="minorBidi" w:cstheme="minorBidi"/>
          <w:bCs/>
          <w:color w:val="000000"/>
          <w:sz w:val="22"/>
          <w:szCs w:val="22"/>
        </w:rPr>
        <w:t xml:space="preserve"> include:</w:t>
      </w:r>
    </w:p>
    <w:p w14:paraId="5F88CC0E" w14:textId="6D523746" w:rsidR="00E83DC1" w:rsidRPr="009F5C07" w:rsidRDefault="00E83DC1" w:rsidP="00C516BA">
      <w:pPr>
        <w:pStyle w:val="DefaultText"/>
        <w:numPr>
          <w:ilvl w:val="0"/>
          <w:numId w:val="37"/>
        </w:numPr>
        <w:adjustRightInd/>
        <w:spacing w:before="120" w:line="240" w:lineRule="auto"/>
        <w:ind w:left="993" w:hanging="426"/>
        <w:rPr>
          <w:rFonts w:asciiTheme="minorBidi" w:hAnsiTheme="minorBidi" w:cstheme="minorBidi"/>
          <w:bCs/>
          <w:sz w:val="22"/>
          <w:szCs w:val="22"/>
        </w:rPr>
      </w:pPr>
      <w:r w:rsidRPr="009F5C07">
        <w:rPr>
          <w:rFonts w:asciiTheme="minorBidi" w:hAnsiTheme="minorBidi" w:cstheme="minorBidi"/>
          <w:bCs/>
          <w:sz w:val="22"/>
          <w:szCs w:val="22"/>
        </w:rPr>
        <w:t>Where Funding has been spent</w:t>
      </w:r>
      <w:r w:rsidR="007A3B3E" w:rsidRPr="009F5C07">
        <w:rPr>
          <w:rFonts w:asciiTheme="minorBidi" w:hAnsiTheme="minorBidi" w:cstheme="minorBidi"/>
          <w:bCs/>
          <w:sz w:val="22"/>
          <w:szCs w:val="22"/>
        </w:rPr>
        <w:t xml:space="preserve"> otherwise than in accordance with the </w:t>
      </w:r>
      <w:proofErr w:type="gramStart"/>
      <w:r w:rsidR="007A3B3E" w:rsidRPr="009F5C07">
        <w:rPr>
          <w:rFonts w:asciiTheme="minorBidi" w:hAnsiTheme="minorBidi" w:cstheme="minorBidi"/>
          <w:bCs/>
          <w:sz w:val="22"/>
          <w:szCs w:val="22"/>
        </w:rPr>
        <w:t>budget</w:t>
      </w:r>
      <w:r w:rsidR="00E2249B" w:rsidRPr="009F5C07">
        <w:rPr>
          <w:rFonts w:asciiTheme="minorBidi" w:hAnsiTheme="minorBidi" w:cstheme="minorBidi"/>
          <w:bCs/>
          <w:sz w:val="22"/>
          <w:szCs w:val="22"/>
        </w:rPr>
        <w:t>;</w:t>
      </w:r>
      <w:proofErr w:type="gramEnd"/>
    </w:p>
    <w:p w14:paraId="5F88CC0F" w14:textId="315DBF09" w:rsidR="007A3B3E" w:rsidRPr="009F5C07" w:rsidRDefault="007A3B3E" w:rsidP="00C516BA">
      <w:pPr>
        <w:pStyle w:val="DefaultText"/>
        <w:numPr>
          <w:ilvl w:val="0"/>
          <w:numId w:val="37"/>
        </w:numPr>
        <w:adjustRightInd/>
        <w:spacing w:before="120" w:line="240" w:lineRule="auto"/>
        <w:ind w:left="993" w:hanging="426"/>
        <w:rPr>
          <w:rFonts w:asciiTheme="minorBidi" w:hAnsiTheme="minorBidi" w:cstheme="minorBidi"/>
          <w:bCs/>
          <w:sz w:val="22"/>
          <w:szCs w:val="22"/>
        </w:rPr>
      </w:pPr>
      <w:r w:rsidRPr="009F5C07">
        <w:rPr>
          <w:rFonts w:asciiTheme="minorBidi" w:hAnsiTheme="minorBidi" w:cstheme="minorBidi"/>
          <w:bCs/>
          <w:sz w:val="22"/>
          <w:szCs w:val="22"/>
        </w:rPr>
        <w:t xml:space="preserve">Where the </w:t>
      </w:r>
      <w:r w:rsidR="0034690F">
        <w:rPr>
          <w:rFonts w:asciiTheme="minorBidi" w:hAnsiTheme="minorBidi" w:cstheme="minorBidi"/>
          <w:bCs/>
          <w:sz w:val="22"/>
          <w:szCs w:val="22"/>
        </w:rPr>
        <w:t xml:space="preserve">Project Partner </w:t>
      </w:r>
      <w:r w:rsidRPr="009F5C07">
        <w:rPr>
          <w:rFonts w:asciiTheme="minorBidi" w:hAnsiTheme="minorBidi" w:cstheme="minorBidi"/>
          <w:bCs/>
          <w:sz w:val="22"/>
          <w:szCs w:val="22"/>
        </w:rPr>
        <w:t xml:space="preserve">has failed to submit acceptable and timely Project reports as set out in the Project </w:t>
      </w:r>
      <w:proofErr w:type="gramStart"/>
      <w:r w:rsidRPr="009F5C07">
        <w:rPr>
          <w:rFonts w:asciiTheme="minorBidi" w:hAnsiTheme="minorBidi" w:cstheme="minorBidi"/>
          <w:bCs/>
          <w:sz w:val="22"/>
          <w:szCs w:val="22"/>
        </w:rPr>
        <w:t>Data</w:t>
      </w:r>
      <w:r w:rsidR="00E2249B" w:rsidRPr="009F5C07">
        <w:rPr>
          <w:rFonts w:asciiTheme="minorBidi" w:hAnsiTheme="minorBidi" w:cstheme="minorBidi"/>
          <w:bCs/>
          <w:sz w:val="22"/>
          <w:szCs w:val="22"/>
        </w:rPr>
        <w:t>;</w:t>
      </w:r>
      <w:proofErr w:type="gramEnd"/>
    </w:p>
    <w:p w14:paraId="5F88CC10" w14:textId="04190578" w:rsidR="007A3B3E" w:rsidRPr="009F5C07" w:rsidRDefault="007A3B3E" w:rsidP="00C516BA">
      <w:pPr>
        <w:pStyle w:val="DefaultText"/>
        <w:numPr>
          <w:ilvl w:val="0"/>
          <w:numId w:val="37"/>
        </w:numPr>
        <w:adjustRightInd/>
        <w:spacing w:before="120" w:line="240" w:lineRule="auto"/>
        <w:ind w:left="993" w:hanging="426"/>
        <w:rPr>
          <w:rFonts w:asciiTheme="minorBidi" w:hAnsiTheme="minorBidi" w:cstheme="minorBidi"/>
          <w:bCs/>
          <w:sz w:val="22"/>
          <w:szCs w:val="22"/>
        </w:rPr>
      </w:pPr>
      <w:r w:rsidRPr="009F5C07">
        <w:rPr>
          <w:rFonts w:asciiTheme="minorBidi" w:hAnsiTheme="minorBidi" w:cstheme="minorBidi"/>
          <w:bCs/>
          <w:sz w:val="22"/>
          <w:szCs w:val="22"/>
        </w:rPr>
        <w:t xml:space="preserve">In the case of Funding provided under the Working Advance System, where </w:t>
      </w:r>
      <w:proofErr w:type="gramStart"/>
      <w:r w:rsidRPr="009F5C07">
        <w:rPr>
          <w:rFonts w:asciiTheme="minorBidi" w:hAnsiTheme="minorBidi" w:cstheme="minorBidi"/>
          <w:bCs/>
          <w:sz w:val="22"/>
          <w:szCs w:val="22"/>
        </w:rPr>
        <w:t xml:space="preserve">the </w:t>
      </w:r>
      <w:r w:rsidR="0034690F">
        <w:rPr>
          <w:rFonts w:asciiTheme="minorBidi" w:hAnsiTheme="minorBidi" w:cstheme="minorBidi"/>
          <w:bCs/>
          <w:sz w:val="22"/>
          <w:szCs w:val="22"/>
        </w:rPr>
        <w:t xml:space="preserve"> Project</w:t>
      </w:r>
      <w:proofErr w:type="gramEnd"/>
      <w:r w:rsidR="000B4D2F">
        <w:rPr>
          <w:rFonts w:asciiTheme="minorBidi" w:hAnsiTheme="minorBidi" w:cstheme="minorBidi"/>
          <w:bCs/>
          <w:sz w:val="22"/>
          <w:szCs w:val="22"/>
        </w:rPr>
        <w:t xml:space="preserve"> </w:t>
      </w:r>
      <w:r w:rsidR="0034690F">
        <w:rPr>
          <w:rFonts w:asciiTheme="minorBidi" w:hAnsiTheme="minorBidi" w:cstheme="minorBidi"/>
          <w:bCs/>
          <w:sz w:val="22"/>
          <w:szCs w:val="22"/>
        </w:rPr>
        <w:t xml:space="preserve">Partner </w:t>
      </w:r>
      <w:r w:rsidRPr="009F5C07">
        <w:rPr>
          <w:rFonts w:asciiTheme="minorBidi" w:hAnsiTheme="minorBidi" w:cstheme="minorBidi"/>
          <w:bCs/>
          <w:sz w:val="22"/>
          <w:szCs w:val="22"/>
        </w:rPr>
        <w:t>has failed to produce acceptable and timely supporting documentation of Project expenditure</w:t>
      </w:r>
      <w:r w:rsidR="00E2249B" w:rsidRPr="009F5C07">
        <w:rPr>
          <w:rFonts w:asciiTheme="minorBidi" w:hAnsiTheme="minorBidi" w:cstheme="minorBidi"/>
          <w:bCs/>
          <w:sz w:val="22"/>
          <w:szCs w:val="22"/>
        </w:rPr>
        <w:t>; or</w:t>
      </w:r>
    </w:p>
    <w:p w14:paraId="5F88CC11" w14:textId="4EF38012" w:rsidR="007A3B3E" w:rsidRPr="009F5C07" w:rsidRDefault="00720FE0" w:rsidP="00C516BA">
      <w:pPr>
        <w:pStyle w:val="DefaultText"/>
        <w:numPr>
          <w:ilvl w:val="0"/>
          <w:numId w:val="37"/>
        </w:numPr>
        <w:adjustRightInd/>
        <w:spacing w:before="120" w:line="240" w:lineRule="auto"/>
        <w:ind w:left="993" w:hanging="426"/>
        <w:rPr>
          <w:rFonts w:asciiTheme="minorBidi" w:hAnsiTheme="minorBidi" w:cstheme="minorBidi"/>
          <w:bCs/>
          <w:sz w:val="22"/>
          <w:szCs w:val="22"/>
        </w:rPr>
      </w:pPr>
      <w:r w:rsidRPr="009F5C07">
        <w:rPr>
          <w:rFonts w:asciiTheme="minorBidi" w:hAnsiTheme="minorBidi" w:cstheme="minorBidi"/>
          <w:bCs/>
          <w:sz w:val="22"/>
          <w:szCs w:val="22"/>
        </w:rPr>
        <w:t xml:space="preserve">Where the </w:t>
      </w:r>
      <w:r w:rsidR="0034690F">
        <w:rPr>
          <w:rFonts w:asciiTheme="minorBidi" w:hAnsiTheme="minorBidi" w:cstheme="minorBidi"/>
          <w:bCs/>
          <w:sz w:val="22"/>
          <w:szCs w:val="22"/>
        </w:rPr>
        <w:t xml:space="preserve">Project Partner </w:t>
      </w:r>
      <w:r w:rsidRPr="009F5C07">
        <w:rPr>
          <w:rFonts w:asciiTheme="minorBidi" w:hAnsiTheme="minorBidi" w:cstheme="minorBidi"/>
          <w:bCs/>
          <w:sz w:val="22"/>
          <w:szCs w:val="22"/>
        </w:rPr>
        <w:t>has engaged in fraud, corruption, conflicts of interest or other misuse of funds.</w:t>
      </w:r>
    </w:p>
    <w:p w14:paraId="5F88CC12" w14:textId="6310543E" w:rsidR="00AC4108" w:rsidRDefault="00AC4108" w:rsidP="00E27CE6">
      <w:pPr>
        <w:pStyle w:val="DefaultText"/>
        <w:numPr>
          <w:ilvl w:val="1"/>
          <w:numId w:val="53"/>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hanging="567"/>
        <w:rPr>
          <w:rFonts w:ascii="Arial" w:hAnsi="Arial" w:cs="Arial"/>
          <w:bCs/>
          <w:color w:val="000000"/>
          <w:sz w:val="22"/>
          <w:szCs w:val="22"/>
        </w:rPr>
      </w:pPr>
      <w:r w:rsidRPr="006C042D">
        <w:rPr>
          <w:rFonts w:asciiTheme="minorBidi" w:hAnsiTheme="minorBidi" w:cstheme="minorBidi"/>
          <w:bCs/>
          <w:color w:val="000000"/>
          <w:sz w:val="22"/>
          <w:szCs w:val="22"/>
        </w:rPr>
        <w:lastRenderedPageBreak/>
        <w:t>The right to require a refund of Funding</w:t>
      </w:r>
      <w:r w:rsidR="003B6A58" w:rsidRPr="006C042D">
        <w:rPr>
          <w:rFonts w:asciiTheme="minorBidi" w:hAnsiTheme="minorBidi" w:cstheme="minorBidi"/>
          <w:bCs/>
          <w:color w:val="000000"/>
          <w:sz w:val="22"/>
          <w:szCs w:val="22"/>
        </w:rPr>
        <w:t xml:space="preserve"> in accordance with this clause</w:t>
      </w:r>
      <w:r w:rsidRPr="006C042D">
        <w:rPr>
          <w:rFonts w:asciiTheme="minorBidi" w:hAnsiTheme="minorBidi" w:cstheme="minorBidi"/>
          <w:bCs/>
          <w:color w:val="000000"/>
          <w:sz w:val="22"/>
          <w:szCs w:val="22"/>
        </w:rPr>
        <w:t xml:space="preserve"> shall continue, </w:t>
      </w:r>
      <w:r w:rsidRPr="00736509">
        <w:rPr>
          <w:rFonts w:ascii="Arial" w:hAnsi="Arial" w:cs="Arial"/>
          <w:bCs/>
          <w:color w:val="000000"/>
          <w:sz w:val="22"/>
          <w:szCs w:val="22"/>
        </w:rPr>
        <w:t>notwithstanding any other provision of these</w:t>
      </w:r>
      <w:r w:rsidR="00BC01C4" w:rsidRPr="00736509">
        <w:rPr>
          <w:rFonts w:ascii="Arial" w:hAnsi="Arial" w:cs="Arial"/>
          <w:bCs/>
          <w:color w:val="000000"/>
          <w:sz w:val="22"/>
          <w:szCs w:val="22"/>
        </w:rPr>
        <w:t xml:space="preserve"> terms and conditions, for </w:t>
      </w:r>
      <w:r w:rsidR="00034D99" w:rsidRPr="00736509">
        <w:rPr>
          <w:rFonts w:ascii="Arial" w:hAnsi="Arial" w:cs="Arial"/>
          <w:bCs/>
          <w:color w:val="000000"/>
          <w:sz w:val="22"/>
          <w:szCs w:val="22"/>
        </w:rPr>
        <w:t>eight (</w:t>
      </w:r>
      <w:r w:rsidR="007C0F05" w:rsidRPr="00736509">
        <w:rPr>
          <w:rFonts w:ascii="Arial" w:hAnsi="Arial" w:cs="Arial"/>
          <w:bCs/>
          <w:color w:val="000000"/>
          <w:sz w:val="22"/>
          <w:szCs w:val="22"/>
        </w:rPr>
        <w:t>8</w:t>
      </w:r>
      <w:r w:rsidRPr="00736509">
        <w:rPr>
          <w:rFonts w:ascii="Arial" w:hAnsi="Arial" w:cs="Arial"/>
          <w:bCs/>
          <w:color w:val="000000"/>
          <w:sz w:val="22"/>
          <w:szCs w:val="22"/>
        </w:rPr>
        <w:t>) years from the date of termination</w:t>
      </w:r>
      <w:r w:rsidR="003B6A58" w:rsidRPr="00736509">
        <w:rPr>
          <w:rFonts w:ascii="Arial" w:hAnsi="Arial" w:cs="Arial"/>
          <w:bCs/>
          <w:color w:val="000000"/>
          <w:sz w:val="22"/>
          <w:szCs w:val="22"/>
        </w:rPr>
        <w:t xml:space="preserve"> of this Agreement</w:t>
      </w:r>
      <w:r w:rsidRPr="00736509">
        <w:rPr>
          <w:rFonts w:ascii="Arial" w:hAnsi="Arial" w:cs="Arial"/>
          <w:bCs/>
          <w:color w:val="000000"/>
          <w:sz w:val="22"/>
          <w:szCs w:val="22"/>
        </w:rPr>
        <w:t xml:space="preserve">. </w:t>
      </w:r>
    </w:p>
    <w:p w14:paraId="047CCAD5" w14:textId="77777777" w:rsidR="00E77AD5" w:rsidRPr="00736509" w:rsidRDefault="00E77AD5" w:rsidP="00F30039">
      <w:pPr>
        <w:pStyle w:val="DefaultText"/>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rPr>
          <w:rFonts w:ascii="Arial" w:hAnsi="Arial" w:cs="Arial"/>
          <w:bCs/>
          <w:color w:val="000000"/>
          <w:sz w:val="22"/>
          <w:szCs w:val="22"/>
        </w:rPr>
      </w:pPr>
    </w:p>
    <w:p w14:paraId="71E17D54" w14:textId="44ECC6B8" w:rsidR="00022B63" w:rsidRPr="007E5E3B" w:rsidRDefault="00022B63" w:rsidP="00E27CE6">
      <w:pPr>
        <w:pStyle w:val="ListParagraph"/>
        <w:numPr>
          <w:ilvl w:val="0"/>
          <w:numId w:val="53"/>
        </w:numPr>
        <w:spacing w:before="120"/>
        <w:ind w:left="567" w:hanging="567"/>
        <w:jc w:val="both"/>
        <w:rPr>
          <w:rFonts w:asciiTheme="minorBidi" w:hAnsiTheme="minorBidi" w:cstheme="minorBidi"/>
          <w:b/>
          <w:bCs/>
          <w:color w:val="000000"/>
          <w:sz w:val="22"/>
          <w:szCs w:val="22"/>
          <w:u w:val="single"/>
          <w:lang w:val="en-GB" w:eastAsia="en-GB"/>
        </w:rPr>
      </w:pPr>
      <w:r w:rsidRPr="007E5E3B">
        <w:rPr>
          <w:rFonts w:asciiTheme="minorBidi" w:hAnsiTheme="minorBidi" w:cstheme="minorBidi"/>
          <w:b/>
          <w:bCs/>
          <w:color w:val="000000"/>
          <w:sz w:val="22"/>
          <w:szCs w:val="22"/>
          <w:u w:val="single"/>
          <w:lang w:val="en-GB" w:eastAsia="en-GB"/>
        </w:rPr>
        <w:t>CHILD PROTECTION</w:t>
      </w:r>
      <w:r w:rsidR="009F6676">
        <w:rPr>
          <w:rFonts w:asciiTheme="minorBidi" w:hAnsiTheme="minorBidi" w:cstheme="minorBidi"/>
          <w:b/>
          <w:bCs/>
          <w:color w:val="000000"/>
          <w:sz w:val="22"/>
          <w:szCs w:val="22"/>
          <w:u w:val="single"/>
          <w:lang w:val="en-GB" w:eastAsia="en-GB"/>
        </w:rPr>
        <w:t>,</w:t>
      </w:r>
      <w:r w:rsidRPr="007E5E3B">
        <w:rPr>
          <w:rFonts w:asciiTheme="minorBidi" w:hAnsiTheme="minorBidi" w:cstheme="minorBidi"/>
          <w:b/>
          <w:bCs/>
          <w:color w:val="000000"/>
          <w:sz w:val="22"/>
          <w:szCs w:val="22"/>
          <w:u w:val="single"/>
          <w:lang w:val="en-GB" w:eastAsia="en-GB"/>
        </w:rPr>
        <w:t xml:space="preserve"> PREVENTION AND RESPONSE TO SEXUAL EXPLOITATION AND ABUSE</w:t>
      </w:r>
    </w:p>
    <w:p w14:paraId="685420C8" w14:textId="7E2E857D" w:rsidR="00361EF4" w:rsidRPr="00736509" w:rsidRDefault="00BA4F57" w:rsidP="00E27CE6">
      <w:pPr>
        <w:pStyle w:val="DefaultText"/>
        <w:numPr>
          <w:ilvl w:val="1"/>
          <w:numId w:val="53"/>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rPr>
          <w:rFonts w:ascii="Arial" w:hAnsi="Arial" w:cs="Arial"/>
          <w:bCs/>
          <w:color w:val="000000"/>
          <w:sz w:val="22"/>
          <w:szCs w:val="22"/>
        </w:rPr>
      </w:pPr>
      <w:r>
        <w:rPr>
          <w:rFonts w:ascii="Arial" w:hAnsi="Arial" w:cs="Arial"/>
          <w:bCs/>
          <w:color w:val="000000"/>
          <w:sz w:val="22"/>
          <w:szCs w:val="22"/>
        </w:rPr>
        <w:t xml:space="preserve">The </w:t>
      </w:r>
      <w:r w:rsidR="0034690F">
        <w:rPr>
          <w:rFonts w:asciiTheme="minorBidi" w:hAnsiTheme="minorBidi" w:cstheme="minorBidi"/>
          <w:bCs/>
          <w:sz w:val="22"/>
          <w:szCs w:val="22"/>
        </w:rPr>
        <w:t xml:space="preserve">Project Partner </w:t>
      </w:r>
      <w:r w:rsidR="00361EF4" w:rsidRPr="00736509">
        <w:rPr>
          <w:rFonts w:ascii="Arial" w:hAnsi="Arial" w:cs="Arial"/>
          <w:bCs/>
          <w:color w:val="000000"/>
          <w:sz w:val="22"/>
          <w:szCs w:val="22"/>
        </w:rPr>
        <w:t xml:space="preserve">shall respect the fundamental rights of children in implementing this Agreement. </w:t>
      </w:r>
      <w:r w:rsidR="0034690F">
        <w:rPr>
          <w:rFonts w:asciiTheme="minorBidi" w:hAnsiTheme="minorBidi" w:cstheme="minorBidi"/>
          <w:bCs/>
          <w:sz w:val="22"/>
          <w:szCs w:val="22"/>
        </w:rPr>
        <w:t xml:space="preserve">Project Partner </w:t>
      </w:r>
      <w:r w:rsidR="00361EF4" w:rsidRPr="00736509">
        <w:rPr>
          <w:rFonts w:ascii="Arial" w:hAnsi="Arial" w:cs="Arial"/>
          <w:bCs/>
          <w:color w:val="000000"/>
          <w:sz w:val="22"/>
          <w:szCs w:val="22"/>
        </w:rPr>
        <w:t xml:space="preserve">acknowledges and shall comply with the key principles in sections 3.1 to 3.5 of the </w:t>
      </w:r>
      <w:r w:rsidR="00E972A0">
        <w:rPr>
          <w:rFonts w:ascii="Arial" w:hAnsi="Arial" w:cs="Arial"/>
          <w:bCs/>
          <w:color w:val="000000"/>
          <w:sz w:val="22"/>
          <w:szCs w:val="22"/>
        </w:rPr>
        <w:t>IFRC</w:t>
      </w:r>
      <w:r w:rsidR="00361EF4" w:rsidRPr="00736509">
        <w:rPr>
          <w:rFonts w:ascii="Arial" w:hAnsi="Arial" w:cs="Arial"/>
          <w:bCs/>
          <w:color w:val="000000"/>
          <w:sz w:val="22"/>
          <w:szCs w:val="22"/>
        </w:rPr>
        <w:t xml:space="preserve">’s Child Protection Policy (the “CP Principles”). </w:t>
      </w:r>
      <w:r w:rsidR="0034690F">
        <w:rPr>
          <w:rFonts w:asciiTheme="minorBidi" w:hAnsiTheme="minorBidi" w:cstheme="minorBidi"/>
          <w:bCs/>
          <w:sz w:val="22"/>
          <w:szCs w:val="22"/>
        </w:rPr>
        <w:t xml:space="preserve">Project Partner </w:t>
      </w:r>
      <w:r w:rsidR="00361EF4" w:rsidRPr="00736509">
        <w:rPr>
          <w:rFonts w:ascii="Arial" w:hAnsi="Arial" w:cs="Arial"/>
          <w:bCs/>
          <w:color w:val="000000"/>
          <w:sz w:val="22"/>
          <w:szCs w:val="22"/>
        </w:rPr>
        <w:t>shall use its best efforts to promote and enhance child protection amongst employees, contractors, suppliers and any other third Parties (the “Personnel”).</w:t>
      </w:r>
    </w:p>
    <w:p w14:paraId="7E7A9290" w14:textId="7F009C62" w:rsidR="00361EF4" w:rsidRPr="00736509" w:rsidRDefault="00BA4F57" w:rsidP="00E27CE6">
      <w:pPr>
        <w:pStyle w:val="DefaultText"/>
        <w:numPr>
          <w:ilvl w:val="1"/>
          <w:numId w:val="53"/>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hanging="567"/>
        <w:rPr>
          <w:rFonts w:ascii="Arial" w:hAnsi="Arial" w:cs="Arial"/>
          <w:bCs/>
          <w:color w:val="000000"/>
          <w:sz w:val="22"/>
          <w:szCs w:val="22"/>
        </w:rPr>
      </w:pPr>
      <w:r>
        <w:rPr>
          <w:rFonts w:ascii="Arial" w:hAnsi="Arial" w:cs="Arial"/>
          <w:bCs/>
          <w:color w:val="000000"/>
          <w:sz w:val="22"/>
          <w:szCs w:val="22"/>
        </w:rPr>
        <w:t xml:space="preserve">The </w:t>
      </w:r>
      <w:r w:rsidR="00186ED5">
        <w:rPr>
          <w:rFonts w:asciiTheme="minorBidi" w:hAnsiTheme="minorBidi" w:cstheme="minorBidi"/>
          <w:bCs/>
          <w:sz w:val="22"/>
          <w:szCs w:val="22"/>
        </w:rPr>
        <w:t xml:space="preserve">Project Partner </w:t>
      </w:r>
      <w:r w:rsidR="00361EF4" w:rsidRPr="00736509">
        <w:rPr>
          <w:rFonts w:ascii="Arial" w:hAnsi="Arial" w:cs="Arial"/>
          <w:bCs/>
          <w:color w:val="000000"/>
          <w:sz w:val="22"/>
          <w:szCs w:val="22"/>
        </w:rPr>
        <w:t xml:space="preserve">shall protect the vulnerable populations with which it will work in implementing this Agreement (the “Affected Persons”), including protection from sexual exploitation and abuse. </w:t>
      </w:r>
      <w:r>
        <w:rPr>
          <w:rFonts w:ascii="Arial" w:hAnsi="Arial" w:cs="Arial"/>
          <w:bCs/>
          <w:color w:val="000000"/>
          <w:sz w:val="22"/>
          <w:szCs w:val="22"/>
        </w:rPr>
        <w:t xml:space="preserve">The </w:t>
      </w:r>
      <w:r w:rsidR="00186ED5">
        <w:rPr>
          <w:rFonts w:asciiTheme="minorBidi" w:hAnsiTheme="minorBidi" w:cstheme="minorBidi"/>
          <w:bCs/>
          <w:sz w:val="22"/>
          <w:szCs w:val="22"/>
        </w:rPr>
        <w:t xml:space="preserve">Project Partner </w:t>
      </w:r>
      <w:r w:rsidR="00361EF4" w:rsidRPr="00736509">
        <w:rPr>
          <w:rFonts w:ascii="Arial" w:hAnsi="Arial" w:cs="Arial"/>
          <w:bCs/>
          <w:color w:val="000000"/>
          <w:sz w:val="22"/>
          <w:szCs w:val="22"/>
        </w:rPr>
        <w:t xml:space="preserve">acknowledges and shall comply with the key principles in sections 4.1 to 4.7 (the “PSEA Principles”) of the </w:t>
      </w:r>
      <w:r w:rsidR="00E972A0">
        <w:rPr>
          <w:rFonts w:ascii="Arial" w:hAnsi="Arial" w:cs="Arial"/>
          <w:bCs/>
          <w:color w:val="000000"/>
          <w:sz w:val="22"/>
          <w:szCs w:val="22"/>
        </w:rPr>
        <w:t>IFRC</w:t>
      </w:r>
      <w:r w:rsidR="00361EF4" w:rsidRPr="00736509">
        <w:rPr>
          <w:rFonts w:ascii="Arial" w:hAnsi="Arial" w:cs="Arial"/>
          <w:bCs/>
          <w:color w:val="000000"/>
          <w:sz w:val="22"/>
          <w:szCs w:val="22"/>
        </w:rPr>
        <w:t>’s Policy on Prevention and Response to Sexual Exploitation and Abuse (the “PSEA Policy”).</w:t>
      </w:r>
    </w:p>
    <w:p w14:paraId="3F558C75" w14:textId="48E9FB57" w:rsidR="00361EF4" w:rsidRPr="00736509" w:rsidRDefault="00BA4F57" w:rsidP="00E27CE6">
      <w:pPr>
        <w:pStyle w:val="DefaultText"/>
        <w:numPr>
          <w:ilvl w:val="1"/>
          <w:numId w:val="53"/>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hanging="567"/>
        <w:rPr>
          <w:rFonts w:ascii="Arial" w:hAnsi="Arial" w:cs="Arial"/>
          <w:bCs/>
          <w:color w:val="000000"/>
          <w:sz w:val="22"/>
          <w:szCs w:val="22"/>
        </w:rPr>
      </w:pPr>
      <w:r>
        <w:rPr>
          <w:rFonts w:ascii="Arial" w:hAnsi="Arial" w:cs="Arial"/>
          <w:bCs/>
          <w:color w:val="000000"/>
          <w:sz w:val="22"/>
          <w:szCs w:val="22"/>
        </w:rPr>
        <w:t xml:space="preserve">The </w:t>
      </w:r>
      <w:r w:rsidR="00186ED5">
        <w:rPr>
          <w:rFonts w:asciiTheme="minorBidi" w:hAnsiTheme="minorBidi" w:cstheme="minorBidi"/>
          <w:bCs/>
          <w:sz w:val="22"/>
          <w:szCs w:val="22"/>
        </w:rPr>
        <w:t xml:space="preserve">Project Partner </w:t>
      </w:r>
      <w:r w:rsidR="00361EF4" w:rsidRPr="00736509">
        <w:rPr>
          <w:rFonts w:ascii="Arial" w:hAnsi="Arial" w:cs="Arial"/>
          <w:bCs/>
          <w:color w:val="000000"/>
          <w:sz w:val="22"/>
          <w:szCs w:val="22"/>
        </w:rPr>
        <w:t xml:space="preserve">shall ensure that it has adequate rules, procedures, </w:t>
      </w:r>
      <w:proofErr w:type="gramStart"/>
      <w:r w:rsidR="00361EF4" w:rsidRPr="00736509">
        <w:rPr>
          <w:rFonts w:ascii="Arial" w:hAnsi="Arial" w:cs="Arial"/>
          <w:bCs/>
          <w:color w:val="000000"/>
          <w:sz w:val="22"/>
          <w:szCs w:val="22"/>
        </w:rPr>
        <w:t>systems</w:t>
      </w:r>
      <w:proofErr w:type="gramEnd"/>
      <w:r w:rsidR="00361EF4" w:rsidRPr="00736509">
        <w:rPr>
          <w:rFonts w:ascii="Arial" w:hAnsi="Arial" w:cs="Arial"/>
          <w:bCs/>
          <w:color w:val="000000"/>
          <w:sz w:val="22"/>
          <w:szCs w:val="22"/>
        </w:rPr>
        <w:t xml:space="preserve"> and mechanisms in place to address child exploitation</w:t>
      </w:r>
      <w:r w:rsidR="0082701E">
        <w:rPr>
          <w:rFonts w:ascii="Arial" w:hAnsi="Arial" w:cs="Arial"/>
          <w:bCs/>
          <w:color w:val="000000"/>
          <w:sz w:val="22"/>
          <w:szCs w:val="22"/>
        </w:rPr>
        <w:t xml:space="preserve"> and</w:t>
      </w:r>
      <w:r w:rsidR="003D2C64">
        <w:rPr>
          <w:rFonts w:ascii="Arial" w:hAnsi="Arial" w:cs="Arial"/>
          <w:bCs/>
          <w:color w:val="000000"/>
          <w:sz w:val="22"/>
          <w:szCs w:val="22"/>
        </w:rPr>
        <w:t xml:space="preserve"> abuse</w:t>
      </w:r>
      <w:r w:rsidR="00361EF4" w:rsidRPr="00736509">
        <w:rPr>
          <w:rFonts w:ascii="Arial" w:hAnsi="Arial" w:cs="Arial"/>
          <w:bCs/>
          <w:color w:val="000000"/>
          <w:sz w:val="22"/>
          <w:szCs w:val="22"/>
        </w:rPr>
        <w:t>, as well as sexual exploitation and abuse cases.</w:t>
      </w:r>
    </w:p>
    <w:p w14:paraId="1F92C2D2" w14:textId="7B9CA526" w:rsidR="00361EF4" w:rsidRPr="00736509" w:rsidRDefault="00BA4F57" w:rsidP="00E27CE6">
      <w:pPr>
        <w:pStyle w:val="DefaultText"/>
        <w:numPr>
          <w:ilvl w:val="1"/>
          <w:numId w:val="53"/>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hanging="567"/>
        <w:rPr>
          <w:rFonts w:ascii="Arial" w:hAnsi="Arial" w:cs="Arial"/>
          <w:bCs/>
          <w:color w:val="000000"/>
          <w:sz w:val="22"/>
          <w:szCs w:val="22"/>
        </w:rPr>
      </w:pPr>
      <w:r>
        <w:rPr>
          <w:rFonts w:ascii="Arial" w:hAnsi="Arial" w:cs="Arial"/>
          <w:bCs/>
          <w:color w:val="000000"/>
          <w:sz w:val="22"/>
          <w:szCs w:val="22"/>
        </w:rPr>
        <w:t xml:space="preserve">The </w:t>
      </w:r>
      <w:r w:rsidR="00186ED5">
        <w:rPr>
          <w:rFonts w:asciiTheme="minorBidi" w:hAnsiTheme="minorBidi" w:cstheme="minorBidi"/>
          <w:bCs/>
          <w:sz w:val="22"/>
          <w:szCs w:val="22"/>
        </w:rPr>
        <w:t>Project Partner</w:t>
      </w:r>
      <w:r w:rsidR="00361EF4" w:rsidRPr="00736509">
        <w:rPr>
          <w:rFonts w:ascii="Arial" w:hAnsi="Arial" w:cs="Arial"/>
          <w:bCs/>
          <w:color w:val="000000"/>
          <w:sz w:val="22"/>
          <w:szCs w:val="22"/>
        </w:rPr>
        <w:t xml:space="preserve"> shall investigate and take immediate action, including preventative measures, following fair and proper procedures, in response to any credible allegation that any member of its Personnel involved in the activities funded under this Agreement may be in breach of the CP Principles or the PSEA Principles, </w:t>
      </w:r>
      <w:proofErr w:type="gramStart"/>
      <w:r w:rsidR="00361EF4" w:rsidRPr="00736509">
        <w:rPr>
          <w:rFonts w:ascii="Arial" w:hAnsi="Arial" w:cs="Arial"/>
          <w:bCs/>
          <w:color w:val="000000"/>
          <w:sz w:val="22"/>
          <w:szCs w:val="22"/>
        </w:rPr>
        <w:t>in particular of</w:t>
      </w:r>
      <w:proofErr w:type="gramEnd"/>
      <w:r w:rsidR="00361EF4" w:rsidRPr="00736509">
        <w:rPr>
          <w:rFonts w:ascii="Arial" w:hAnsi="Arial" w:cs="Arial"/>
          <w:bCs/>
          <w:color w:val="000000"/>
          <w:sz w:val="22"/>
          <w:szCs w:val="22"/>
        </w:rPr>
        <w:t xml:space="preserve"> those laid down in clause 4.5 of the PSEA Policy. </w:t>
      </w:r>
      <w:r>
        <w:rPr>
          <w:rFonts w:ascii="Arial" w:hAnsi="Arial" w:cs="Arial"/>
          <w:bCs/>
          <w:color w:val="000000"/>
          <w:sz w:val="22"/>
          <w:szCs w:val="22"/>
        </w:rPr>
        <w:t xml:space="preserve">The </w:t>
      </w:r>
      <w:r w:rsidR="00186ED5">
        <w:rPr>
          <w:rFonts w:asciiTheme="minorBidi" w:hAnsiTheme="minorBidi" w:cstheme="minorBidi"/>
          <w:bCs/>
          <w:sz w:val="22"/>
          <w:szCs w:val="22"/>
        </w:rPr>
        <w:t xml:space="preserve">Project Partner </w:t>
      </w:r>
      <w:r w:rsidR="00361EF4" w:rsidRPr="00736509">
        <w:rPr>
          <w:rFonts w:ascii="Arial" w:hAnsi="Arial" w:cs="Arial"/>
          <w:bCs/>
          <w:color w:val="000000"/>
          <w:sz w:val="22"/>
          <w:szCs w:val="22"/>
        </w:rPr>
        <w:t xml:space="preserve">may refer the case to law enforcement </w:t>
      </w:r>
      <w:proofErr w:type="gramStart"/>
      <w:r w:rsidR="00361EF4" w:rsidRPr="00736509">
        <w:rPr>
          <w:rFonts w:ascii="Arial" w:hAnsi="Arial" w:cs="Arial"/>
          <w:bCs/>
          <w:color w:val="000000"/>
          <w:sz w:val="22"/>
          <w:szCs w:val="22"/>
        </w:rPr>
        <w:t>authorities as the case may be</w:t>
      </w:r>
      <w:proofErr w:type="gramEnd"/>
      <w:r w:rsidR="00361EF4" w:rsidRPr="00736509">
        <w:rPr>
          <w:rFonts w:ascii="Arial" w:hAnsi="Arial" w:cs="Arial"/>
          <w:bCs/>
          <w:color w:val="000000"/>
          <w:sz w:val="22"/>
          <w:szCs w:val="22"/>
        </w:rPr>
        <w:t>.</w:t>
      </w:r>
    </w:p>
    <w:p w14:paraId="0A066529" w14:textId="1D063497" w:rsidR="00361EF4" w:rsidRPr="00736509" w:rsidRDefault="00BA4F57" w:rsidP="00E27CE6">
      <w:pPr>
        <w:pStyle w:val="DefaultText"/>
        <w:numPr>
          <w:ilvl w:val="1"/>
          <w:numId w:val="53"/>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hanging="567"/>
        <w:rPr>
          <w:rFonts w:ascii="Arial" w:hAnsi="Arial" w:cs="Arial"/>
          <w:bCs/>
          <w:color w:val="000000"/>
          <w:sz w:val="22"/>
          <w:szCs w:val="22"/>
        </w:rPr>
      </w:pPr>
      <w:r>
        <w:rPr>
          <w:rFonts w:ascii="Arial" w:hAnsi="Arial" w:cs="Arial"/>
          <w:bCs/>
          <w:color w:val="000000"/>
          <w:sz w:val="22"/>
          <w:szCs w:val="22"/>
        </w:rPr>
        <w:t xml:space="preserve">The </w:t>
      </w:r>
      <w:r w:rsidR="00186ED5">
        <w:rPr>
          <w:rFonts w:asciiTheme="minorBidi" w:hAnsiTheme="minorBidi" w:cstheme="minorBidi"/>
          <w:bCs/>
          <w:sz w:val="22"/>
          <w:szCs w:val="22"/>
        </w:rPr>
        <w:t xml:space="preserve">Project Partner </w:t>
      </w:r>
      <w:r w:rsidR="00361EF4" w:rsidRPr="00736509">
        <w:rPr>
          <w:rFonts w:ascii="Arial" w:hAnsi="Arial" w:cs="Arial"/>
          <w:bCs/>
          <w:color w:val="000000"/>
          <w:sz w:val="22"/>
          <w:szCs w:val="22"/>
        </w:rPr>
        <w:t xml:space="preserve">shall notify the </w:t>
      </w:r>
      <w:r w:rsidR="00E972A0">
        <w:rPr>
          <w:rFonts w:ascii="Arial" w:hAnsi="Arial" w:cs="Arial"/>
          <w:bCs/>
          <w:color w:val="000000"/>
          <w:sz w:val="22"/>
          <w:szCs w:val="22"/>
        </w:rPr>
        <w:t>IFRC</w:t>
      </w:r>
      <w:r w:rsidR="00361EF4" w:rsidRPr="00736509">
        <w:rPr>
          <w:rFonts w:ascii="Arial" w:hAnsi="Arial" w:cs="Arial"/>
          <w:bCs/>
          <w:color w:val="000000"/>
          <w:sz w:val="22"/>
          <w:szCs w:val="22"/>
        </w:rPr>
        <w:t xml:space="preserve"> of any Personnel accused of, charged with, arrested for, or convicted of, criminal offences relating to child exploitation</w:t>
      </w:r>
      <w:r w:rsidR="002C7E0E">
        <w:rPr>
          <w:rFonts w:ascii="Arial" w:hAnsi="Arial" w:cs="Arial"/>
          <w:bCs/>
          <w:color w:val="000000"/>
          <w:sz w:val="22"/>
          <w:szCs w:val="22"/>
        </w:rPr>
        <w:t xml:space="preserve">, child </w:t>
      </w:r>
      <w:r w:rsidR="00361EF4" w:rsidRPr="00736509">
        <w:rPr>
          <w:rFonts w:ascii="Arial" w:hAnsi="Arial" w:cs="Arial"/>
          <w:bCs/>
          <w:color w:val="000000"/>
          <w:sz w:val="22"/>
          <w:szCs w:val="22"/>
        </w:rPr>
        <w:t xml:space="preserve">abuse or to sexual exploitation and abuse. </w:t>
      </w:r>
    </w:p>
    <w:p w14:paraId="4ECD59F6" w14:textId="6286E592" w:rsidR="00361EF4" w:rsidRPr="00736509" w:rsidRDefault="00BA4F57" w:rsidP="00E27CE6">
      <w:pPr>
        <w:pStyle w:val="DefaultText"/>
        <w:numPr>
          <w:ilvl w:val="1"/>
          <w:numId w:val="53"/>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hanging="567"/>
        <w:rPr>
          <w:rFonts w:ascii="Arial" w:hAnsi="Arial" w:cs="Arial"/>
          <w:bCs/>
          <w:color w:val="000000"/>
          <w:sz w:val="22"/>
          <w:szCs w:val="22"/>
        </w:rPr>
      </w:pPr>
      <w:r>
        <w:rPr>
          <w:rFonts w:ascii="Arial" w:hAnsi="Arial" w:cs="Arial"/>
          <w:bCs/>
          <w:color w:val="000000"/>
          <w:sz w:val="22"/>
          <w:szCs w:val="22"/>
        </w:rPr>
        <w:t xml:space="preserve">The </w:t>
      </w:r>
      <w:r w:rsidR="00186ED5">
        <w:rPr>
          <w:rFonts w:asciiTheme="minorBidi" w:hAnsiTheme="minorBidi" w:cstheme="minorBidi"/>
          <w:bCs/>
          <w:sz w:val="22"/>
          <w:szCs w:val="22"/>
        </w:rPr>
        <w:t xml:space="preserve">Project Partner </w:t>
      </w:r>
      <w:r w:rsidR="00361EF4" w:rsidRPr="00736509">
        <w:rPr>
          <w:rFonts w:ascii="Arial" w:hAnsi="Arial" w:cs="Arial"/>
          <w:bCs/>
          <w:color w:val="000000"/>
          <w:sz w:val="22"/>
          <w:szCs w:val="22"/>
        </w:rPr>
        <w:t xml:space="preserve">shall immediately inform the </w:t>
      </w:r>
      <w:r w:rsidR="00E972A0">
        <w:rPr>
          <w:rFonts w:ascii="Arial" w:hAnsi="Arial" w:cs="Arial"/>
          <w:bCs/>
          <w:color w:val="000000"/>
          <w:sz w:val="22"/>
          <w:szCs w:val="22"/>
        </w:rPr>
        <w:t>IFRC</w:t>
      </w:r>
      <w:r w:rsidR="00361EF4" w:rsidRPr="00736509">
        <w:rPr>
          <w:rFonts w:ascii="Arial" w:hAnsi="Arial" w:cs="Arial"/>
          <w:bCs/>
          <w:color w:val="000000"/>
          <w:sz w:val="22"/>
          <w:szCs w:val="22"/>
        </w:rPr>
        <w:t xml:space="preserve"> of any substantiated allegations, and any actions or measures taken, including the findings of the investigations and related sanctions.</w:t>
      </w:r>
    </w:p>
    <w:p w14:paraId="03AFB4F2" w14:textId="0C869A06" w:rsidR="00361EF4" w:rsidRPr="00736509" w:rsidRDefault="00BA4F57" w:rsidP="00E27CE6">
      <w:pPr>
        <w:pStyle w:val="DefaultText"/>
        <w:numPr>
          <w:ilvl w:val="1"/>
          <w:numId w:val="53"/>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hanging="567"/>
        <w:rPr>
          <w:rFonts w:ascii="Arial" w:hAnsi="Arial" w:cs="Arial"/>
          <w:bCs/>
          <w:color w:val="000000"/>
          <w:sz w:val="22"/>
          <w:szCs w:val="22"/>
        </w:rPr>
      </w:pPr>
      <w:r>
        <w:rPr>
          <w:rFonts w:ascii="Arial" w:hAnsi="Arial" w:cs="Arial"/>
          <w:bCs/>
          <w:color w:val="000000"/>
          <w:sz w:val="22"/>
          <w:szCs w:val="22"/>
        </w:rPr>
        <w:t xml:space="preserve">The </w:t>
      </w:r>
      <w:r w:rsidR="00186ED5">
        <w:rPr>
          <w:rFonts w:asciiTheme="minorBidi" w:hAnsiTheme="minorBidi" w:cstheme="minorBidi"/>
          <w:bCs/>
          <w:sz w:val="22"/>
          <w:szCs w:val="22"/>
        </w:rPr>
        <w:t xml:space="preserve">Project Partner </w:t>
      </w:r>
      <w:r w:rsidR="00361EF4" w:rsidRPr="00736509">
        <w:rPr>
          <w:rFonts w:ascii="Arial" w:hAnsi="Arial" w:cs="Arial"/>
          <w:bCs/>
          <w:color w:val="000000"/>
          <w:sz w:val="22"/>
          <w:szCs w:val="22"/>
        </w:rPr>
        <w:t>acknowledges that:</w:t>
      </w:r>
    </w:p>
    <w:p w14:paraId="7FBE2572" w14:textId="6FCFA0F7" w:rsidR="00736509" w:rsidRPr="00736509" w:rsidRDefault="00361EF4" w:rsidP="00C516BA">
      <w:pPr>
        <w:pStyle w:val="NoSpacing"/>
        <w:numPr>
          <w:ilvl w:val="0"/>
          <w:numId w:val="25"/>
        </w:numPr>
        <w:spacing w:before="120"/>
        <w:ind w:left="993" w:hanging="426"/>
        <w:jc w:val="both"/>
        <w:rPr>
          <w:rFonts w:ascii="Arial" w:hAnsi="Arial" w:cs="Arial"/>
          <w:bCs/>
        </w:rPr>
      </w:pPr>
      <w:r w:rsidRPr="00736509">
        <w:rPr>
          <w:rFonts w:ascii="Arial" w:hAnsi="Arial" w:cs="Arial"/>
          <w:bCs/>
        </w:rPr>
        <w:t xml:space="preserve">The provisions hereof constitute an essential element of this Agreement and that any breach entitles the </w:t>
      </w:r>
      <w:r w:rsidR="00E972A0">
        <w:rPr>
          <w:rFonts w:ascii="Arial" w:hAnsi="Arial" w:cs="Arial"/>
          <w:bCs/>
        </w:rPr>
        <w:t>IFRC</w:t>
      </w:r>
      <w:r w:rsidRPr="00736509">
        <w:rPr>
          <w:rFonts w:ascii="Arial" w:hAnsi="Arial" w:cs="Arial"/>
          <w:bCs/>
        </w:rPr>
        <w:t xml:space="preserve"> to terminate immediately this Agreement, without any liability; and</w:t>
      </w:r>
    </w:p>
    <w:p w14:paraId="28D263BA" w14:textId="57800CC8" w:rsidR="00361EF4" w:rsidRPr="00736509" w:rsidRDefault="00361EF4" w:rsidP="00C516BA">
      <w:pPr>
        <w:pStyle w:val="NoSpacing"/>
        <w:numPr>
          <w:ilvl w:val="0"/>
          <w:numId w:val="25"/>
        </w:numPr>
        <w:spacing w:before="120"/>
        <w:ind w:left="993" w:hanging="426"/>
        <w:jc w:val="both"/>
        <w:rPr>
          <w:rFonts w:ascii="Arial" w:hAnsi="Arial" w:cs="Arial"/>
          <w:bCs/>
        </w:rPr>
      </w:pPr>
      <w:r w:rsidRPr="00736509">
        <w:rPr>
          <w:rFonts w:ascii="Arial" w:hAnsi="Arial" w:cs="Arial"/>
          <w:bCs/>
        </w:rPr>
        <w:t xml:space="preserve">The </w:t>
      </w:r>
      <w:r w:rsidR="00E972A0">
        <w:rPr>
          <w:rFonts w:ascii="Arial" w:hAnsi="Arial" w:cs="Arial"/>
          <w:bCs/>
        </w:rPr>
        <w:t>IFRC</w:t>
      </w:r>
      <w:r w:rsidRPr="00736509">
        <w:rPr>
          <w:rFonts w:ascii="Arial" w:hAnsi="Arial" w:cs="Arial"/>
          <w:bCs/>
        </w:rPr>
        <w:t xml:space="preserve"> may request audits or other measures to ensure compliance with the CP and the PSEA Principles.</w:t>
      </w:r>
    </w:p>
    <w:p w14:paraId="305D1568" w14:textId="3CAF7BAD" w:rsidR="00022B63" w:rsidRDefault="00022B63" w:rsidP="00F30039">
      <w:pPr>
        <w:pStyle w:val="DefaultText"/>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0"/>
        <w:rPr>
          <w:rFonts w:asciiTheme="minorBidi" w:hAnsiTheme="minorBidi" w:cstheme="minorBidi"/>
          <w:b/>
          <w:smallCaps/>
          <w:sz w:val="22"/>
          <w:szCs w:val="22"/>
          <w:u w:val="single"/>
        </w:rPr>
      </w:pPr>
    </w:p>
    <w:p w14:paraId="16DB8ACD" w14:textId="4B97848D" w:rsidR="00AE1A0B" w:rsidRPr="007E5E3B" w:rsidRDefault="00AE1A0B" w:rsidP="00E27CE6">
      <w:pPr>
        <w:pStyle w:val="ListParagraph"/>
        <w:numPr>
          <w:ilvl w:val="0"/>
          <w:numId w:val="53"/>
        </w:numPr>
        <w:spacing w:before="120"/>
        <w:ind w:left="567" w:hanging="567"/>
        <w:jc w:val="both"/>
        <w:rPr>
          <w:rFonts w:asciiTheme="minorBidi" w:hAnsiTheme="minorBidi" w:cstheme="minorBidi"/>
          <w:b/>
          <w:bCs/>
          <w:color w:val="000000"/>
          <w:sz w:val="22"/>
          <w:szCs w:val="22"/>
          <w:u w:val="single"/>
          <w:lang w:val="en-GB" w:eastAsia="en-GB"/>
        </w:rPr>
      </w:pPr>
      <w:r>
        <w:rPr>
          <w:rFonts w:ascii="Arial" w:hAnsi="Arial" w:cs="Arial"/>
          <w:b/>
          <w:smallCaps/>
          <w:sz w:val="22"/>
          <w:szCs w:val="22"/>
          <w:u w:val="single"/>
        </w:rPr>
        <w:t>DATA PROTECTION</w:t>
      </w:r>
    </w:p>
    <w:p w14:paraId="35503C42" w14:textId="37652086" w:rsidR="00AE1A0B" w:rsidRPr="00AB49D0" w:rsidRDefault="00AE1A0B" w:rsidP="00E27CE6">
      <w:pPr>
        <w:pStyle w:val="DefaultText"/>
        <w:numPr>
          <w:ilvl w:val="1"/>
          <w:numId w:val="53"/>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rPr>
          <w:rFonts w:ascii="Arial" w:hAnsi="Arial" w:cs="Arial"/>
          <w:bCs/>
          <w:color w:val="000000"/>
          <w:sz w:val="22"/>
          <w:szCs w:val="22"/>
        </w:rPr>
      </w:pPr>
      <w:bookmarkStart w:id="19" w:name="_Hlk535937709"/>
      <w:r w:rsidRPr="00AB49D0">
        <w:rPr>
          <w:rFonts w:ascii="Arial" w:hAnsi="Arial" w:cs="Arial"/>
          <w:bCs/>
          <w:color w:val="000000"/>
          <w:sz w:val="22"/>
          <w:szCs w:val="22"/>
        </w:rPr>
        <w:t>For the purposes of this Agreement, the following definitions shall apply</w:t>
      </w:r>
      <w:r w:rsidR="00203D80" w:rsidRPr="00AB49D0">
        <w:rPr>
          <w:rFonts w:ascii="Arial" w:hAnsi="Arial" w:cs="Arial"/>
          <w:bCs/>
          <w:color w:val="000000"/>
          <w:sz w:val="22"/>
          <w:szCs w:val="22"/>
        </w:rPr>
        <w:t>:</w:t>
      </w:r>
    </w:p>
    <w:p w14:paraId="62249068" w14:textId="77777777" w:rsidR="00AE1A0B" w:rsidRPr="00AB49D0" w:rsidRDefault="00AE1A0B" w:rsidP="00C516BA">
      <w:pPr>
        <w:pStyle w:val="ListParagraph"/>
        <w:numPr>
          <w:ilvl w:val="0"/>
          <w:numId w:val="28"/>
        </w:numPr>
        <w:spacing w:before="120"/>
        <w:ind w:left="851" w:hanging="284"/>
        <w:jc w:val="both"/>
        <w:rPr>
          <w:rFonts w:ascii="Arial" w:hAnsi="Arial" w:cs="Arial"/>
          <w:sz w:val="22"/>
          <w:szCs w:val="22"/>
        </w:rPr>
      </w:pPr>
      <w:r w:rsidRPr="00AB49D0">
        <w:rPr>
          <w:rFonts w:ascii="Arial" w:hAnsi="Arial" w:cs="Arial"/>
          <w:sz w:val="22"/>
          <w:szCs w:val="22"/>
        </w:rPr>
        <w:t>Personal Data: Any information relating to an identified or identifiable natural person.</w:t>
      </w:r>
    </w:p>
    <w:p w14:paraId="2FC4DD38" w14:textId="77777777" w:rsidR="00AE1A0B" w:rsidRPr="00AB49D0" w:rsidRDefault="00AE1A0B" w:rsidP="00C516BA">
      <w:pPr>
        <w:pStyle w:val="ListParagraph"/>
        <w:numPr>
          <w:ilvl w:val="0"/>
          <w:numId w:val="28"/>
        </w:numPr>
        <w:spacing w:before="120"/>
        <w:ind w:left="851" w:hanging="284"/>
        <w:jc w:val="both"/>
        <w:rPr>
          <w:rFonts w:ascii="Arial" w:hAnsi="Arial" w:cs="Arial"/>
          <w:sz w:val="22"/>
          <w:szCs w:val="22"/>
        </w:rPr>
      </w:pPr>
      <w:r w:rsidRPr="00AB49D0">
        <w:rPr>
          <w:rFonts w:ascii="Arial" w:hAnsi="Arial" w:cs="Arial"/>
          <w:sz w:val="22"/>
          <w:szCs w:val="22"/>
        </w:rPr>
        <w:t>Data Controller: The person or entity that determines the purposes and means of the processing of Personal Data.</w:t>
      </w:r>
    </w:p>
    <w:p w14:paraId="2E67755A" w14:textId="77777777" w:rsidR="00AE1A0B" w:rsidRPr="00AB49D0" w:rsidRDefault="00AE1A0B" w:rsidP="00C516BA">
      <w:pPr>
        <w:pStyle w:val="ListParagraph"/>
        <w:numPr>
          <w:ilvl w:val="0"/>
          <w:numId w:val="28"/>
        </w:numPr>
        <w:spacing w:before="120"/>
        <w:ind w:left="851" w:hanging="284"/>
        <w:jc w:val="both"/>
        <w:rPr>
          <w:rFonts w:ascii="Arial" w:hAnsi="Arial" w:cs="Arial"/>
          <w:sz w:val="22"/>
          <w:szCs w:val="22"/>
        </w:rPr>
      </w:pPr>
      <w:r w:rsidRPr="00AB49D0">
        <w:rPr>
          <w:rFonts w:ascii="Arial" w:hAnsi="Arial" w:cs="Arial"/>
          <w:sz w:val="22"/>
          <w:szCs w:val="22"/>
        </w:rPr>
        <w:t>Data Processor: The individual or entity that performs one or more processing operations on Personal Data under instructions from the Data Controller.</w:t>
      </w:r>
    </w:p>
    <w:p w14:paraId="520DC686" w14:textId="77777777" w:rsidR="00AE1A0B" w:rsidRPr="00AB49D0" w:rsidRDefault="00AE1A0B" w:rsidP="00C516BA">
      <w:pPr>
        <w:pStyle w:val="ListParagraph"/>
        <w:numPr>
          <w:ilvl w:val="0"/>
          <w:numId w:val="28"/>
        </w:numPr>
        <w:spacing w:before="120"/>
        <w:ind w:left="851" w:hanging="284"/>
        <w:jc w:val="both"/>
        <w:rPr>
          <w:rFonts w:ascii="Arial" w:hAnsi="Arial" w:cs="Arial"/>
          <w:sz w:val="22"/>
          <w:szCs w:val="22"/>
        </w:rPr>
      </w:pPr>
      <w:r w:rsidRPr="00AB49D0">
        <w:rPr>
          <w:rFonts w:ascii="Arial" w:hAnsi="Arial" w:cs="Arial"/>
          <w:sz w:val="22"/>
          <w:szCs w:val="22"/>
        </w:rPr>
        <w:t xml:space="preserve">Personal Data Breach: Unauthorized access to, or destruction, loss, </w:t>
      </w:r>
      <w:proofErr w:type="gramStart"/>
      <w:r w:rsidRPr="00AB49D0">
        <w:rPr>
          <w:rFonts w:ascii="Arial" w:hAnsi="Arial" w:cs="Arial"/>
          <w:sz w:val="22"/>
          <w:szCs w:val="22"/>
        </w:rPr>
        <w:t>alteration</w:t>
      </w:r>
      <w:proofErr w:type="gramEnd"/>
      <w:r w:rsidRPr="00AB49D0">
        <w:rPr>
          <w:rFonts w:ascii="Arial" w:hAnsi="Arial" w:cs="Arial"/>
          <w:sz w:val="22"/>
          <w:szCs w:val="22"/>
        </w:rPr>
        <w:t xml:space="preserve"> or disclosure of Personal Data.</w:t>
      </w:r>
    </w:p>
    <w:p w14:paraId="7585F1CC" w14:textId="22CF909A" w:rsidR="00AE1A0B" w:rsidRPr="00AB49D0" w:rsidRDefault="00AE1A0B" w:rsidP="00E27CE6">
      <w:pPr>
        <w:pStyle w:val="DefaultText"/>
        <w:numPr>
          <w:ilvl w:val="1"/>
          <w:numId w:val="53"/>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hanging="567"/>
        <w:rPr>
          <w:rFonts w:ascii="Arial" w:hAnsi="Arial" w:cs="Arial"/>
          <w:bCs/>
          <w:color w:val="000000"/>
          <w:sz w:val="22"/>
          <w:szCs w:val="22"/>
        </w:rPr>
      </w:pPr>
      <w:r w:rsidRPr="00AB49D0">
        <w:rPr>
          <w:rFonts w:ascii="Arial" w:hAnsi="Arial" w:cs="Arial"/>
          <w:bCs/>
          <w:color w:val="000000"/>
          <w:sz w:val="22"/>
          <w:szCs w:val="22"/>
        </w:rPr>
        <w:lastRenderedPageBreak/>
        <w:t xml:space="preserve">In general, the Parties agree to comply with any applicable laws and internally binding policies (in particular, the IFRC’s Policy on the Protection of Personal Data [“IFRC Policy”]), procedures and guidelines related to data protection. The </w:t>
      </w:r>
      <w:r w:rsidR="00186ED5">
        <w:rPr>
          <w:rFonts w:asciiTheme="minorBidi" w:hAnsiTheme="minorBidi" w:cstheme="minorBidi"/>
          <w:bCs/>
          <w:sz w:val="22"/>
          <w:szCs w:val="22"/>
        </w:rPr>
        <w:t>Project Partner</w:t>
      </w:r>
      <w:r w:rsidRPr="00AB49D0">
        <w:rPr>
          <w:rFonts w:ascii="Arial" w:hAnsi="Arial" w:cs="Arial"/>
          <w:bCs/>
          <w:color w:val="000000"/>
          <w:sz w:val="22"/>
          <w:szCs w:val="22"/>
        </w:rPr>
        <w:t>, as the Data Processor, further agrees that it shall:</w:t>
      </w:r>
    </w:p>
    <w:p w14:paraId="2E9A0743" w14:textId="095300DE" w:rsidR="00AE1A0B" w:rsidRDefault="00AE1A0B" w:rsidP="00C516BA">
      <w:pPr>
        <w:pStyle w:val="ListParagraph"/>
        <w:numPr>
          <w:ilvl w:val="0"/>
          <w:numId w:val="29"/>
        </w:numPr>
        <w:spacing w:before="120"/>
        <w:ind w:left="993" w:hanging="426"/>
        <w:jc w:val="both"/>
        <w:rPr>
          <w:rFonts w:ascii="Arial" w:hAnsi="Arial" w:cs="Arial"/>
          <w:sz w:val="22"/>
          <w:szCs w:val="22"/>
        </w:rPr>
      </w:pPr>
      <w:r w:rsidRPr="009F7CB2">
        <w:rPr>
          <w:rFonts w:ascii="Arial" w:hAnsi="Arial" w:cs="Arial"/>
          <w:sz w:val="22"/>
          <w:szCs w:val="22"/>
        </w:rPr>
        <w:t xml:space="preserve">only use the Personal Data for the purposes of fulfilling this Agreement, and more generally according to the </w:t>
      </w:r>
      <w:r w:rsidR="00E972A0">
        <w:rPr>
          <w:rFonts w:ascii="Arial" w:hAnsi="Arial" w:cs="Arial"/>
          <w:sz w:val="22"/>
          <w:szCs w:val="22"/>
        </w:rPr>
        <w:t>IFRC</w:t>
      </w:r>
      <w:r w:rsidRPr="009F7CB2">
        <w:rPr>
          <w:rFonts w:ascii="Arial" w:hAnsi="Arial" w:cs="Arial"/>
          <w:sz w:val="22"/>
          <w:szCs w:val="22"/>
        </w:rPr>
        <w:t xml:space="preserve">’s </w:t>
      </w:r>
      <w:proofErr w:type="gramStart"/>
      <w:r w:rsidRPr="009F7CB2">
        <w:rPr>
          <w:rFonts w:ascii="Arial" w:hAnsi="Arial" w:cs="Arial"/>
          <w:sz w:val="22"/>
          <w:szCs w:val="22"/>
        </w:rPr>
        <w:t>instructions;</w:t>
      </w:r>
      <w:proofErr w:type="gramEnd"/>
    </w:p>
    <w:p w14:paraId="4330FC61" w14:textId="77777777" w:rsidR="009F7CB2" w:rsidRDefault="00AE1A0B" w:rsidP="00C516BA">
      <w:pPr>
        <w:pStyle w:val="ListParagraph"/>
        <w:numPr>
          <w:ilvl w:val="0"/>
          <w:numId w:val="29"/>
        </w:numPr>
        <w:spacing w:before="120"/>
        <w:ind w:left="993" w:hanging="426"/>
        <w:jc w:val="both"/>
        <w:rPr>
          <w:rFonts w:ascii="Arial" w:hAnsi="Arial" w:cs="Arial"/>
          <w:sz w:val="22"/>
          <w:szCs w:val="22"/>
        </w:rPr>
      </w:pPr>
      <w:r w:rsidRPr="009F7CB2">
        <w:rPr>
          <w:rFonts w:ascii="Arial" w:hAnsi="Arial" w:cs="Arial"/>
          <w:sz w:val="22"/>
          <w:szCs w:val="22"/>
        </w:rPr>
        <w:t xml:space="preserve">maintain a record of all Personal Data processing </w:t>
      </w:r>
      <w:proofErr w:type="gramStart"/>
      <w:r w:rsidRPr="009F7CB2">
        <w:rPr>
          <w:rFonts w:ascii="Arial" w:hAnsi="Arial" w:cs="Arial"/>
          <w:sz w:val="22"/>
          <w:szCs w:val="22"/>
        </w:rPr>
        <w:t>activities;</w:t>
      </w:r>
      <w:proofErr w:type="gramEnd"/>
    </w:p>
    <w:p w14:paraId="5C602B86" w14:textId="760BF132" w:rsidR="00AE1A0B" w:rsidRPr="009F7CB2" w:rsidRDefault="00AE1A0B" w:rsidP="00C516BA">
      <w:pPr>
        <w:pStyle w:val="ListParagraph"/>
        <w:numPr>
          <w:ilvl w:val="0"/>
          <w:numId w:val="29"/>
        </w:numPr>
        <w:spacing w:before="120"/>
        <w:ind w:left="993" w:hanging="426"/>
        <w:jc w:val="both"/>
        <w:rPr>
          <w:rFonts w:ascii="Arial" w:hAnsi="Arial" w:cs="Arial"/>
          <w:sz w:val="22"/>
          <w:szCs w:val="22"/>
        </w:rPr>
      </w:pPr>
      <w:r w:rsidRPr="009F7CB2">
        <w:rPr>
          <w:rFonts w:ascii="Arial" w:hAnsi="Arial" w:cs="Arial"/>
          <w:sz w:val="22"/>
          <w:szCs w:val="22"/>
        </w:rPr>
        <w:t xml:space="preserve">implement sufficient (taking into account the sensitivity of the Personal Data concerned) physical, organizational and technical safeguards to prevent the unauthorized alteration or loss of, or access to the Personal </w:t>
      </w:r>
      <w:proofErr w:type="gramStart"/>
      <w:r w:rsidRPr="009F7CB2">
        <w:rPr>
          <w:rFonts w:ascii="Arial" w:hAnsi="Arial" w:cs="Arial"/>
          <w:sz w:val="22"/>
          <w:szCs w:val="22"/>
        </w:rPr>
        <w:t>Data;</w:t>
      </w:r>
      <w:bookmarkStart w:id="20" w:name="_Hlk7103770"/>
      <w:proofErr w:type="gramEnd"/>
    </w:p>
    <w:p w14:paraId="70729ADA" w14:textId="35CC59F0" w:rsidR="00AE1A0B" w:rsidRPr="00AB49D0" w:rsidRDefault="00AE1A0B" w:rsidP="00C516BA">
      <w:pPr>
        <w:pStyle w:val="ListParagraph"/>
        <w:numPr>
          <w:ilvl w:val="0"/>
          <w:numId w:val="29"/>
        </w:numPr>
        <w:spacing w:before="120"/>
        <w:ind w:left="993" w:hanging="426"/>
        <w:jc w:val="both"/>
        <w:rPr>
          <w:rFonts w:ascii="Arial" w:hAnsi="Arial" w:cs="Arial"/>
          <w:sz w:val="22"/>
          <w:szCs w:val="22"/>
        </w:rPr>
      </w:pPr>
      <w:r w:rsidRPr="00AB49D0">
        <w:rPr>
          <w:rFonts w:ascii="Arial" w:hAnsi="Arial" w:cs="Arial"/>
          <w:sz w:val="22"/>
          <w:szCs w:val="22"/>
        </w:rPr>
        <w:t xml:space="preserve">not undertake any onward transfer or sharing of the Personal Data to third parties without the </w:t>
      </w:r>
      <w:r w:rsidR="00E972A0">
        <w:rPr>
          <w:rFonts w:ascii="Arial" w:hAnsi="Arial" w:cs="Arial"/>
          <w:sz w:val="22"/>
          <w:szCs w:val="22"/>
        </w:rPr>
        <w:t>IFRC</w:t>
      </w:r>
      <w:r w:rsidRPr="00AB49D0">
        <w:rPr>
          <w:rFonts w:ascii="Arial" w:hAnsi="Arial" w:cs="Arial"/>
          <w:sz w:val="22"/>
          <w:szCs w:val="22"/>
        </w:rPr>
        <w:t xml:space="preserve">’s express agreement, and where a third party (including any government) has requested such data, </w:t>
      </w:r>
      <w:proofErr w:type="gramStart"/>
      <w:r w:rsidRPr="00AB49D0">
        <w:rPr>
          <w:rFonts w:ascii="Arial" w:hAnsi="Arial" w:cs="Arial"/>
          <w:sz w:val="22"/>
          <w:szCs w:val="22"/>
        </w:rPr>
        <w:t xml:space="preserve">the </w:t>
      </w:r>
      <w:r w:rsidR="0034690F">
        <w:rPr>
          <w:rFonts w:ascii="Arial" w:hAnsi="Arial" w:cs="Arial"/>
          <w:sz w:val="22"/>
          <w:szCs w:val="22"/>
        </w:rPr>
        <w:t xml:space="preserve"> </w:t>
      </w:r>
      <w:r w:rsidR="00A613DA">
        <w:rPr>
          <w:rFonts w:ascii="Arial" w:hAnsi="Arial" w:cs="Arial"/>
          <w:sz w:val="22"/>
          <w:szCs w:val="22"/>
        </w:rPr>
        <w:t>Project</w:t>
      </w:r>
      <w:proofErr w:type="gramEnd"/>
      <w:r w:rsidR="00A613DA">
        <w:rPr>
          <w:rFonts w:ascii="Arial" w:hAnsi="Arial" w:cs="Arial"/>
          <w:sz w:val="22"/>
          <w:szCs w:val="22"/>
        </w:rPr>
        <w:t xml:space="preserve"> Partner </w:t>
      </w:r>
      <w:r w:rsidRPr="00AB49D0">
        <w:rPr>
          <w:rFonts w:ascii="Arial" w:hAnsi="Arial" w:cs="Arial"/>
          <w:sz w:val="22"/>
          <w:szCs w:val="22"/>
        </w:rPr>
        <w:t xml:space="preserve">agrees to promptly inform the </w:t>
      </w:r>
      <w:r w:rsidR="00E972A0">
        <w:rPr>
          <w:rFonts w:ascii="Arial" w:hAnsi="Arial" w:cs="Arial"/>
          <w:sz w:val="22"/>
          <w:szCs w:val="22"/>
        </w:rPr>
        <w:t>IFRC</w:t>
      </w:r>
      <w:r w:rsidRPr="00AB49D0">
        <w:rPr>
          <w:rFonts w:ascii="Arial" w:hAnsi="Arial" w:cs="Arial"/>
          <w:sz w:val="22"/>
          <w:szCs w:val="22"/>
        </w:rPr>
        <w:t xml:space="preserve"> to allow it to assert any privileges and immunities</w:t>
      </w:r>
      <w:bookmarkEnd w:id="20"/>
      <w:r w:rsidRPr="00AB49D0">
        <w:rPr>
          <w:rFonts w:ascii="Arial" w:hAnsi="Arial" w:cs="Arial"/>
          <w:sz w:val="22"/>
          <w:szCs w:val="22"/>
        </w:rPr>
        <w:t>;</w:t>
      </w:r>
    </w:p>
    <w:p w14:paraId="77ABA1F7" w14:textId="0ECA61EA" w:rsidR="00AE1A0B" w:rsidRPr="00AB49D0" w:rsidRDefault="00AE1A0B" w:rsidP="00C516BA">
      <w:pPr>
        <w:pStyle w:val="ListParagraph"/>
        <w:numPr>
          <w:ilvl w:val="0"/>
          <w:numId w:val="29"/>
        </w:numPr>
        <w:spacing w:before="120"/>
        <w:ind w:left="993" w:hanging="426"/>
        <w:jc w:val="both"/>
        <w:rPr>
          <w:rFonts w:ascii="Arial" w:hAnsi="Arial" w:cs="Arial"/>
          <w:sz w:val="22"/>
          <w:szCs w:val="22"/>
        </w:rPr>
      </w:pPr>
      <w:r w:rsidRPr="00AB49D0">
        <w:rPr>
          <w:rFonts w:ascii="Arial" w:hAnsi="Arial" w:cs="Arial"/>
          <w:sz w:val="22"/>
          <w:szCs w:val="22"/>
        </w:rPr>
        <w:t xml:space="preserve">not subcontract any part of the work involving the processing of Personal Data without the express consent of the </w:t>
      </w:r>
      <w:proofErr w:type="gramStart"/>
      <w:r w:rsidR="00E972A0">
        <w:rPr>
          <w:rFonts w:ascii="Arial" w:hAnsi="Arial" w:cs="Arial"/>
          <w:sz w:val="22"/>
          <w:szCs w:val="22"/>
        </w:rPr>
        <w:t>IFRC</w:t>
      </w:r>
      <w:r w:rsidRPr="00AB49D0">
        <w:rPr>
          <w:rFonts w:ascii="Arial" w:hAnsi="Arial" w:cs="Arial"/>
          <w:sz w:val="22"/>
          <w:szCs w:val="22"/>
        </w:rPr>
        <w:t>;</w:t>
      </w:r>
      <w:proofErr w:type="gramEnd"/>
    </w:p>
    <w:p w14:paraId="0E717BD7" w14:textId="784B6142" w:rsidR="00AE1A0B" w:rsidRPr="00AB49D0" w:rsidRDefault="00AE1A0B" w:rsidP="00C516BA">
      <w:pPr>
        <w:pStyle w:val="ListParagraph"/>
        <w:numPr>
          <w:ilvl w:val="0"/>
          <w:numId w:val="29"/>
        </w:numPr>
        <w:spacing w:before="120"/>
        <w:ind w:left="993" w:hanging="426"/>
        <w:jc w:val="both"/>
        <w:rPr>
          <w:rFonts w:ascii="Arial" w:hAnsi="Arial" w:cs="Arial"/>
          <w:sz w:val="22"/>
          <w:szCs w:val="22"/>
        </w:rPr>
      </w:pPr>
      <w:r w:rsidRPr="00AB49D0">
        <w:rPr>
          <w:rFonts w:ascii="Arial" w:hAnsi="Arial" w:cs="Arial"/>
          <w:sz w:val="22"/>
          <w:szCs w:val="22"/>
        </w:rPr>
        <w:t xml:space="preserve">provide the </w:t>
      </w:r>
      <w:r w:rsidR="00E972A0">
        <w:rPr>
          <w:rFonts w:ascii="Arial" w:hAnsi="Arial" w:cs="Arial"/>
          <w:sz w:val="22"/>
          <w:szCs w:val="22"/>
        </w:rPr>
        <w:t>IFRC</w:t>
      </w:r>
      <w:r w:rsidRPr="00AB49D0">
        <w:rPr>
          <w:rFonts w:ascii="Arial" w:hAnsi="Arial" w:cs="Arial"/>
          <w:sz w:val="22"/>
          <w:szCs w:val="22"/>
        </w:rPr>
        <w:t xml:space="preserve"> </w:t>
      </w:r>
      <w:r w:rsidRPr="009F7CB2">
        <w:rPr>
          <w:rFonts w:ascii="Arial" w:hAnsi="Arial" w:cs="Arial"/>
          <w:sz w:val="22"/>
          <w:szCs w:val="22"/>
        </w:rPr>
        <w:t xml:space="preserve">with any reasonable assistance in order to allow it to comply with its data protection </w:t>
      </w:r>
      <w:proofErr w:type="gramStart"/>
      <w:r w:rsidRPr="009F7CB2">
        <w:rPr>
          <w:rFonts w:ascii="Arial" w:hAnsi="Arial" w:cs="Arial"/>
          <w:sz w:val="22"/>
          <w:szCs w:val="22"/>
        </w:rPr>
        <w:t>obligations;</w:t>
      </w:r>
      <w:proofErr w:type="gramEnd"/>
      <w:r w:rsidRPr="009F7CB2">
        <w:rPr>
          <w:rFonts w:ascii="Arial" w:hAnsi="Arial" w:cs="Arial"/>
          <w:sz w:val="22"/>
          <w:szCs w:val="22"/>
        </w:rPr>
        <w:t xml:space="preserve"> </w:t>
      </w:r>
      <w:r w:rsidRPr="00AB49D0">
        <w:rPr>
          <w:rFonts w:ascii="Arial" w:hAnsi="Arial" w:cs="Arial"/>
          <w:sz w:val="22"/>
          <w:szCs w:val="22"/>
        </w:rPr>
        <w:t xml:space="preserve">  </w:t>
      </w:r>
    </w:p>
    <w:p w14:paraId="32A8AB5E" w14:textId="4A553BE5" w:rsidR="00AE1A0B" w:rsidRPr="00AB49D0" w:rsidRDefault="00AE1A0B" w:rsidP="00C516BA">
      <w:pPr>
        <w:pStyle w:val="ListParagraph"/>
        <w:numPr>
          <w:ilvl w:val="0"/>
          <w:numId w:val="29"/>
        </w:numPr>
        <w:spacing w:before="120"/>
        <w:ind w:left="993" w:hanging="426"/>
        <w:jc w:val="both"/>
        <w:rPr>
          <w:rFonts w:ascii="Arial" w:hAnsi="Arial" w:cs="Arial"/>
          <w:sz w:val="22"/>
          <w:szCs w:val="22"/>
        </w:rPr>
      </w:pPr>
      <w:r w:rsidRPr="00AB49D0">
        <w:rPr>
          <w:rFonts w:ascii="Arial" w:hAnsi="Arial" w:cs="Arial"/>
          <w:sz w:val="22"/>
          <w:szCs w:val="22"/>
        </w:rPr>
        <w:t xml:space="preserve">promptly notify the </w:t>
      </w:r>
      <w:r w:rsidR="00E972A0">
        <w:rPr>
          <w:rFonts w:ascii="Arial" w:hAnsi="Arial" w:cs="Arial"/>
          <w:sz w:val="22"/>
          <w:szCs w:val="22"/>
        </w:rPr>
        <w:t>IFRC</w:t>
      </w:r>
      <w:r w:rsidRPr="00AB49D0">
        <w:rPr>
          <w:rFonts w:ascii="Arial" w:hAnsi="Arial" w:cs="Arial"/>
          <w:sz w:val="22"/>
          <w:szCs w:val="22"/>
        </w:rPr>
        <w:t xml:space="preserve"> </w:t>
      </w:r>
      <w:proofErr w:type="gramStart"/>
      <w:r w:rsidRPr="00AB49D0">
        <w:rPr>
          <w:rFonts w:ascii="Arial" w:hAnsi="Arial" w:cs="Arial"/>
          <w:sz w:val="22"/>
          <w:szCs w:val="22"/>
        </w:rPr>
        <w:t>in the event that</w:t>
      </w:r>
      <w:proofErr w:type="gramEnd"/>
      <w:r w:rsidRPr="00AB49D0">
        <w:rPr>
          <w:rFonts w:ascii="Arial" w:hAnsi="Arial" w:cs="Arial"/>
          <w:sz w:val="22"/>
          <w:szCs w:val="22"/>
        </w:rPr>
        <w:t xml:space="preserve"> any security incident (Personal Data breach) occurs</w:t>
      </w:r>
      <w:r w:rsidRPr="009F7CB2">
        <w:rPr>
          <w:rFonts w:ascii="Arial" w:hAnsi="Arial" w:cs="Arial"/>
          <w:sz w:val="22"/>
          <w:szCs w:val="22"/>
        </w:rPr>
        <w:t xml:space="preserve"> and promptly provide the </w:t>
      </w:r>
      <w:r w:rsidR="00E972A0">
        <w:rPr>
          <w:rFonts w:ascii="Arial" w:hAnsi="Arial" w:cs="Arial"/>
          <w:sz w:val="22"/>
          <w:szCs w:val="22"/>
        </w:rPr>
        <w:t>IFRC</w:t>
      </w:r>
      <w:r w:rsidRPr="009F7CB2">
        <w:rPr>
          <w:rFonts w:ascii="Arial" w:hAnsi="Arial" w:cs="Arial"/>
          <w:sz w:val="22"/>
          <w:szCs w:val="22"/>
        </w:rPr>
        <w:t xml:space="preserve"> with information on the nature of the incident, its likely consequences and the steps taken or proposed to be taken to address the incident</w:t>
      </w:r>
      <w:r w:rsidRPr="00AB49D0">
        <w:rPr>
          <w:rFonts w:ascii="Arial" w:hAnsi="Arial" w:cs="Arial"/>
          <w:sz w:val="22"/>
          <w:szCs w:val="22"/>
        </w:rPr>
        <w:t>; and</w:t>
      </w:r>
    </w:p>
    <w:p w14:paraId="0BC2FAD6" w14:textId="703A1E29" w:rsidR="00AE1A0B" w:rsidRPr="00AB49D0" w:rsidRDefault="00AE1A0B" w:rsidP="00C516BA">
      <w:pPr>
        <w:pStyle w:val="ListParagraph"/>
        <w:numPr>
          <w:ilvl w:val="0"/>
          <w:numId w:val="29"/>
        </w:numPr>
        <w:spacing w:before="120"/>
        <w:ind w:left="993" w:hanging="426"/>
        <w:jc w:val="both"/>
        <w:rPr>
          <w:rFonts w:ascii="Arial" w:hAnsi="Arial" w:cs="Arial"/>
          <w:sz w:val="22"/>
          <w:szCs w:val="22"/>
        </w:rPr>
      </w:pPr>
      <w:r w:rsidRPr="00AB49D0">
        <w:rPr>
          <w:rFonts w:ascii="Arial" w:hAnsi="Arial" w:cs="Arial"/>
          <w:sz w:val="22"/>
          <w:szCs w:val="22"/>
        </w:rPr>
        <w:t xml:space="preserve">return and/or destroy (as specified by the </w:t>
      </w:r>
      <w:r w:rsidR="00E972A0">
        <w:rPr>
          <w:rFonts w:ascii="Arial" w:hAnsi="Arial" w:cs="Arial"/>
          <w:sz w:val="22"/>
          <w:szCs w:val="22"/>
        </w:rPr>
        <w:t>IFRC</w:t>
      </w:r>
      <w:r w:rsidRPr="00AB49D0">
        <w:rPr>
          <w:rFonts w:ascii="Arial" w:hAnsi="Arial" w:cs="Arial"/>
          <w:sz w:val="22"/>
          <w:szCs w:val="22"/>
        </w:rPr>
        <w:t xml:space="preserve">) all Personal Data once the </w:t>
      </w:r>
      <w:r w:rsidR="00203D80" w:rsidRPr="00AB49D0">
        <w:rPr>
          <w:rFonts w:ascii="Arial" w:hAnsi="Arial" w:cs="Arial"/>
          <w:sz w:val="22"/>
          <w:szCs w:val="22"/>
        </w:rPr>
        <w:t xml:space="preserve">Agreement </w:t>
      </w:r>
      <w:r w:rsidRPr="00AB49D0">
        <w:rPr>
          <w:rFonts w:ascii="Arial" w:hAnsi="Arial" w:cs="Arial"/>
          <w:sz w:val="22"/>
          <w:szCs w:val="22"/>
        </w:rPr>
        <w:t xml:space="preserve">has completed, or at any time upon the </w:t>
      </w:r>
      <w:r w:rsidR="00E972A0">
        <w:rPr>
          <w:rFonts w:ascii="Arial" w:hAnsi="Arial" w:cs="Arial"/>
          <w:sz w:val="22"/>
          <w:szCs w:val="22"/>
        </w:rPr>
        <w:t>IFRC</w:t>
      </w:r>
      <w:r w:rsidRPr="00AB49D0">
        <w:rPr>
          <w:rFonts w:ascii="Arial" w:hAnsi="Arial" w:cs="Arial"/>
          <w:sz w:val="22"/>
          <w:szCs w:val="22"/>
        </w:rPr>
        <w:t>’s request.</w:t>
      </w:r>
    </w:p>
    <w:p w14:paraId="3408E800" w14:textId="43789392" w:rsidR="00AE1A0B" w:rsidRPr="00AB49D0" w:rsidRDefault="00AE1A0B" w:rsidP="00E27CE6">
      <w:pPr>
        <w:pStyle w:val="DefaultText"/>
        <w:numPr>
          <w:ilvl w:val="1"/>
          <w:numId w:val="53"/>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hanging="567"/>
        <w:rPr>
          <w:rFonts w:ascii="Arial" w:hAnsi="Arial" w:cs="Arial"/>
          <w:bCs/>
          <w:color w:val="000000"/>
          <w:sz w:val="22"/>
          <w:szCs w:val="22"/>
        </w:rPr>
      </w:pPr>
      <w:r w:rsidRPr="00AB49D0">
        <w:rPr>
          <w:rFonts w:ascii="Arial" w:hAnsi="Arial" w:cs="Arial"/>
          <w:bCs/>
          <w:color w:val="000000"/>
          <w:sz w:val="22"/>
          <w:szCs w:val="22"/>
        </w:rPr>
        <w:t>The</w:t>
      </w:r>
      <w:r w:rsidR="0034690F">
        <w:rPr>
          <w:rFonts w:ascii="Arial" w:hAnsi="Arial" w:cs="Arial"/>
          <w:bCs/>
          <w:color w:val="000000"/>
          <w:sz w:val="22"/>
          <w:szCs w:val="22"/>
        </w:rPr>
        <w:t xml:space="preserve"> </w:t>
      </w:r>
      <w:r w:rsidR="00186ED5">
        <w:rPr>
          <w:rFonts w:asciiTheme="minorBidi" w:hAnsiTheme="minorBidi" w:cstheme="minorBidi"/>
          <w:bCs/>
          <w:sz w:val="22"/>
          <w:szCs w:val="22"/>
        </w:rPr>
        <w:t xml:space="preserve">Project Partner </w:t>
      </w:r>
      <w:r w:rsidRPr="00AB49D0">
        <w:rPr>
          <w:rFonts w:ascii="Arial" w:hAnsi="Arial" w:cs="Arial"/>
          <w:bCs/>
          <w:color w:val="000000"/>
          <w:sz w:val="22"/>
          <w:szCs w:val="22"/>
        </w:rPr>
        <w:t xml:space="preserve">understands that the </w:t>
      </w:r>
      <w:r w:rsidR="00E972A0">
        <w:rPr>
          <w:rFonts w:ascii="Arial" w:hAnsi="Arial" w:cs="Arial"/>
          <w:bCs/>
          <w:color w:val="000000"/>
          <w:sz w:val="22"/>
          <w:szCs w:val="22"/>
        </w:rPr>
        <w:t>IFRC</w:t>
      </w:r>
      <w:r w:rsidRPr="00AB49D0">
        <w:rPr>
          <w:rFonts w:ascii="Arial" w:hAnsi="Arial" w:cs="Arial"/>
          <w:bCs/>
          <w:color w:val="000000"/>
          <w:sz w:val="22"/>
          <w:szCs w:val="22"/>
        </w:rPr>
        <w:t xml:space="preserve"> shall be entitled to receive Personal Data related to the </w:t>
      </w:r>
      <w:r w:rsidR="00203D80" w:rsidRPr="00AB49D0">
        <w:rPr>
          <w:rFonts w:ascii="Arial" w:hAnsi="Arial" w:cs="Arial"/>
          <w:bCs/>
          <w:color w:val="000000"/>
          <w:sz w:val="22"/>
          <w:szCs w:val="22"/>
        </w:rPr>
        <w:t xml:space="preserve">Agreement </w:t>
      </w:r>
      <w:r w:rsidRPr="00AB49D0">
        <w:rPr>
          <w:rFonts w:ascii="Arial" w:hAnsi="Arial" w:cs="Arial"/>
          <w:bCs/>
          <w:color w:val="000000"/>
          <w:sz w:val="22"/>
          <w:szCs w:val="22"/>
        </w:rPr>
        <w:t xml:space="preserve">for the purposes of establishing or defending legal claims, complying with contractual or legal obligations, archiving and research, </w:t>
      </w:r>
      <w:proofErr w:type="gramStart"/>
      <w:r w:rsidRPr="00AB49D0">
        <w:rPr>
          <w:rFonts w:ascii="Arial" w:hAnsi="Arial" w:cs="Arial"/>
          <w:bCs/>
          <w:color w:val="000000"/>
          <w:sz w:val="22"/>
          <w:szCs w:val="22"/>
        </w:rPr>
        <w:t>auditability</w:t>
      </w:r>
      <w:proofErr w:type="gramEnd"/>
      <w:r w:rsidRPr="00AB49D0">
        <w:rPr>
          <w:rFonts w:ascii="Arial" w:hAnsi="Arial" w:cs="Arial"/>
          <w:bCs/>
          <w:color w:val="000000"/>
          <w:sz w:val="22"/>
          <w:szCs w:val="22"/>
        </w:rPr>
        <w:t xml:space="preserve"> and sound management, and/or other legitimate interests pursued by the </w:t>
      </w:r>
      <w:r w:rsidR="00E972A0">
        <w:rPr>
          <w:rFonts w:ascii="Arial" w:hAnsi="Arial" w:cs="Arial"/>
          <w:bCs/>
          <w:color w:val="000000"/>
          <w:sz w:val="22"/>
          <w:szCs w:val="22"/>
        </w:rPr>
        <w:t>IFRC</w:t>
      </w:r>
      <w:r w:rsidRPr="00AB49D0">
        <w:rPr>
          <w:rFonts w:ascii="Arial" w:hAnsi="Arial" w:cs="Arial"/>
          <w:bCs/>
          <w:color w:val="000000"/>
          <w:sz w:val="22"/>
          <w:szCs w:val="22"/>
        </w:rPr>
        <w:t>.</w:t>
      </w:r>
    </w:p>
    <w:bookmarkEnd w:id="19"/>
    <w:p w14:paraId="0EC4F74F" w14:textId="77777777" w:rsidR="00AE1A0B" w:rsidRPr="00AE1A0B" w:rsidRDefault="00AE1A0B" w:rsidP="00F30039">
      <w:pPr>
        <w:pStyle w:val="DefaultText"/>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0"/>
        <w:rPr>
          <w:rFonts w:ascii="Arial" w:hAnsi="Arial" w:cs="Arial"/>
          <w:b/>
          <w:smallCaps/>
          <w:sz w:val="22"/>
          <w:szCs w:val="22"/>
          <w:u w:val="single"/>
          <w:lang w:val="en-NZ"/>
        </w:rPr>
      </w:pPr>
    </w:p>
    <w:p w14:paraId="5F88CC19" w14:textId="0BAA145A" w:rsidR="004F5B43" w:rsidRPr="007E5E3B" w:rsidRDefault="0022753E" w:rsidP="00E27CE6">
      <w:pPr>
        <w:pStyle w:val="ListParagraph"/>
        <w:numPr>
          <w:ilvl w:val="0"/>
          <w:numId w:val="53"/>
        </w:numPr>
        <w:spacing w:before="120"/>
        <w:ind w:left="567" w:hanging="567"/>
        <w:jc w:val="both"/>
        <w:rPr>
          <w:rFonts w:asciiTheme="minorBidi" w:hAnsiTheme="minorBidi" w:cstheme="minorBidi"/>
          <w:b/>
          <w:bCs/>
          <w:color w:val="000000"/>
          <w:sz w:val="22"/>
          <w:szCs w:val="22"/>
          <w:u w:val="single"/>
          <w:lang w:val="en-GB" w:eastAsia="en-GB"/>
        </w:rPr>
      </w:pPr>
      <w:r w:rsidRPr="007E5E3B">
        <w:rPr>
          <w:rFonts w:asciiTheme="minorBidi" w:hAnsiTheme="minorBidi" w:cstheme="minorBidi"/>
          <w:b/>
          <w:bCs/>
          <w:color w:val="000000"/>
          <w:sz w:val="22"/>
          <w:szCs w:val="22"/>
          <w:u w:val="single"/>
          <w:lang w:val="en-GB" w:eastAsia="en-GB"/>
        </w:rPr>
        <w:t>I</w:t>
      </w:r>
      <w:r w:rsidR="00AE362D" w:rsidRPr="007E5E3B">
        <w:rPr>
          <w:rFonts w:asciiTheme="minorBidi" w:hAnsiTheme="minorBidi" w:cstheme="minorBidi"/>
          <w:b/>
          <w:bCs/>
          <w:color w:val="000000"/>
          <w:sz w:val="22"/>
          <w:szCs w:val="22"/>
          <w:u w:val="single"/>
          <w:lang w:val="en-GB" w:eastAsia="en-GB"/>
        </w:rPr>
        <w:t>NTELLECTUAL PROPERTY RIGHTS</w:t>
      </w:r>
    </w:p>
    <w:p w14:paraId="5F88CC1A" w14:textId="35FAE57D" w:rsidR="0022753E" w:rsidRPr="00933C6A" w:rsidRDefault="0022753E" w:rsidP="00E27CE6">
      <w:pPr>
        <w:pStyle w:val="DefaultText"/>
        <w:numPr>
          <w:ilvl w:val="1"/>
          <w:numId w:val="53"/>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rPr>
          <w:rFonts w:ascii="Arial" w:hAnsi="Arial" w:cs="Arial"/>
          <w:bCs/>
          <w:color w:val="000000"/>
          <w:sz w:val="22"/>
          <w:szCs w:val="22"/>
        </w:rPr>
      </w:pPr>
      <w:r w:rsidRPr="00933C6A">
        <w:rPr>
          <w:rFonts w:ascii="Arial" w:hAnsi="Arial" w:cs="Arial"/>
          <w:bCs/>
          <w:color w:val="000000"/>
          <w:sz w:val="22"/>
          <w:szCs w:val="22"/>
        </w:rPr>
        <w:t xml:space="preserve">Unless otherwise agreed in writing between the Parties, the </w:t>
      </w:r>
      <w:r w:rsidR="00E972A0">
        <w:rPr>
          <w:rFonts w:ascii="Arial" w:hAnsi="Arial" w:cs="Arial"/>
          <w:bCs/>
          <w:color w:val="000000"/>
          <w:sz w:val="22"/>
          <w:szCs w:val="22"/>
        </w:rPr>
        <w:t>IFRC</w:t>
      </w:r>
      <w:r w:rsidRPr="00933C6A">
        <w:rPr>
          <w:rFonts w:ascii="Arial" w:hAnsi="Arial" w:cs="Arial"/>
          <w:bCs/>
          <w:color w:val="000000"/>
          <w:sz w:val="22"/>
          <w:szCs w:val="22"/>
        </w:rPr>
        <w:t xml:space="preserve"> shall be entitled to all intellectual property rights including but not limited to patents, </w:t>
      </w:r>
      <w:proofErr w:type="gramStart"/>
      <w:r w:rsidRPr="00933C6A">
        <w:rPr>
          <w:rFonts w:ascii="Arial" w:hAnsi="Arial" w:cs="Arial"/>
          <w:bCs/>
          <w:color w:val="000000"/>
          <w:sz w:val="22"/>
          <w:szCs w:val="22"/>
        </w:rPr>
        <w:t>copyrights</w:t>
      </w:r>
      <w:proofErr w:type="gramEnd"/>
      <w:r w:rsidRPr="00933C6A">
        <w:rPr>
          <w:rFonts w:ascii="Arial" w:hAnsi="Arial" w:cs="Arial"/>
          <w:bCs/>
          <w:color w:val="000000"/>
          <w:sz w:val="22"/>
          <w:szCs w:val="22"/>
        </w:rPr>
        <w:t xml:space="preserve"> and trademarks, with regard to any product of material which bears a direct relation to, or is made in consequence of, activities under this Agreement.</w:t>
      </w:r>
    </w:p>
    <w:p w14:paraId="5F88CC1B" w14:textId="4C0398C7" w:rsidR="0022753E" w:rsidRPr="00933C6A" w:rsidRDefault="0022753E" w:rsidP="00E27CE6">
      <w:pPr>
        <w:pStyle w:val="DefaultText"/>
        <w:numPr>
          <w:ilvl w:val="1"/>
          <w:numId w:val="53"/>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hanging="567"/>
        <w:rPr>
          <w:rFonts w:ascii="Arial" w:hAnsi="Arial" w:cs="Arial"/>
          <w:bCs/>
          <w:color w:val="000000"/>
          <w:sz w:val="22"/>
          <w:szCs w:val="22"/>
        </w:rPr>
      </w:pPr>
      <w:r w:rsidRPr="00933C6A">
        <w:rPr>
          <w:rFonts w:ascii="Arial" w:hAnsi="Arial" w:cs="Arial"/>
          <w:bCs/>
          <w:color w:val="000000"/>
          <w:sz w:val="22"/>
          <w:szCs w:val="22"/>
        </w:rPr>
        <w:t xml:space="preserve">The </w:t>
      </w:r>
      <w:r w:rsidR="00E972A0">
        <w:rPr>
          <w:rFonts w:ascii="Arial" w:hAnsi="Arial" w:cs="Arial"/>
          <w:bCs/>
          <w:color w:val="000000"/>
          <w:sz w:val="22"/>
          <w:szCs w:val="22"/>
        </w:rPr>
        <w:t>IFRC</w:t>
      </w:r>
      <w:r w:rsidRPr="00933C6A">
        <w:rPr>
          <w:rFonts w:ascii="Arial" w:hAnsi="Arial" w:cs="Arial"/>
          <w:bCs/>
          <w:color w:val="000000"/>
          <w:sz w:val="22"/>
          <w:szCs w:val="22"/>
        </w:rPr>
        <w:t xml:space="preserve"> shall grant the</w:t>
      </w:r>
      <w:r w:rsidR="0034690F">
        <w:rPr>
          <w:rFonts w:ascii="Arial" w:hAnsi="Arial" w:cs="Arial"/>
          <w:bCs/>
          <w:color w:val="000000"/>
          <w:sz w:val="22"/>
          <w:szCs w:val="22"/>
        </w:rPr>
        <w:t xml:space="preserve"> </w:t>
      </w:r>
      <w:r w:rsidR="00186ED5">
        <w:rPr>
          <w:rFonts w:asciiTheme="minorBidi" w:hAnsiTheme="minorBidi" w:cstheme="minorBidi"/>
          <w:bCs/>
          <w:sz w:val="22"/>
          <w:szCs w:val="22"/>
        </w:rPr>
        <w:t xml:space="preserve">Project Partner </w:t>
      </w:r>
      <w:r w:rsidRPr="00933C6A">
        <w:rPr>
          <w:rFonts w:ascii="Arial" w:hAnsi="Arial" w:cs="Arial"/>
          <w:bCs/>
          <w:color w:val="000000"/>
          <w:sz w:val="22"/>
          <w:szCs w:val="22"/>
        </w:rPr>
        <w:t xml:space="preserve">a non-exclusive licence to use the materials in which the </w:t>
      </w:r>
      <w:r w:rsidR="00E972A0">
        <w:rPr>
          <w:rFonts w:ascii="Arial" w:hAnsi="Arial" w:cs="Arial"/>
          <w:bCs/>
          <w:color w:val="000000"/>
          <w:sz w:val="22"/>
          <w:szCs w:val="22"/>
        </w:rPr>
        <w:t>IFRC</w:t>
      </w:r>
      <w:r w:rsidRPr="00933C6A">
        <w:rPr>
          <w:rFonts w:ascii="Arial" w:hAnsi="Arial" w:cs="Arial"/>
          <w:bCs/>
          <w:color w:val="000000"/>
          <w:sz w:val="22"/>
          <w:szCs w:val="22"/>
        </w:rPr>
        <w:t xml:space="preserve"> owns intellectual property rights, solely for the purposes of activities under this Agreement. </w:t>
      </w:r>
    </w:p>
    <w:p w14:paraId="5F88CC1C" w14:textId="77777777" w:rsidR="00EF21BE" w:rsidRPr="00933C6A" w:rsidRDefault="0022753E" w:rsidP="00E27CE6">
      <w:pPr>
        <w:pStyle w:val="DefaultText"/>
        <w:numPr>
          <w:ilvl w:val="1"/>
          <w:numId w:val="53"/>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hanging="567"/>
        <w:rPr>
          <w:rFonts w:ascii="Arial" w:hAnsi="Arial" w:cs="Arial"/>
          <w:bCs/>
          <w:color w:val="000000"/>
          <w:sz w:val="22"/>
          <w:szCs w:val="22"/>
        </w:rPr>
      </w:pPr>
      <w:r w:rsidRPr="00933C6A">
        <w:rPr>
          <w:rFonts w:ascii="Arial" w:hAnsi="Arial" w:cs="Arial"/>
          <w:bCs/>
          <w:color w:val="000000"/>
          <w:sz w:val="22"/>
          <w:szCs w:val="22"/>
        </w:rPr>
        <w:t xml:space="preserve">All Parties agree to take any action required for the protection of intellectual property </w:t>
      </w:r>
      <w:proofErr w:type="gramStart"/>
      <w:r w:rsidRPr="00933C6A">
        <w:rPr>
          <w:rFonts w:ascii="Arial" w:hAnsi="Arial" w:cs="Arial"/>
          <w:bCs/>
          <w:color w:val="000000"/>
          <w:sz w:val="22"/>
          <w:szCs w:val="22"/>
        </w:rPr>
        <w:t>rights as the case may be</w:t>
      </w:r>
      <w:proofErr w:type="gramEnd"/>
      <w:r w:rsidRPr="00933C6A">
        <w:rPr>
          <w:rFonts w:ascii="Arial" w:hAnsi="Arial" w:cs="Arial"/>
          <w:bCs/>
          <w:color w:val="000000"/>
          <w:sz w:val="22"/>
          <w:szCs w:val="22"/>
        </w:rPr>
        <w:t>.</w:t>
      </w:r>
    </w:p>
    <w:p w14:paraId="0560BCEA" w14:textId="77777777" w:rsidR="00F96213" w:rsidRPr="008A559F" w:rsidRDefault="00F96213" w:rsidP="00F30039">
      <w:pPr>
        <w:pStyle w:val="DefaultText"/>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rPr>
          <w:rFonts w:ascii="Arial" w:hAnsi="Arial" w:cs="Arial"/>
          <w:b/>
          <w:smallCaps/>
          <w:sz w:val="22"/>
          <w:szCs w:val="22"/>
          <w:u w:val="single"/>
        </w:rPr>
      </w:pPr>
    </w:p>
    <w:p w14:paraId="5F88CC1E" w14:textId="77777777" w:rsidR="00EF21BE" w:rsidRPr="007E5E3B" w:rsidRDefault="00EF21BE" w:rsidP="00E27CE6">
      <w:pPr>
        <w:pStyle w:val="ListParagraph"/>
        <w:numPr>
          <w:ilvl w:val="0"/>
          <w:numId w:val="53"/>
        </w:numPr>
        <w:spacing w:before="120"/>
        <w:ind w:left="567" w:hanging="567"/>
        <w:jc w:val="both"/>
        <w:rPr>
          <w:rFonts w:asciiTheme="minorBidi" w:hAnsiTheme="minorBidi" w:cstheme="minorBidi"/>
          <w:b/>
          <w:bCs/>
          <w:color w:val="000000"/>
          <w:sz w:val="22"/>
          <w:szCs w:val="22"/>
          <w:u w:val="single"/>
          <w:lang w:val="en-GB" w:eastAsia="en-GB"/>
        </w:rPr>
      </w:pPr>
      <w:r w:rsidRPr="007E5E3B">
        <w:rPr>
          <w:rFonts w:asciiTheme="minorBidi" w:hAnsiTheme="minorBidi" w:cstheme="minorBidi"/>
          <w:b/>
          <w:bCs/>
          <w:color w:val="000000"/>
          <w:sz w:val="22"/>
          <w:szCs w:val="22"/>
          <w:u w:val="single"/>
          <w:lang w:val="en-GB" w:eastAsia="en-GB"/>
        </w:rPr>
        <w:t>C</w:t>
      </w:r>
      <w:r w:rsidR="00AE362D" w:rsidRPr="007E5E3B">
        <w:rPr>
          <w:rFonts w:asciiTheme="minorBidi" w:hAnsiTheme="minorBidi" w:cstheme="minorBidi"/>
          <w:b/>
          <w:bCs/>
          <w:color w:val="000000"/>
          <w:sz w:val="22"/>
          <w:szCs w:val="22"/>
          <w:u w:val="single"/>
          <w:lang w:val="en-GB" w:eastAsia="en-GB"/>
        </w:rPr>
        <w:t>ONFIDENTIALITY</w:t>
      </w:r>
    </w:p>
    <w:p w14:paraId="71BB1281" w14:textId="0FCF7078" w:rsidR="00933C6A" w:rsidRDefault="00EF21BE" w:rsidP="00E27CE6">
      <w:pPr>
        <w:pStyle w:val="DefaultText"/>
        <w:numPr>
          <w:ilvl w:val="1"/>
          <w:numId w:val="53"/>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rPr>
          <w:rFonts w:ascii="Arial" w:hAnsi="Arial" w:cs="Arial"/>
          <w:bCs/>
          <w:color w:val="000000"/>
          <w:sz w:val="22"/>
          <w:szCs w:val="22"/>
        </w:rPr>
      </w:pPr>
      <w:r w:rsidRPr="00933C6A">
        <w:rPr>
          <w:rFonts w:ascii="Arial" w:hAnsi="Arial" w:cs="Arial"/>
          <w:bCs/>
          <w:color w:val="000000"/>
          <w:sz w:val="22"/>
          <w:szCs w:val="22"/>
        </w:rPr>
        <w:t xml:space="preserve">The Parties agree to treat as confidential and not at any time disclose or permit to be disclosed to any person or otherwise make use of or permit to be made use of any information relating to their respective operations or finances or any other information that may reasonably be considered confidential information or explicitly classified by either party as such, where such information was received during the Term of this Agreement or in the course of its negotiation, except where such information is in, or enters, the public domain, or disclosure of such information is required by law and the Party concerned has given reasonable notice of such disclosure. </w:t>
      </w:r>
    </w:p>
    <w:p w14:paraId="62FE34CE" w14:textId="5F2BAC74" w:rsidR="00AD258E" w:rsidRPr="00A35062" w:rsidRDefault="00EF21BE" w:rsidP="00E27CE6">
      <w:pPr>
        <w:pStyle w:val="DefaultText"/>
        <w:numPr>
          <w:ilvl w:val="1"/>
          <w:numId w:val="53"/>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hanging="567"/>
        <w:rPr>
          <w:rFonts w:ascii="Arial" w:hAnsi="Arial" w:cs="Arial"/>
          <w:bCs/>
          <w:color w:val="000000"/>
          <w:sz w:val="22"/>
          <w:szCs w:val="22"/>
        </w:rPr>
      </w:pPr>
      <w:r w:rsidRPr="00A35062">
        <w:rPr>
          <w:rFonts w:ascii="Arial" w:hAnsi="Arial" w:cs="Arial"/>
          <w:bCs/>
          <w:color w:val="000000"/>
          <w:sz w:val="22"/>
          <w:szCs w:val="22"/>
        </w:rPr>
        <w:lastRenderedPageBreak/>
        <w:t xml:space="preserve">The obligation of confidentiality set out in this </w:t>
      </w:r>
      <w:r w:rsidR="00D2222F">
        <w:rPr>
          <w:rFonts w:ascii="Arial" w:hAnsi="Arial" w:cs="Arial"/>
          <w:bCs/>
          <w:color w:val="000000"/>
          <w:sz w:val="22"/>
          <w:szCs w:val="22"/>
        </w:rPr>
        <w:t>clause</w:t>
      </w:r>
      <w:r w:rsidRPr="00A35062">
        <w:rPr>
          <w:rFonts w:ascii="Arial" w:hAnsi="Arial" w:cs="Arial"/>
          <w:bCs/>
          <w:color w:val="000000"/>
          <w:sz w:val="22"/>
          <w:szCs w:val="22"/>
        </w:rPr>
        <w:t xml:space="preserve"> shall survive the termination of </w:t>
      </w:r>
      <w:r w:rsidR="00B632C5" w:rsidRPr="00A35062">
        <w:rPr>
          <w:rFonts w:ascii="Arial" w:hAnsi="Arial" w:cs="Arial"/>
          <w:bCs/>
          <w:color w:val="000000"/>
          <w:sz w:val="22"/>
          <w:szCs w:val="22"/>
        </w:rPr>
        <w:t>this Agreement</w:t>
      </w:r>
      <w:r w:rsidRPr="00A35062">
        <w:rPr>
          <w:rFonts w:ascii="Arial" w:hAnsi="Arial" w:cs="Arial"/>
          <w:bCs/>
          <w:color w:val="000000"/>
          <w:sz w:val="22"/>
          <w:szCs w:val="22"/>
        </w:rPr>
        <w:t xml:space="preserve"> for a period of five (5) years.</w:t>
      </w:r>
    </w:p>
    <w:p w14:paraId="2A86FCAF" w14:textId="77777777" w:rsidR="00AD258E" w:rsidRDefault="00AD258E" w:rsidP="00F30039">
      <w:pPr>
        <w:pStyle w:val="DefaultText"/>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rPr>
          <w:rFonts w:ascii="Arial" w:hAnsi="Arial" w:cs="Arial"/>
          <w:b/>
          <w:smallCaps/>
          <w:sz w:val="22"/>
          <w:szCs w:val="22"/>
          <w:u w:val="single"/>
        </w:rPr>
      </w:pPr>
    </w:p>
    <w:p w14:paraId="5F88CC22" w14:textId="4D3CA4B1" w:rsidR="007D3790" w:rsidRPr="007E5E3B" w:rsidRDefault="00AE362D" w:rsidP="00E27CE6">
      <w:pPr>
        <w:pStyle w:val="ListParagraph"/>
        <w:numPr>
          <w:ilvl w:val="0"/>
          <w:numId w:val="53"/>
        </w:numPr>
        <w:spacing w:before="120"/>
        <w:ind w:left="567" w:hanging="567"/>
        <w:jc w:val="both"/>
        <w:rPr>
          <w:rFonts w:asciiTheme="minorBidi" w:hAnsiTheme="minorBidi" w:cstheme="minorBidi"/>
          <w:b/>
          <w:bCs/>
          <w:color w:val="000000"/>
          <w:sz w:val="22"/>
          <w:szCs w:val="22"/>
          <w:u w:val="single"/>
          <w:lang w:val="en-GB" w:eastAsia="en-GB"/>
        </w:rPr>
      </w:pPr>
      <w:r w:rsidRPr="007E5E3B">
        <w:rPr>
          <w:rFonts w:asciiTheme="minorBidi" w:hAnsiTheme="minorBidi" w:cstheme="minorBidi"/>
          <w:b/>
          <w:bCs/>
          <w:color w:val="000000"/>
          <w:sz w:val="22"/>
          <w:szCs w:val="22"/>
          <w:u w:val="single"/>
          <w:lang w:val="en-GB" w:eastAsia="en-GB"/>
        </w:rPr>
        <w:t>AUTHORITY TO ACT AND RESPONSIBILITIES AND LIABILITIES OF THE PARTIES</w:t>
      </w:r>
    </w:p>
    <w:p w14:paraId="0CDD2C44" w14:textId="56EAF025" w:rsidR="00AD258E" w:rsidRDefault="00C26AED" w:rsidP="00E27CE6">
      <w:pPr>
        <w:pStyle w:val="DefaultText"/>
        <w:numPr>
          <w:ilvl w:val="1"/>
          <w:numId w:val="53"/>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rPr>
          <w:rFonts w:ascii="Arial" w:hAnsi="Arial" w:cs="Arial"/>
          <w:bCs/>
          <w:color w:val="000000"/>
          <w:sz w:val="22"/>
          <w:szCs w:val="22"/>
        </w:rPr>
      </w:pPr>
      <w:r w:rsidRPr="00933C6A">
        <w:rPr>
          <w:rFonts w:ascii="Arial" w:hAnsi="Arial" w:cs="Arial"/>
          <w:bCs/>
          <w:color w:val="000000"/>
          <w:sz w:val="22"/>
          <w:szCs w:val="22"/>
        </w:rPr>
        <w:t xml:space="preserve">Each of the Parties retains control over their names, </w:t>
      </w:r>
      <w:proofErr w:type="gramStart"/>
      <w:r w:rsidRPr="00933C6A">
        <w:rPr>
          <w:rFonts w:ascii="Arial" w:hAnsi="Arial" w:cs="Arial"/>
          <w:bCs/>
          <w:color w:val="000000"/>
          <w:sz w:val="22"/>
          <w:szCs w:val="22"/>
        </w:rPr>
        <w:t>emblems</w:t>
      </w:r>
      <w:proofErr w:type="gramEnd"/>
      <w:r w:rsidRPr="00933C6A">
        <w:rPr>
          <w:rFonts w:ascii="Arial" w:hAnsi="Arial" w:cs="Arial"/>
          <w:bCs/>
          <w:color w:val="000000"/>
          <w:sz w:val="22"/>
          <w:szCs w:val="22"/>
        </w:rPr>
        <w:t xml:space="preserve"> and logos in accordance with applicable international and national law and their respective rules and regulations.  Neither Party is authorized under this Agreement to make use of the oth</w:t>
      </w:r>
      <w:r w:rsidR="000C0E0A" w:rsidRPr="00933C6A">
        <w:rPr>
          <w:rFonts w:ascii="Arial" w:hAnsi="Arial" w:cs="Arial"/>
          <w:bCs/>
          <w:color w:val="000000"/>
          <w:sz w:val="22"/>
          <w:szCs w:val="22"/>
        </w:rPr>
        <w:t>er Party’s name,</w:t>
      </w:r>
      <w:r w:rsidRPr="00933C6A">
        <w:rPr>
          <w:rFonts w:ascii="Arial" w:hAnsi="Arial" w:cs="Arial"/>
          <w:bCs/>
          <w:color w:val="000000"/>
          <w:sz w:val="22"/>
          <w:szCs w:val="22"/>
        </w:rPr>
        <w:t xml:space="preserve"> </w:t>
      </w:r>
      <w:proofErr w:type="gramStart"/>
      <w:r w:rsidRPr="00933C6A">
        <w:rPr>
          <w:rFonts w:ascii="Arial" w:hAnsi="Arial" w:cs="Arial"/>
          <w:bCs/>
          <w:color w:val="000000"/>
          <w:sz w:val="22"/>
          <w:szCs w:val="22"/>
        </w:rPr>
        <w:t>emblem</w:t>
      </w:r>
      <w:proofErr w:type="gramEnd"/>
      <w:r w:rsidR="000C0E0A" w:rsidRPr="00933C6A">
        <w:rPr>
          <w:rFonts w:ascii="Arial" w:hAnsi="Arial" w:cs="Arial"/>
          <w:bCs/>
          <w:color w:val="000000"/>
          <w:sz w:val="22"/>
          <w:szCs w:val="22"/>
        </w:rPr>
        <w:t xml:space="preserve"> or logo</w:t>
      </w:r>
      <w:r w:rsidRPr="00933C6A">
        <w:rPr>
          <w:rFonts w:ascii="Arial" w:hAnsi="Arial" w:cs="Arial"/>
          <w:bCs/>
          <w:color w:val="000000"/>
          <w:sz w:val="22"/>
          <w:szCs w:val="22"/>
        </w:rPr>
        <w:t>, except as separately agreed in writing by the Parties.</w:t>
      </w:r>
    </w:p>
    <w:p w14:paraId="7009D6F8" w14:textId="77777777" w:rsidR="00AD258E" w:rsidRDefault="00EF21BE" w:rsidP="00E27CE6">
      <w:pPr>
        <w:pStyle w:val="DefaultText"/>
        <w:numPr>
          <w:ilvl w:val="1"/>
          <w:numId w:val="53"/>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hanging="567"/>
        <w:rPr>
          <w:rFonts w:ascii="Arial" w:hAnsi="Arial" w:cs="Arial"/>
          <w:bCs/>
          <w:color w:val="000000"/>
          <w:sz w:val="22"/>
          <w:szCs w:val="22"/>
        </w:rPr>
      </w:pPr>
      <w:r w:rsidRPr="00AD258E">
        <w:rPr>
          <w:rFonts w:ascii="Arial" w:hAnsi="Arial" w:cs="Arial"/>
          <w:bCs/>
          <w:color w:val="000000"/>
          <w:sz w:val="22"/>
          <w:szCs w:val="22"/>
        </w:rPr>
        <w:t xml:space="preserve">The Project shall not be construed as a legal partnership or joint venture between the Parties. Each Party retains full responsibility for its acts and omissions and those of its agents, personnel and any consultants or contractors engaged by it, whether related to the execution of the Project or not. </w:t>
      </w:r>
    </w:p>
    <w:p w14:paraId="35C098A5" w14:textId="4D638890" w:rsidR="00AD258E" w:rsidRDefault="0038094D" w:rsidP="00E27CE6">
      <w:pPr>
        <w:pStyle w:val="DefaultText"/>
        <w:numPr>
          <w:ilvl w:val="1"/>
          <w:numId w:val="53"/>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hanging="567"/>
        <w:rPr>
          <w:rFonts w:ascii="Arial" w:hAnsi="Arial" w:cs="Arial"/>
          <w:bCs/>
          <w:color w:val="000000"/>
          <w:sz w:val="22"/>
          <w:szCs w:val="22"/>
        </w:rPr>
      </w:pPr>
      <w:r w:rsidRPr="00AD258E">
        <w:rPr>
          <w:rFonts w:ascii="Arial" w:hAnsi="Arial" w:cs="Arial"/>
          <w:bCs/>
          <w:color w:val="000000"/>
          <w:sz w:val="22"/>
          <w:szCs w:val="22"/>
        </w:rPr>
        <w:t xml:space="preserve">The </w:t>
      </w:r>
      <w:r w:rsidR="00186ED5">
        <w:rPr>
          <w:rFonts w:asciiTheme="minorBidi" w:hAnsiTheme="minorBidi" w:cstheme="minorBidi"/>
          <w:bCs/>
          <w:sz w:val="22"/>
          <w:szCs w:val="22"/>
        </w:rPr>
        <w:t xml:space="preserve">Project Partner </w:t>
      </w:r>
      <w:r w:rsidRPr="00AD258E">
        <w:rPr>
          <w:rFonts w:ascii="Arial" w:hAnsi="Arial" w:cs="Arial"/>
          <w:bCs/>
          <w:color w:val="000000"/>
          <w:sz w:val="22"/>
          <w:szCs w:val="22"/>
        </w:rPr>
        <w:t>shall be solely responsible for complying with applicable national and international laws and regulations, and for dealing with claims by third parties arising from its implementation of this Agreement.</w:t>
      </w:r>
    </w:p>
    <w:p w14:paraId="5F88CC26" w14:textId="163478A9" w:rsidR="00155A37" w:rsidRPr="00AD258E" w:rsidRDefault="00155A37" w:rsidP="00E27CE6">
      <w:pPr>
        <w:pStyle w:val="DefaultText"/>
        <w:numPr>
          <w:ilvl w:val="1"/>
          <w:numId w:val="53"/>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hanging="567"/>
        <w:rPr>
          <w:rFonts w:ascii="Arial" w:hAnsi="Arial" w:cs="Arial"/>
          <w:bCs/>
          <w:color w:val="000000"/>
          <w:sz w:val="22"/>
          <w:szCs w:val="22"/>
        </w:rPr>
      </w:pPr>
      <w:r w:rsidRPr="00AD258E">
        <w:rPr>
          <w:rFonts w:ascii="Arial" w:hAnsi="Arial" w:cs="Arial"/>
          <w:bCs/>
          <w:color w:val="000000"/>
          <w:sz w:val="22"/>
          <w:szCs w:val="22"/>
        </w:rPr>
        <w:t xml:space="preserve">The </w:t>
      </w:r>
      <w:r w:rsidR="002F1A15">
        <w:rPr>
          <w:rFonts w:ascii="Arial" w:hAnsi="Arial" w:cs="Arial"/>
          <w:bCs/>
          <w:color w:val="000000"/>
          <w:sz w:val="22"/>
          <w:szCs w:val="22"/>
        </w:rPr>
        <w:t xml:space="preserve">Project Partner </w:t>
      </w:r>
      <w:r w:rsidRPr="00AD258E">
        <w:rPr>
          <w:rFonts w:ascii="Arial" w:hAnsi="Arial" w:cs="Arial"/>
          <w:bCs/>
          <w:color w:val="000000"/>
          <w:sz w:val="22"/>
          <w:szCs w:val="22"/>
        </w:rPr>
        <w:t xml:space="preserve">shall indemnify, </w:t>
      </w:r>
      <w:proofErr w:type="gramStart"/>
      <w:r w:rsidRPr="00AD258E">
        <w:rPr>
          <w:rFonts w:ascii="Arial" w:hAnsi="Arial" w:cs="Arial"/>
          <w:bCs/>
          <w:color w:val="000000"/>
          <w:sz w:val="22"/>
          <w:szCs w:val="22"/>
        </w:rPr>
        <w:t>hold</w:t>
      </w:r>
      <w:proofErr w:type="gramEnd"/>
      <w:r w:rsidRPr="00AD258E">
        <w:rPr>
          <w:rFonts w:ascii="Arial" w:hAnsi="Arial" w:cs="Arial"/>
          <w:bCs/>
          <w:color w:val="000000"/>
          <w:sz w:val="22"/>
          <w:szCs w:val="22"/>
        </w:rPr>
        <w:t xml:space="preserve"> and save harmless, and defend, at its own expense, the </w:t>
      </w:r>
      <w:r w:rsidR="00E972A0">
        <w:rPr>
          <w:rFonts w:ascii="Arial" w:hAnsi="Arial" w:cs="Arial"/>
          <w:bCs/>
          <w:color w:val="000000"/>
          <w:sz w:val="22"/>
          <w:szCs w:val="22"/>
        </w:rPr>
        <w:t>IFRC</w:t>
      </w:r>
      <w:r w:rsidRPr="00AD258E">
        <w:rPr>
          <w:rFonts w:ascii="Arial" w:hAnsi="Arial" w:cs="Arial"/>
          <w:bCs/>
          <w:color w:val="000000"/>
          <w:sz w:val="22"/>
          <w:szCs w:val="22"/>
        </w:rPr>
        <w:t xml:space="preserve">, its officials, servants, and agents from and against all suits, claims, demands, and liability, of any nature or kind, including their costs and expenses, arising out of any acts or omissions by the </w:t>
      </w:r>
      <w:r w:rsidR="00186ED5">
        <w:rPr>
          <w:rFonts w:asciiTheme="minorBidi" w:hAnsiTheme="minorBidi" w:cstheme="minorBidi"/>
          <w:bCs/>
          <w:sz w:val="22"/>
          <w:szCs w:val="22"/>
        </w:rPr>
        <w:t>Project Partner</w:t>
      </w:r>
      <w:r w:rsidRPr="00AD258E">
        <w:rPr>
          <w:rFonts w:ascii="Arial" w:hAnsi="Arial" w:cs="Arial"/>
          <w:bCs/>
          <w:color w:val="000000"/>
          <w:sz w:val="22"/>
          <w:szCs w:val="22"/>
        </w:rPr>
        <w:t xml:space="preserve">, or the </w:t>
      </w:r>
      <w:r w:rsidR="00186ED5">
        <w:rPr>
          <w:rFonts w:asciiTheme="minorBidi" w:hAnsiTheme="minorBidi" w:cstheme="minorBidi"/>
          <w:bCs/>
          <w:sz w:val="22"/>
          <w:szCs w:val="22"/>
        </w:rPr>
        <w:t>Project Partner</w:t>
      </w:r>
      <w:r w:rsidRPr="00AD258E">
        <w:rPr>
          <w:rFonts w:ascii="Arial" w:hAnsi="Arial" w:cs="Arial"/>
          <w:bCs/>
          <w:color w:val="000000"/>
          <w:sz w:val="22"/>
          <w:szCs w:val="22"/>
        </w:rPr>
        <w:t xml:space="preserve">’s employees, officers, agents, or sub-contractors, in their performance of this Agreement.  The obligations under this provision survive termination of this Agreement and do not prejudice any other remedies available to the </w:t>
      </w:r>
      <w:r w:rsidR="00E972A0">
        <w:rPr>
          <w:rFonts w:ascii="Arial" w:hAnsi="Arial" w:cs="Arial"/>
          <w:bCs/>
          <w:color w:val="000000"/>
          <w:sz w:val="22"/>
          <w:szCs w:val="22"/>
        </w:rPr>
        <w:t>IFRC</w:t>
      </w:r>
      <w:r w:rsidRPr="00AD258E">
        <w:rPr>
          <w:rFonts w:ascii="Arial" w:hAnsi="Arial" w:cs="Arial"/>
          <w:bCs/>
          <w:color w:val="000000"/>
          <w:sz w:val="22"/>
          <w:szCs w:val="22"/>
        </w:rPr>
        <w:t>.</w:t>
      </w:r>
      <w:r w:rsidRPr="00AD258E" w:rsidDel="00155A37">
        <w:rPr>
          <w:rFonts w:ascii="Arial" w:hAnsi="Arial" w:cs="Arial"/>
          <w:bCs/>
          <w:color w:val="000000"/>
          <w:sz w:val="22"/>
          <w:szCs w:val="22"/>
        </w:rPr>
        <w:t xml:space="preserve"> </w:t>
      </w:r>
    </w:p>
    <w:p w14:paraId="5F88CC27" w14:textId="77777777" w:rsidR="00BC01C4" w:rsidRPr="00617CC8" w:rsidRDefault="00BC01C4" w:rsidP="00F30039">
      <w:pPr>
        <w:pStyle w:val="DefaultText"/>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851" w:hanging="567"/>
        <w:rPr>
          <w:rFonts w:asciiTheme="minorBidi" w:hAnsiTheme="minorBidi" w:cstheme="minorBidi"/>
          <w:smallCaps/>
          <w:sz w:val="22"/>
          <w:szCs w:val="22"/>
          <w:u w:val="single"/>
        </w:rPr>
      </w:pPr>
    </w:p>
    <w:p w14:paraId="3CF20880" w14:textId="37493D06" w:rsidR="000E62AB" w:rsidRDefault="004D3008" w:rsidP="000E62AB">
      <w:pPr>
        <w:pStyle w:val="ListParagraph"/>
        <w:numPr>
          <w:ilvl w:val="0"/>
          <w:numId w:val="53"/>
        </w:numPr>
        <w:spacing w:before="120"/>
        <w:ind w:left="567" w:hanging="567"/>
        <w:jc w:val="both"/>
        <w:rPr>
          <w:rFonts w:asciiTheme="minorBidi" w:hAnsiTheme="minorBidi" w:cstheme="minorBidi"/>
          <w:b/>
          <w:bCs/>
          <w:color w:val="000000"/>
          <w:sz w:val="22"/>
          <w:szCs w:val="22"/>
          <w:u w:val="single"/>
          <w:lang w:val="en-GB" w:eastAsia="en-GB"/>
        </w:rPr>
      </w:pPr>
      <w:r w:rsidRPr="007E5E3B">
        <w:rPr>
          <w:rFonts w:asciiTheme="minorBidi" w:hAnsiTheme="minorBidi" w:cstheme="minorBidi"/>
          <w:b/>
          <w:bCs/>
          <w:color w:val="000000"/>
          <w:sz w:val="22"/>
          <w:szCs w:val="22"/>
          <w:u w:val="single"/>
          <w:lang w:val="en-GB" w:eastAsia="en-GB"/>
        </w:rPr>
        <w:t>TERMINATION</w:t>
      </w:r>
    </w:p>
    <w:p w14:paraId="0FB6E760" w14:textId="77777777" w:rsidR="000E62AB" w:rsidRDefault="000E62AB" w:rsidP="000E62AB">
      <w:pPr>
        <w:pStyle w:val="ListParagraph"/>
        <w:spacing w:before="120"/>
        <w:ind w:left="567"/>
        <w:jc w:val="both"/>
        <w:rPr>
          <w:rFonts w:asciiTheme="minorBidi" w:hAnsiTheme="minorBidi" w:cstheme="minorBidi"/>
          <w:b/>
          <w:bCs/>
          <w:color w:val="000000"/>
          <w:sz w:val="22"/>
          <w:szCs w:val="22"/>
          <w:u w:val="single"/>
          <w:lang w:val="en-GB" w:eastAsia="en-GB"/>
        </w:rPr>
      </w:pPr>
    </w:p>
    <w:p w14:paraId="5F88CC2A" w14:textId="78DB44DE" w:rsidR="007F24AE" w:rsidRPr="000E62AB" w:rsidRDefault="007F24AE" w:rsidP="000E62AB">
      <w:pPr>
        <w:pStyle w:val="ListParagraph"/>
        <w:numPr>
          <w:ilvl w:val="1"/>
          <w:numId w:val="56"/>
        </w:numPr>
        <w:spacing w:before="120"/>
        <w:jc w:val="both"/>
        <w:rPr>
          <w:rFonts w:asciiTheme="minorBidi" w:hAnsiTheme="minorBidi" w:cstheme="minorBidi"/>
          <w:b/>
          <w:bCs/>
          <w:color w:val="000000"/>
          <w:sz w:val="22"/>
          <w:szCs w:val="22"/>
          <w:u w:val="single"/>
          <w:lang w:val="en-GB" w:eastAsia="en-GB"/>
        </w:rPr>
      </w:pPr>
      <w:r w:rsidRPr="000E62AB">
        <w:rPr>
          <w:rFonts w:ascii="Arial" w:hAnsi="Arial" w:cs="Arial"/>
          <w:bCs/>
          <w:color w:val="000000"/>
          <w:sz w:val="22"/>
          <w:szCs w:val="22"/>
          <w:u w:val="single"/>
        </w:rPr>
        <w:t>Termination by either Party</w:t>
      </w:r>
      <w:r w:rsidR="00DA1A78" w:rsidRPr="000E62AB">
        <w:rPr>
          <w:rFonts w:ascii="Arial" w:hAnsi="Arial" w:cs="Arial"/>
          <w:bCs/>
          <w:color w:val="000000"/>
          <w:sz w:val="22"/>
          <w:szCs w:val="22"/>
        </w:rPr>
        <w:t xml:space="preserve">. </w:t>
      </w:r>
      <w:r w:rsidRPr="000E62AB">
        <w:rPr>
          <w:rFonts w:ascii="Arial" w:hAnsi="Arial" w:cs="Arial"/>
          <w:bCs/>
          <w:color w:val="000000"/>
          <w:sz w:val="22"/>
          <w:szCs w:val="22"/>
        </w:rPr>
        <w:t>Either P</w:t>
      </w:r>
      <w:r w:rsidR="002A52B1" w:rsidRPr="000E62AB">
        <w:rPr>
          <w:rFonts w:ascii="Arial" w:hAnsi="Arial" w:cs="Arial"/>
          <w:bCs/>
          <w:color w:val="000000"/>
          <w:sz w:val="22"/>
          <w:szCs w:val="22"/>
        </w:rPr>
        <w:t>arty may terminate the</w:t>
      </w:r>
      <w:r w:rsidR="00031D69" w:rsidRPr="000E62AB">
        <w:rPr>
          <w:rFonts w:ascii="Arial" w:hAnsi="Arial" w:cs="Arial"/>
          <w:bCs/>
          <w:color w:val="000000"/>
          <w:sz w:val="22"/>
          <w:szCs w:val="22"/>
        </w:rPr>
        <w:t xml:space="preserve"> Agreement in whole or in part i</w:t>
      </w:r>
      <w:r w:rsidRPr="000E62AB">
        <w:rPr>
          <w:rFonts w:ascii="Arial" w:hAnsi="Arial" w:cs="Arial"/>
          <w:bCs/>
          <w:color w:val="000000"/>
          <w:sz w:val="22"/>
          <w:szCs w:val="22"/>
        </w:rPr>
        <w:t>n the case of a serious breach by the other Party, which is not rectified within thirty (30) days after it has been drawn to th</w:t>
      </w:r>
      <w:r w:rsidR="00031D69" w:rsidRPr="000E62AB">
        <w:rPr>
          <w:rFonts w:ascii="Arial" w:hAnsi="Arial" w:cs="Arial"/>
          <w:bCs/>
          <w:color w:val="000000"/>
          <w:sz w:val="22"/>
          <w:szCs w:val="22"/>
        </w:rPr>
        <w:t>e latter’s attention in writing.</w:t>
      </w:r>
      <w:r w:rsidRPr="000E62AB">
        <w:rPr>
          <w:rFonts w:ascii="Arial" w:hAnsi="Arial" w:cs="Arial"/>
          <w:bCs/>
          <w:color w:val="000000"/>
          <w:sz w:val="22"/>
          <w:szCs w:val="22"/>
        </w:rPr>
        <w:t xml:space="preserve"> </w:t>
      </w:r>
    </w:p>
    <w:p w14:paraId="47E22C85" w14:textId="7E863384" w:rsidR="003B285B" w:rsidRDefault="005B6FDB" w:rsidP="00E27CE6">
      <w:pPr>
        <w:pStyle w:val="DefaultText"/>
        <w:numPr>
          <w:ilvl w:val="1"/>
          <w:numId w:val="53"/>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hanging="567"/>
        <w:rPr>
          <w:rFonts w:ascii="Arial" w:hAnsi="Arial" w:cs="Arial"/>
          <w:bCs/>
          <w:color w:val="000000"/>
          <w:sz w:val="22"/>
          <w:szCs w:val="22"/>
        </w:rPr>
      </w:pPr>
      <w:r w:rsidRPr="00DA1A78">
        <w:rPr>
          <w:rFonts w:ascii="Arial" w:hAnsi="Arial" w:cs="Arial"/>
          <w:bCs/>
          <w:color w:val="000000"/>
          <w:sz w:val="22"/>
          <w:szCs w:val="22"/>
          <w:u w:val="single"/>
        </w:rPr>
        <w:t xml:space="preserve">Termination by the </w:t>
      </w:r>
      <w:r w:rsidR="00E972A0">
        <w:rPr>
          <w:rFonts w:ascii="Arial" w:hAnsi="Arial" w:cs="Arial"/>
          <w:bCs/>
          <w:color w:val="000000"/>
          <w:sz w:val="22"/>
          <w:szCs w:val="22"/>
          <w:u w:val="single"/>
        </w:rPr>
        <w:t>IFRC</w:t>
      </w:r>
      <w:r w:rsidR="00DA1A78" w:rsidRPr="00DA1A78">
        <w:rPr>
          <w:rFonts w:ascii="Arial" w:hAnsi="Arial" w:cs="Arial"/>
          <w:bCs/>
          <w:color w:val="000000"/>
          <w:sz w:val="22"/>
          <w:szCs w:val="22"/>
          <w:u w:val="single"/>
        </w:rPr>
        <w:t>.</w:t>
      </w:r>
      <w:r w:rsidR="00DA1A78">
        <w:rPr>
          <w:rFonts w:ascii="Arial" w:hAnsi="Arial" w:cs="Arial"/>
          <w:bCs/>
          <w:color w:val="000000"/>
          <w:sz w:val="22"/>
          <w:szCs w:val="22"/>
        </w:rPr>
        <w:t xml:space="preserve"> </w:t>
      </w:r>
      <w:r w:rsidR="00F64BFC" w:rsidRPr="00DA1A78">
        <w:rPr>
          <w:rFonts w:ascii="Arial" w:hAnsi="Arial" w:cs="Arial"/>
          <w:bCs/>
          <w:color w:val="000000"/>
          <w:sz w:val="22"/>
          <w:szCs w:val="22"/>
        </w:rPr>
        <w:t xml:space="preserve">The </w:t>
      </w:r>
      <w:r w:rsidR="00E972A0">
        <w:rPr>
          <w:rFonts w:ascii="Arial" w:hAnsi="Arial" w:cs="Arial"/>
          <w:bCs/>
          <w:color w:val="000000"/>
          <w:sz w:val="22"/>
          <w:szCs w:val="22"/>
        </w:rPr>
        <w:t>IFRC</w:t>
      </w:r>
      <w:r w:rsidR="00F64BFC" w:rsidRPr="00DA1A78">
        <w:rPr>
          <w:rFonts w:ascii="Arial" w:hAnsi="Arial" w:cs="Arial"/>
          <w:bCs/>
          <w:color w:val="000000"/>
          <w:sz w:val="22"/>
          <w:szCs w:val="22"/>
        </w:rPr>
        <w:t xml:space="preserve"> may immediately terminate this Agreement if </w:t>
      </w:r>
      <w:r w:rsidR="00E27CE6" w:rsidRPr="00DA1A78">
        <w:rPr>
          <w:rFonts w:ascii="Arial" w:hAnsi="Arial" w:cs="Arial"/>
          <w:bCs/>
          <w:color w:val="000000"/>
          <w:sz w:val="22"/>
          <w:szCs w:val="22"/>
        </w:rPr>
        <w:t xml:space="preserve">the </w:t>
      </w:r>
      <w:r w:rsidR="00E27CE6">
        <w:rPr>
          <w:rFonts w:ascii="Arial" w:hAnsi="Arial" w:cs="Arial"/>
          <w:bCs/>
          <w:color w:val="000000"/>
          <w:sz w:val="22"/>
          <w:szCs w:val="22"/>
        </w:rPr>
        <w:t>Project</w:t>
      </w:r>
      <w:r w:rsidR="003653F9">
        <w:rPr>
          <w:rFonts w:asciiTheme="minorBidi" w:hAnsiTheme="minorBidi" w:cstheme="minorBidi"/>
          <w:bCs/>
          <w:sz w:val="22"/>
          <w:szCs w:val="22"/>
        </w:rPr>
        <w:t xml:space="preserve"> Partner </w:t>
      </w:r>
      <w:r w:rsidR="00F64BFC" w:rsidRPr="00DA1A78">
        <w:rPr>
          <w:rFonts w:ascii="Arial" w:hAnsi="Arial" w:cs="Arial"/>
          <w:bCs/>
          <w:color w:val="000000"/>
          <w:sz w:val="22"/>
          <w:szCs w:val="22"/>
        </w:rPr>
        <w:t xml:space="preserve">does anything which in the reasonable opinion of the </w:t>
      </w:r>
      <w:r w:rsidR="00E972A0">
        <w:rPr>
          <w:rFonts w:ascii="Arial" w:hAnsi="Arial" w:cs="Arial"/>
          <w:bCs/>
          <w:color w:val="000000"/>
          <w:sz w:val="22"/>
          <w:szCs w:val="22"/>
        </w:rPr>
        <w:t>IFRC</w:t>
      </w:r>
      <w:r w:rsidR="00F64BFC" w:rsidRPr="00DA1A78">
        <w:rPr>
          <w:rFonts w:ascii="Arial" w:hAnsi="Arial" w:cs="Arial"/>
          <w:bCs/>
          <w:color w:val="000000"/>
          <w:sz w:val="22"/>
          <w:szCs w:val="22"/>
        </w:rPr>
        <w:t xml:space="preserve"> brings, or is reasonably likely to bring the </w:t>
      </w:r>
      <w:r w:rsidR="00E972A0">
        <w:rPr>
          <w:rFonts w:ascii="Arial" w:hAnsi="Arial" w:cs="Arial"/>
          <w:bCs/>
          <w:color w:val="000000"/>
          <w:sz w:val="22"/>
          <w:szCs w:val="22"/>
        </w:rPr>
        <w:t>IFRC</w:t>
      </w:r>
      <w:r w:rsidR="00F64BFC" w:rsidRPr="00DA1A78">
        <w:rPr>
          <w:rFonts w:ascii="Arial" w:hAnsi="Arial" w:cs="Arial"/>
          <w:bCs/>
          <w:color w:val="000000"/>
          <w:sz w:val="22"/>
          <w:szCs w:val="22"/>
        </w:rPr>
        <w:t>, its name or logo, or any component of the International Red Cross and Red Crescent Movement into dispute or disrepute in any way whatsoever.</w:t>
      </w:r>
    </w:p>
    <w:p w14:paraId="5F88CC2D" w14:textId="062EAE52" w:rsidR="007F24AE" w:rsidRPr="00755428" w:rsidRDefault="007F24AE" w:rsidP="00E27CE6">
      <w:pPr>
        <w:pStyle w:val="DefaultText"/>
        <w:numPr>
          <w:ilvl w:val="1"/>
          <w:numId w:val="53"/>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hanging="567"/>
        <w:rPr>
          <w:rFonts w:ascii="Arial" w:hAnsi="Arial" w:cs="Arial"/>
          <w:bCs/>
          <w:color w:val="000000"/>
          <w:sz w:val="22"/>
          <w:szCs w:val="22"/>
          <w:u w:val="single"/>
        </w:rPr>
      </w:pPr>
      <w:r w:rsidRPr="00755428">
        <w:rPr>
          <w:rFonts w:asciiTheme="minorBidi" w:hAnsiTheme="minorBidi" w:cstheme="minorBidi"/>
          <w:sz w:val="22"/>
          <w:szCs w:val="22"/>
          <w:u w:val="single"/>
        </w:rPr>
        <w:t>Actions of the Parties following receipt of a notice of termination</w:t>
      </w:r>
    </w:p>
    <w:p w14:paraId="034E0B03" w14:textId="626ABE8D" w:rsidR="003B285B" w:rsidRDefault="007F24AE" w:rsidP="00F30039">
      <w:pPr>
        <w:pStyle w:val="DefaultText"/>
        <w:numPr>
          <w:ilvl w:val="0"/>
          <w:numId w:val="2"/>
        </w:numPr>
        <w:tabs>
          <w:tab w:val="left" w:pos="0"/>
          <w:tab w:val="left" w:pos="198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rPr>
          <w:rFonts w:asciiTheme="minorBidi" w:hAnsiTheme="minorBidi" w:cstheme="minorBidi"/>
          <w:bCs/>
          <w:sz w:val="22"/>
          <w:szCs w:val="22"/>
        </w:rPr>
      </w:pPr>
      <w:r w:rsidRPr="00617CC8">
        <w:rPr>
          <w:rFonts w:asciiTheme="minorBidi" w:hAnsiTheme="minorBidi" w:cstheme="minorBidi"/>
          <w:bCs/>
          <w:sz w:val="22"/>
          <w:szCs w:val="22"/>
        </w:rPr>
        <w:t xml:space="preserve">Upon notice of termination, the Parties shall keep all expenses to a minimum, </w:t>
      </w:r>
      <w:r w:rsidR="005E259A">
        <w:rPr>
          <w:rFonts w:asciiTheme="minorBidi" w:hAnsiTheme="minorBidi" w:cstheme="minorBidi"/>
          <w:bCs/>
          <w:sz w:val="22"/>
          <w:szCs w:val="22"/>
        </w:rPr>
        <w:t xml:space="preserve">not </w:t>
      </w:r>
      <w:proofErr w:type="gramStart"/>
      <w:r w:rsidR="005E259A">
        <w:rPr>
          <w:rFonts w:asciiTheme="minorBidi" w:hAnsiTheme="minorBidi" w:cstheme="minorBidi"/>
          <w:bCs/>
          <w:sz w:val="22"/>
          <w:szCs w:val="22"/>
        </w:rPr>
        <w:t>enter into</w:t>
      </w:r>
      <w:proofErr w:type="gramEnd"/>
      <w:r w:rsidRPr="00617CC8">
        <w:rPr>
          <w:rFonts w:asciiTheme="minorBidi" w:hAnsiTheme="minorBidi" w:cstheme="minorBidi"/>
          <w:bCs/>
          <w:sz w:val="22"/>
          <w:szCs w:val="22"/>
        </w:rPr>
        <w:t xml:space="preserve"> any new obligations</w:t>
      </w:r>
      <w:r w:rsidR="005E259A">
        <w:rPr>
          <w:rFonts w:asciiTheme="minorBidi" w:hAnsiTheme="minorBidi" w:cstheme="minorBidi"/>
          <w:bCs/>
          <w:sz w:val="22"/>
          <w:szCs w:val="22"/>
        </w:rPr>
        <w:t xml:space="preserve"> except with the written consent of the </w:t>
      </w:r>
      <w:r w:rsidR="002F1A15">
        <w:rPr>
          <w:rFonts w:asciiTheme="minorBidi" w:hAnsiTheme="minorBidi" w:cstheme="minorBidi"/>
          <w:bCs/>
          <w:sz w:val="22"/>
          <w:szCs w:val="22"/>
        </w:rPr>
        <w:t>IFRC</w:t>
      </w:r>
      <w:r w:rsidR="002F1A15" w:rsidRPr="00617CC8">
        <w:rPr>
          <w:rFonts w:asciiTheme="minorBidi" w:hAnsiTheme="minorBidi" w:cstheme="minorBidi"/>
          <w:bCs/>
          <w:sz w:val="22"/>
          <w:szCs w:val="22"/>
        </w:rPr>
        <w:t xml:space="preserve"> and</w:t>
      </w:r>
      <w:r w:rsidRPr="00617CC8">
        <w:rPr>
          <w:rFonts w:asciiTheme="minorBidi" w:hAnsiTheme="minorBidi" w:cstheme="minorBidi"/>
          <w:bCs/>
          <w:sz w:val="22"/>
          <w:szCs w:val="22"/>
        </w:rPr>
        <w:t xml:space="preserve"> void all existing obligations that can legally be voided.</w:t>
      </w:r>
    </w:p>
    <w:p w14:paraId="5F88CC2F" w14:textId="5712B246" w:rsidR="007F24AE" w:rsidRPr="003B285B" w:rsidRDefault="007F24AE" w:rsidP="00F30039">
      <w:pPr>
        <w:pStyle w:val="DefaultText"/>
        <w:numPr>
          <w:ilvl w:val="0"/>
          <w:numId w:val="2"/>
        </w:numPr>
        <w:tabs>
          <w:tab w:val="left" w:pos="0"/>
          <w:tab w:val="left" w:pos="198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rPr>
          <w:rFonts w:asciiTheme="minorBidi" w:hAnsiTheme="minorBidi" w:cstheme="minorBidi"/>
          <w:bCs/>
          <w:sz w:val="22"/>
          <w:szCs w:val="22"/>
        </w:rPr>
      </w:pPr>
      <w:r w:rsidRPr="003B285B">
        <w:rPr>
          <w:rFonts w:asciiTheme="minorBidi" w:hAnsiTheme="minorBidi" w:cstheme="minorBidi"/>
          <w:bCs/>
          <w:sz w:val="22"/>
          <w:szCs w:val="22"/>
        </w:rPr>
        <w:t>Upon notice of termination, the Parties shall consult regarding possible alternatives for completion of the Project and to ensure the best possible outcome for the intended beneficiaries</w:t>
      </w:r>
      <w:r w:rsidR="00031D69" w:rsidRPr="003B285B">
        <w:rPr>
          <w:rFonts w:asciiTheme="minorBidi" w:hAnsiTheme="minorBidi" w:cstheme="minorBidi"/>
          <w:bCs/>
          <w:sz w:val="22"/>
          <w:szCs w:val="22"/>
        </w:rPr>
        <w:t>.</w:t>
      </w:r>
    </w:p>
    <w:p w14:paraId="5F88CC30" w14:textId="77777777" w:rsidR="007F24AE" w:rsidRPr="00DA1A78" w:rsidRDefault="007F24AE" w:rsidP="00E27CE6">
      <w:pPr>
        <w:pStyle w:val="DefaultText"/>
        <w:numPr>
          <w:ilvl w:val="1"/>
          <w:numId w:val="53"/>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hanging="567"/>
        <w:rPr>
          <w:rFonts w:ascii="Arial" w:hAnsi="Arial" w:cs="Arial"/>
          <w:bCs/>
          <w:color w:val="000000"/>
          <w:sz w:val="22"/>
          <w:szCs w:val="22"/>
          <w:u w:val="single"/>
        </w:rPr>
      </w:pPr>
      <w:r w:rsidRPr="00DA1A78">
        <w:rPr>
          <w:rFonts w:ascii="Arial" w:hAnsi="Arial" w:cs="Arial"/>
          <w:bCs/>
          <w:color w:val="000000"/>
          <w:sz w:val="22"/>
          <w:szCs w:val="22"/>
          <w:u w:val="single"/>
        </w:rPr>
        <w:t xml:space="preserve">Funds at termination </w:t>
      </w:r>
    </w:p>
    <w:p w14:paraId="154FC8E3" w14:textId="4CCA369B" w:rsidR="003B285B" w:rsidRDefault="007F24AE" w:rsidP="00F30039">
      <w:pPr>
        <w:pStyle w:val="DefaultText"/>
        <w:numPr>
          <w:ilvl w:val="0"/>
          <w:numId w:val="1"/>
        </w:numPr>
        <w:tabs>
          <w:tab w:val="left" w:pos="-142"/>
          <w:tab w:val="left" w:pos="198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rPr>
          <w:rFonts w:asciiTheme="minorBidi" w:hAnsiTheme="minorBidi" w:cstheme="minorBidi"/>
          <w:bCs/>
          <w:sz w:val="22"/>
          <w:szCs w:val="22"/>
        </w:rPr>
      </w:pPr>
      <w:r w:rsidRPr="00617CC8">
        <w:rPr>
          <w:rFonts w:asciiTheme="minorBidi" w:hAnsiTheme="minorBidi" w:cstheme="minorBidi"/>
          <w:bCs/>
          <w:sz w:val="22"/>
          <w:szCs w:val="22"/>
        </w:rPr>
        <w:t xml:space="preserve">Immediately upon sending or receiving a notice of termination, the </w:t>
      </w:r>
      <w:r w:rsidR="00E972A0">
        <w:rPr>
          <w:rFonts w:asciiTheme="minorBidi" w:hAnsiTheme="minorBidi" w:cstheme="minorBidi"/>
          <w:bCs/>
          <w:sz w:val="22"/>
          <w:szCs w:val="22"/>
        </w:rPr>
        <w:t>IFRC</w:t>
      </w:r>
      <w:r w:rsidRPr="00617CC8">
        <w:rPr>
          <w:rFonts w:asciiTheme="minorBidi" w:hAnsiTheme="minorBidi" w:cstheme="minorBidi"/>
          <w:bCs/>
          <w:sz w:val="22"/>
          <w:szCs w:val="22"/>
        </w:rPr>
        <w:t xml:space="preserve"> will cease all disbursement</w:t>
      </w:r>
      <w:r w:rsidR="002A52B1" w:rsidRPr="00617CC8">
        <w:rPr>
          <w:rFonts w:asciiTheme="minorBidi" w:hAnsiTheme="minorBidi" w:cstheme="minorBidi"/>
          <w:bCs/>
          <w:sz w:val="22"/>
          <w:szCs w:val="22"/>
        </w:rPr>
        <w:t xml:space="preserve"> of funds to the </w:t>
      </w:r>
      <w:r w:rsidR="003653F9">
        <w:rPr>
          <w:rFonts w:asciiTheme="minorBidi" w:hAnsiTheme="minorBidi" w:cstheme="minorBidi"/>
          <w:bCs/>
          <w:sz w:val="22"/>
          <w:szCs w:val="22"/>
        </w:rPr>
        <w:t xml:space="preserve">Project Partner </w:t>
      </w:r>
      <w:r w:rsidRPr="00617CC8">
        <w:rPr>
          <w:rFonts w:asciiTheme="minorBidi" w:hAnsiTheme="minorBidi" w:cstheme="minorBidi"/>
          <w:bCs/>
          <w:sz w:val="22"/>
          <w:szCs w:val="22"/>
        </w:rPr>
        <w:t>and will not make any forward commitments, ensuring, however, that sufficient funds are av</w:t>
      </w:r>
      <w:r w:rsidR="002A52B1" w:rsidRPr="00617CC8">
        <w:rPr>
          <w:rFonts w:asciiTheme="minorBidi" w:hAnsiTheme="minorBidi" w:cstheme="minorBidi"/>
          <w:bCs/>
          <w:sz w:val="22"/>
          <w:szCs w:val="22"/>
        </w:rPr>
        <w:t>ailable for the</w:t>
      </w:r>
      <w:r w:rsidR="0034690F">
        <w:rPr>
          <w:rFonts w:asciiTheme="minorBidi" w:hAnsiTheme="minorBidi" w:cstheme="minorBidi"/>
          <w:bCs/>
          <w:sz w:val="22"/>
          <w:szCs w:val="22"/>
        </w:rPr>
        <w:t xml:space="preserve"> </w:t>
      </w:r>
      <w:r w:rsidR="003653F9">
        <w:rPr>
          <w:rFonts w:asciiTheme="minorBidi" w:hAnsiTheme="minorBidi" w:cstheme="minorBidi"/>
          <w:bCs/>
          <w:sz w:val="22"/>
          <w:szCs w:val="22"/>
        </w:rPr>
        <w:t>Project Partner</w:t>
      </w:r>
      <w:r w:rsidRPr="00617CC8">
        <w:rPr>
          <w:rFonts w:asciiTheme="minorBidi" w:hAnsiTheme="minorBidi" w:cstheme="minorBidi"/>
          <w:bCs/>
          <w:sz w:val="22"/>
          <w:szCs w:val="22"/>
        </w:rPr>
        <w:t xml:space="preserve"> to meet all contractual commitments incurred by </w:t>
      </w:r>
      <w:r w:rsidR="00CB10FE" w:rsidRPr="00617CC8">
        <w:rPr>
          <w:rFonts w:asciiTheme="minorBidi" w:hAnsiTheme="minorBidi" w:cstheme="minorBidi"/>
          <w:bCs/>
          <w:sz w:val="22"/>
          <w:szCs w:val="22"/>
        </w:rPr>
        <w:t>it prior</w:t>
      </w:r>
      <w:r w:rsidRPr="00617CC8">
        <w:rPr>
          <w:rFonts w:asciiTheme="minorBidi" w:hAnsiTheme="minorBidi" w:cstheme="minorBidi"/>
          <w:bCs/>
          <w:sz w:val="22"/>
          <w:szCs w:val="22"/>
        </w:rPr>
        <w:t xml:space="preserve"> to the date of termination, for the purpose of implementing the Project, and which cannot be legally voided.</w:t>
      </w:r>
    </w:p>
    <w:p w14:paraId="5F88CC32" w14:textId="16F11F7E" w:rsidR="007F24AE" w:rsidRPr="003B285B" w:rsidRDefault="007F24AE" w:rsidP="00F30039">
      <w:pPr>
        <w:pStyle w:val="DefaultText"/>
        <w:numPr>
          <w:ilvl w:val="0"/>
          <w:numId w:val="1"/>
        </w:numPr>
        <w:tabs>
          <w:tab w:val="left" w:pos="-142"/>
          <w:tab w:val="left" w:pos="198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rPr>
          <w:rFonts w:asciiTheme="minorBidi" w:hAnsiTheme="minorBidi" w:cstheme="minorBidi"/>
          <w:bCs/>
          <w:sz w:val="22"/>
          <w:szCs w:val="22"/>
        </w:rPr>
      </w:pPr>
      <w:r w:rsidRPr="003B285B">
        <w:rPr>
          <w:rFonts w:asciiTheme="minorBidi" w:hAnsiTheme="minorBidi" w:cstheme="minorBidi"/>
          <w:bCs/>
          <w:sz w:val="22"/>
          <w:szCs w:val="22"/>
        </w:rPr>
        <w:lastRenderedPageBreak/>
        <w:t xml:space="preserve">Unless otherwise agreed in writing by the </w:t>
      </w:r>
      <w:r w:rsidR="00E972A0">
        <w:rPr>
          <w:rFonts w:asciiTheme="minorBidi" w:hAnsiTheme="minorBidi" w:cstheme="minorBidi"/>
          <w:bCs/>
          <w:sz w:val="22"/>
          <w:szCs w:val="22"/>
        </w:rPr>
        <w:t>IFRC</w:t>
      </w:r>
      <w:r w:rsidRPr="003B285B">
        <w:rPr>
          <w:rFonts w:asciiTheme="minorBidi" w:hAnsiTheme="minorBidi" w:cstheme="minorBidi"/>
          <w:bCs/>
          <w:sz w:val="22"/>
          <w:szCs w:val="22"/>
        </w:rPr>
        <w:t>, all unspent funds will be retu</w:t>
      </w:r>
      <w:r w:rsidR="00CA7797" w:rsidRPr="003B285B">
        <w:rPr>
          <w:rFonts w:asciiTheme="minorBidi" w:hAnsiTheme="minorBidi" w:cstheme="minorBidi"/>
          <w:bCs/>
          <w:sz w:val="22"/>
          <w:szCs w:val="22"/>
        </w:rPr>
        <w:t>r</w:t>
      </w:r>
      <w:r w:rsidRPr="003B285B">
        <w:rPr>
          <w:rFonts w:asciiTheme="minorBidi" w:hAnsiTheme="minorBidi" w:cstheme="minorBidi"/>
          <w:bCs/>
          <w:sz w:val="22"/>
          <w:szCs w:val="22"/>
        </w:rPr>
        <w:t xml:space="preserve">ned to the </w:t>
      </w:r>
      <w:r w:rsidR="00E972A0">
        <w:rPr>
          <w:rFonts w:asciiTheme="minorBidi" w:hAnsiTheme="minorBidi" w:cstheme="minorBidi"/>
          <w:bCs/>
          <w:sz w:val="22"/>
          <w:szCs w:val="22"/>
        </w:rPr>
        <w:t>IFRC</w:t>
      </w:r>
      <w:r w:rsidRPr="003B285B">
        <w:rPr>
          <w:rFonts w:asciiTheme="minorBidi" w:hAnsiTheme="minorBidi" w:cstheme="minorBidi"/>
          <w:bCs/>
          <w:sz w:val="22"/>
          <w:szCs w:val="22"/>
        </w:rPr>
        <w:t xml:space="preserve"> within thirty (30) days of termination</w:t>
      </w:r>
      <w:r w:rsidR="000C0E0A" w:rsidRPr="003B285B">
        <w:rPr>
          <w:rFonts w:asciiTheme="minorBidi" w:hAnsiTheme="minorBidi" w:cstheme="minorBidi"/>
          <w:bCs/>
          <w:sz w:val="22"/>
          <w:szCs w:val="22"/>
        </w:rPr>
        <w:t xml:space="preserve"> or end of the Term</w:t>
      </w:r>
      <w:r w:rsidRPr="003B285B">
        <w:rPr>
          <w:rFonts w:asciiTheme="minorBidi" w:hAnsiTheme="minorBidi" w:cstheme="minorBidi"/>
          <w:bCs/>
          <w:sz w:val="22"/>
          <w:szCs w:val="22"/>
        </w:rPr>
        <w:t xml:space="preserve">. </w:t>
      </w:r>
    </w:p>
    <w:p w14:paraId="5F88CC33" w14:textId="77777777" w:rsidR="007F24AE" w:rsidRPr="00617CC8" w:rsidRDefault="007F24AE" w:rsidP="00F30039">
      <w:pPr>
        <w:pStyle w:val="DefaultText"/>
        <w:tabs>
          <w:tab w:val="left" w:pos="555"/>
          <w:tab w:val="left" w:pos="198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851" w:hanging="567"/>
        <w:rPr>
          <w:rFonts w:asciiTheme="minorBidi" w:hAnsiTheme="minorBidi" w:cstheme="minorBidi"/>
          <w:bCs/>
          <w:sz w:val="22"/>
          <w:szCs w:val="22"/>
        </w:rPr>
      </w:pPr>
    </w:p>
    <w:p w14:paraId="5F88CC34" w14:textId="77777777" w:rsidR="00870CC7" w:rsidRPr="002A7BCE" w:rsidRDefault="007F24AE" w:rsidP="00E27CE6">
      <w:pPr>
        <w:pStyle w:val="ListParagraph"/>
        <w:numPr>
          <w:ilvl w:val="0"/>
          <w:numId w:val="53"/>
        </w:numPr>
        <w:spacing w:before="120"/>
        <w:ind w:left="567" w:hanging="567"/>
        <w:jc w:val="both"/>
        <w:rPr>
          <w:rFonts w:asciiTheme="minorBidi" w:hAnsiTheme="minorBidi" w:cstheme="minorBidi"/>
          <w:b/>
          <w:bCs/>
          <w:color w:val="000000"/>
          <w:sz w:val="22"/>
          <w:szCs w:val="22"/>
          <w:u w:val="single"/>
          <w:lang w:val="en-GB" w:eastAsia="en-GB"/>
        </w:rPr>
      </w:pPr>
      <w:r w:rsidRPr="002A7BCE">
        <w:rPr>
          <w:rFonts w:asciiTheme="minorBidi" w:hAnsiTheme="minorBidi" w:cstheme="minorBidi"/>
          <w:b/>
          <w:bCs/>
          <w:color w:val="000000"/>
          <w:sz w:val="22"/>
          <w:szCs w:val="22"/>
          <w:u w:val="single"/>
          <w:lang w:val="en-GB" w:eastAsia="en-GB"/>
        </w:rPr>
        <w:t>F</w:t>
      </w:r>
      <w:r w:rsidR="00870CC7" w:rsidRPr="002A7BCE">
        <w:rPr>
          <w:rFonts w:asciiTheme="minorBidi" w:hAnsiTheme="minorBidi" w:cstheme="minorBidi"/>
          <w:b/>
          <w:bCs/>
          <w:color w:val="000000"/>
          <w:sz w:val="22"/>
          <w:szCs w:val="22"/>
          <w:u w:val="single"/>
          <w:lang w:val="en-GB" w:eastAsia="en-GB"/>
        </w:rPr>
        <w:t>ORCE MAJEURE</w:t>
      </w:r>
    </w:p>
    <w:p w14:paraId="5F88CC35" w14:textId="4D8EA54E" w:rsidR="007F24AE" w:rsidRDefault="007F24AE" w:rsidP="00E27CE6">
      <w:pPr>
        <w:pStyle w:val="DefaultText"/>
        <w:numPr>
          <w:ilvl w:val="1"/>
          <w:numId w:val="53"/>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rPr>
          <w:rFonts w:ascii="Arial" w:hAnsi="Arial" w:cs="Arial"/>
          <w:bCs/>
          <w:color w:val="000000"/>
          <w:sz w:val="22"/>
          <w:szCs w:val="22"/>
        </w:rPr>
      </w:pPr>
      <w:r w:rsidRPr="0038377F">
        <w:rPr>
          <w:rFonts w:ascii="Arial" w:hAnsi="Arial" w:cs="Arial"/>
          <w:bCs/>
          <w:color w:val="000000"/>
          <w:sz w:val="22"/>
          <w:szCs w:val="22"/>
        </w:rPr>
        <w:t xml:space="preserve">If at any time during the course of the </w:t>
      </w:r>
      <w:proofErr w:type="gramStart"/>
      <w:r w:rsidR="00557A98">
        <w:rPr>
          <w:rFonts w:ascii="Arial" w:hAnsi="Arial" w:cs="Arial"/>
          <w:bCs/>
          <w:color w:val="000000"/>
          <w:sz w:val="22"/>
          <w:szCs w:val="22"/>
        </w:rPr>
        <w:t>p</w:t>
      </w:r>
      <w:r w:rsidRPr="0038377F">
        <w:rPr>
          <w:rFonts w:ascii="Arial" w:hAnsi="Arial" w:cs="Arial"/>
          <w:bCs/>
          <w:color w:val="000000"/>
          <w:sz w:val="22"/>
          <w:szCs w:val="22"/>
        </w:rPr>
        <w:t>roject</w:t>
      </w:r>
      <w:proofErr w:type="gramEnd"/>
      <w:r w:rsidRPr="0038377F">
        <w:rPr>
          <w:rFonts w:ascii="Arial" w:hAnsi="Arial" w:cs="Arial"/>
          <w:bCs/>
          <w:color w:val="000000"/>
          <w:sz w:val="22"/>
          <w:szCs w:val="22"/>
        </w:rPr>
        <w:t xml:space="preserve"> it becomes impossible for either Party to perform any or all of their obligatio</w:t>
      </w:r>
      <w:r w:rsidR="00130031" w:rsidRPr="0038377F">
        <w:rPr>
          <w:rFonts w:ascii="Arial" w:hAnsi="Arial" w:cs="Arial"/>
          <w:bCs/>
          <w:color w:val="000000"/>
          <w:sz w:val="22"/>
          <w:szCs w:val="22"/>
        </w:rPr>
        <w:t xml:space="preserve">ns for reasons of Force </w:t>
      </w:r>
      <w:r w:rsidR="00A96A47" w:rsidRPr="0038377F">
        <w:rPr>
          <w:rFonts w:ascii="Arial" w:hAnsi="Arial" w:cs="Arial"/>
          <w:bCs/>
          <w:color w:val="000000"/>
          <w:sz w:val="22"/>
          <w:szCs w:val="22"/>
        </w:rPr>
        <w:t>Majeure that</w:t>
      </w:r>
      <w:r w:rsidRPr="0038377F">
        <w:rPr>
          <w:rFonts w:ascii="Arial" w:hAnsi="Arial" w:cs="Arial"/>
          <w:bCs/>
          <w:color w:val="000000"/>
          <w:sz w:val="22"/>
          <w:szCs w:val="22"/>
        </w:rPr>
        <w:t xml:space="preserve"> Party affected by the Force Majeure shall give to the other Party notice and full particulars in writing of such occurrence. </w:t>
      </w:r>
    </w:p>
    <w:p w14:paraId="5F88CC36" w14:textId="450D5F18" w:rsidR="00870CC7" w:rsidRDefault="007F24AE" w:rsidP="00E27CE6">
      <w:pPr>
        <w:pStyle w:val="DefaultText"/>
        <w:numPr>
          <w:ilvl w:val="1"/>
          <w:numId w:val="53"/>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hanging="567"/>
        <w:rPr>
          <w:rFonts w:ascii="Arial" w:hAnsi="Arial" w:cs="Arial"/>
          <w:bCs/>
          <w:color w:val="000000"/>
          <w:sz w:val="22"/>
          <w:szCs w:val="22"/>
        </w:rPr>
      </w:pPr>
      <w:r w:rsidRPr="0038377F">
        <w:rPr>
          <w:rFonts w:ascii="Arial" w:hAnsi="Arial" w:cs="Arial"/>
          <w:bCs/>
          <w:color w:val="000000"/>
          <w:sz w:val="22"/>
          <w:szCs w:val="22"/>
        </w:rPr>
        <w:t xml:space="preserve">The Parties shall consult on the appropriate action to be taken, which may include suspension or cancellation of the Project or the relief of the party from such obligations </w:t>
      </w:r>
      <w:proofErr w:type="gramStart"/>
      <w:r w:rsidRPr="0038377F">
        <w:rPr>
          <w:rFonts w:ascii="Arial" w:hAnsi="Arial" w:cs="Arial"/>
          <w:bCs/>
          <w:color w:val="000000"/>
          <w:sz w:val="22"/>
          <w:szCs w:val="22"/>
        </w:rPr>
        <w:t>as long as</w:t>
      </w:r>
      <w:proofErr w:type="gramEnd"/>
      <w:r w:rsidRPr="0038377F">
        <w:rPr>
          <w:rFonts w:ascii="Arial" w:hAnsi="Arial" w:cs="Arial"/>
          <w:bCs/>
          <w:color w:val="000000"/>
          <w:sz w:val="22"/>
          <w:szCs w:val="22"/>
        </w:rPr>
        <w:t xml:space="preserve"> Force Majeure persists. </w:t>
      </w:r>
    </w:p>
    <w:p w14:paraId="5F88CC37" w14:textId="77777777" w:rsidR="00D344CC" w:rsidRPr="0038377F" w:rsidRDefault="00D344CC" w:rsidP="00E27CE6">
      <w:pPr>
        <w:pStyle w:val="DefaultText"/>
        <w:numPr>
          <w:ilvl w:val="1"/>
          <w:numId w:val="53"/>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hanging="567"/>
        <w:rPr>
          <w:rFonts w:ascii="Arial" w:hAnsi="Arial" w:cs="Arial"/>
          <w:bCs/>
          <w:color w:val="000000"/>
          <w:sz w:val="22"/>
          <w:szCs w:val="22"/>
        </w:rPr>
      </w:pPr>
      <w:r w:rsidRPr="0038377F">
        <w:rPr>
          <w:rFonts w:ascii="Arial" w:hAnsi="Arial" w:cs="Arial"/>
          <w:bCs/>
          <w:color w:val="000000"/>
          <w:sz w:val="22"/>
          <w:szCs w:val="22"/>
        </w:rPr>
        <w:t xml:space="preserve">Force Majeure shall mean any event or condition, not existing as of the date of signature of this Agreement, not reasonably foreseeable as of such date and not reasonably within the control of either party, which prevents in whole or in material part the performance of </w:t>
      </w:r>
      <w:r w:rsidR="00130031" w:rsidRPr="0038377F">
        <w:rPr>
          <w:rFonts w:ascii="Arial" w:hAnsi="Arial" w:cs="Arial"/>
          <w:bCs/>
          <w:color w:val="000000"/>
          <w:sz w:val="22"/>
          <w:szCs w:val="22"/>
        </w:rPr>
        <w:t>the obligations under this Agreement</w:t>
      </w:r>
      <w:r w:rsidRPr="0038377F">
        <w:rPr>
          <w:rFonts w:ascii="Arial" w:hAnsi="Arial" w:cs="Arial"/>
          <w:bCs/>
          <w:color w:val="000000"/>
          <w:sz w:val="22"/>
          <w:szCs w:val="22"/>
        </w:rPr>
        <w:t xml:space="preserve">. Without limiting the foregoing, the following shall constitute events or conditions of Force Majeure: acts of State or, governmental action, riots, disturbance, war, strikes, lockouts, slowdowns, prolonged shortage of energy supplies, epidemics, fire, flood, hurricane, typhoon, earthquake, </w:t>
      </w:r>
      <w:proofErr w:type="gramStart"/>
      <w:r w:rsidRPr="0038377F">
        <w:rPr>
          <w:rFonts w:ascii="Arial" w:hAnsi="Arial" w:cs="Arial"/>
          <w:bCs/>
          <w:color w:val="000000"/>
          <w:sz w:val="22"/>
          <w:szCs w:val="22"/>
        </w:rPr>
        <w:t>lightning</w:t>
      </w:r>
      <w:proofErr w:type="gramEnd"/>
      <w:r w:rsidRPr="0038377F">
        <w:rPr>
          <w:rFonts w:ascii="Arial" w:hAnsi="Arial" w:cs="Arial"/>
          <w:bCs/>
          <w:color w:val="000000"/>
          <w:sz w:val="22"/>
          <w:szCs w:val="22"/>
        </w:rPr>
        <w:t xml:space="preserve"> and explosion, as well as the discontinuance of funding from the Project donors.  </w:t>
      </w:r>
    </w:p>
    <w:p w14:paraId="79EC9B80" w14:textId="58E274E0" w:rsidR="001E7556" w:rsidRPr="00617CC8" w:rsidRDefault="001E7556" w:rsidP="00F30039">
      <w:pPr>
        <w:pStyle w:val="DefaultText"/>
        <w:tabs>
          <w:tab w:val="left" w:pos="555"/>
          <w:tab w:val="left" w:pos="198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851" w:hanging="567"/>
        <w:rPr>
          <w:rFonts w:asciiTheme="minorBidi" w:hAnsiTheme="minorBidi" w:cstheme="minorBidi"/>
          <w:sz w:val="22"/>
          <w:szCs w:val="22"/>
        </w:rPr>
      </w:pPr>
    </w:p>
    <w:p w14:paraId="5F88CC39" w14:textId="18080BA2" w:rsidR="00870CC7" w:rsidRPr="002A7BCE" w:rsidRDefault="00870CC7" w:rsidP="00E27CE6">
      <w:pPr>
        <w:pStyle w:val="ListParagraph"/>
        <w:numPr>
          <w:ilvl w:val="0"/>
          <w:numId w:val="53"/>
        </w:numPr>
        <w:spacing w:before="120"/>
        <w:ind w:left="567" w:hanging="567"/>
        <w:jc w:val="both"/>
        <w:rPr>
          <w:rFonts w:asciiTheme="minorBidi" w:hAnsiTheme="minorBidi" w:cstheme="minorBidi"/>
          <w:b/>
          <w:bCs/>
          <w:color w:val="000000"/>
          <w:sz w:val="22"/>
          <w:szCs w:val="22"/>
          <w:u w:val="single"/>
          <w:lang w:val="en-GB" w:eastAsia="en-GB"/>
        </w:rPr>
      </w:pPr>
      <w:r w:rsidRPr="002A7BCE">
        <w:rPr>
          <w:rFonts w:asciiTheme="minorBidi" w:hAnsiTheme="minorBidi" w:cstheme="minorBidi"/>
          <w:b/>
          <w:bCs/>
          <w:color w:val="000000"/>
          <w:sz w:val="22"/>
          <w:szCs w:val="22"/>
          <w:u w:val="single"/>
          <w:lang w:val="en-GB" w:eastAsia="en-GB"/>
        </w:rPr>
        <w:t>DISPUTE RESOLUTION</w:t>
      </w:r>
    </w:p>
    <w:p w14:paraId="5F88CC3A" w14:textId="73B8AA36" w:rsidR="00870CC7" w:rsidRPr="00524BB0" w:rsidRDefault="00870CC7" w:rsidP="00E27CE6">
      <w:pPr>
        <w:pStyle w:val="DefaultText"/>
        <w:numPr>
          <w:ilvl w:val="1"/>
          <w:numId w:val="53"/>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rPr>
          <w:rFonts w:ascii="Arial" w:hAnsi="Arial" w:cs="Arial"/>
          <w:bCs/>
          <w:color w:val="000000"/>
          <w:sz w:val="22"/>
          <w:szCs w:val="22"/>
        </w:rPr>
      </w:pPr>
      <w:r w:rsidRPr="00524BB0">
        <w:rPr>
          <w:rFonts w:ascii="Arial" w:hAnsi="Arial" w:cs="Arial"/>
          <w:bCs/>
          <w:color w:val="000000"/>
          <w:sz w:val="22"/>
          <w:szCs w:val="22"/>
        </w:rPr>
        <w:t xml:space="preserve">Any dispute, controversy or claim arising out of or relating to the Agreement, or the breach, </w:t>
      </w:r>
      <w:proofErr w:type="gramStart"/>
      <w:r w:rsidRPr="00524BB0">
        <w:rPr>
          <w:rFonts w:ascii="Arial" w:hAnsi="Arial" w:cs="Arial"/>
          <w:bCs/>
          <w:color w:val="000000"/>
          <w:sz w:val="22"/>
          <w:szCs w:val="22"/>
        </w:rPr>
        <w:t>termination</w:t>
      </w:r>
      <w:proofErr w:type="gramEnd"/>
      <w:r w:rsidRPr="00524BB0">
        <w:rPr>
          <w:rFonts w:ascii="Arial" w:hAnsi="Arial" w:cs="Arial"/>
          <w:bCs/>
          <w:color w:val="000000"/>
          <w:sz w:val="22"/>
          <w:szCs w:val="22"/>
        </w:rPr>
        <w:t xml:space="preserve"> or invalidity thereof, that is not amicably settled by the Parties within ninety (90) days’ notice of such dispute, controversy or claim, shall be settled by arbitration to the exclusion of the jurisdiction of any local courts and tribunals.</w:t>
      </w:r>
    </w:p>
    <w:p w14:paraId="5F88CC3B" w14:textId="77777777" w:rsidR="00870CC7" w:rsidRPr="00524BB0" w:rsidRDefault="00870CC7" w:rsidP="00E27CE6">
      <w:pPr>
        <w:pStyle w:val="DefaultText"/>
        <w:numPr>
          <w:ilvl w:val="1"/>
          <w:numId w:val="53"/>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hanging="567"/>
        <w:rPr>
          <w:rFonts w:ascii="Arial" w:hAnsi="Arial" w:cs="Arial"/>
          <w:bCs/>
          <w:color w:val="000000"/>
          <w:sz w:val="22"/>
          <w:szCs w:val="22"/>
        </w:rPr>
      </w:pPr>
      <w:r w:rsidRPr="00524BB0">
        <w:rPr>
          <w:rFonts w:ascii="Arial" w:hAnsi="Arial" w:cs="Arial"/>
          <w:bCs/>
          <w:color w:val="000000"/>
          <w:sz w:val="22"/>
          <w:szCs w:val="22"/>
        </w:rPr>
        <w:t xml:space="preserve">The arbitration shall be held in accordance with the United Nations Commission on International Trade Law (UNCITRAL) Arbitration Rules as at present in force of which the Parties have taken due notice, subject to such modification as the Parties may agree in writing. The appointment of a single arbitrator shall be agreed between the Parties, or failing agreement within fourteen (14) days, after either party has given to the other a written request to concur in the appointment of an arbitrator, by the President of the International Court of Justice. The arbitration shall be conducted in the English language and the place of arbitration shall be Geneva, Switzerland. The arbitral tribunal shall have no authority to award punitive damages. The Parties agree to be bound by any arbitration award rendered in accordance with this Section as final adjudication of any such dispute, </w:t>
      </w:r>
      <w:proofErr w:type="gramStart"/>
      <w:r w:rsidRPr="00524BB0">
        <w:rPr>
          <w:rFonts w:ascii="Arial" w:hAnsi="Arial" w:cs="Arial"/>
          <w:bCs/>
          <w:color w:val="000000"/>
          <w:sz w:val="22"/>
          <w:szCs w:val="22"/>
        </w:rPr>
        <w:t>controversy</w:t>
      </w:r>
      <w:proofErr w:type="gramEnd"/>
      <w:r w:rsidRPr="00524BB0">
        <w:rPr>
          <w:rFonts w:ascii="Arial" w:hAnsi="Arial" w:cs="Arial"/>
          <w:bCs/>
          <w:color w:val="000000"/>
          <w:sz w:val="22"/>
          <w:szCs w:val="22"/>
        </w:rPr>
        <w:t xml:space="preserve"> or claim. </w:t>
      </w:r>
    </w:p>
    <w:p w14:paraId="5F88CC3C" w14:textId="77777777" w:rsidR="00031D69" w:rsidRPr="00617CC8" w:rsidRDefault="00031D69" w:rsidP="00F30039">
      <w:pPr>
        <w:pStyle w:val="DefaultText"/>
        <w:tabs>
          <w:tab w:val="left" w:pos="555"/>
          <w:tab w:val="left" w:pos="198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851" w:hanging="567"/>
        <w:rPr>
          <w:rFonts w:asciiTheme="minorBidi" w:hAnsiTheme="minorBidi" w:cstheme="minorBidi"/>
          <w:sz w:val="22"/>
          <w:szCs w:val="22"/>
        </w:rPr>
      </w:pPr>
    </w:p>
    <w:p w14:paraId="5F88CC3D" w14:textId="1898D912" w:rsidR="00870CC7" w:rsidRPr="00635714" w:rsidRDefault="00870CC7" w:rsidP="00E27CE6">
      <w:pPr>
        <w:pStyle w:val="ListParagraph"/>
        <w:numPr>
          <w:ilvl w:val="0"/>
          <w:numId w:val="53"/>
        </w:numPr>
        <w:spacing w:before="120"/>
        <w:ind w:left="567" w:hanging="567"/>
        <w:jc w:val="both"/>
        <w:rPr>
          <w:rFonts w:ascii="Arial" w:hAnsi="Arial" w:cs="Arial"/>
          <w:b/>
          <w:smallCaps/>
          <w:sz w:val="22"/>
          <w:szCs w:val="22"/>
          <w:u w:val="single"/>
        </w:rPr>
      </w:pPr>
      <w:r w:rsidRPr="002A7BCE">
        <w:rPr>
          <w:rFonts w:asciiTheme="minorBidi" w:hAnsiTheme="minorBidi" w:cstheme="minorBidi"/>
          <w:b/>
          <w:bCs/>
          <w:color w:val="000000"/>
          <w:sz w:val="22"/>
          <w:szCs w:val="22"/>
          <w:u w:val="single"/>
          <w:lang w:val="en-GB" w:eastAsia="en-GB"/>
        </w:rPr>
        <w:t>AMENDMENT</w:t>
      </w:r>
    </w:p>
    <w:p w14:paraId="5F88CC3E" w14:textId="0F529D3D" w:rsidR="00870CC7" w:rsidRPr="00524BB0" w:rsidRDefault="00870CC7" w:rsidP="00E27CE6">
      <w:pPr>
        <w:pStyle w:val="DefaultText"/>
        <w:numPr>
          <w:ilvl w:val="1"/>
          <w:numId w:val="53"/>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rPr>
          <w:rFonts w:ascii="Arial" w:hAnsi="Arial" w:cs="Arial"/>
          <w:bCs/>
          <w:color w:val="000000"/>
          <w:sz w:val="22"/>
          <w:szCs w:val="22"/>
        </w:rPr>
      </w:pPr>
      <w:r w:rsidRPr="00524BB0">
        <w:rPr>
          <w:rFonts w:ascii="Arial" w:hAnsi="Arial" w:cs="Arial"/>
          <w:bCs/>
          <w:color w:val="000000"/>
          <w:sz w:val="22"/>
          <w:szCs w:val="22"/>
        </w:rPr>
        <w:t>No addition or modification of this Agreement shall be effective or binding on either of the Parties unless agreed to in writing and executed by the respective duly authorised representatives of each Party.</w:t>
      </w:r>
    </w:p>
    <w:p w14:paraId="5F88CC3F" w14:textId="2AE04493" w:rsidR="00870CC7" w:rsidRPr="00524BB0" w:rsidRDefault="00870CC7" w:rsidP="00E27CE6">
      <w:pPr>
        <w:pStyle w:val="DefaultText"/>
        <w:numPr>
          <w:ilvl w:val="1"/>
          <w:numId w:val="53"/>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rPr>
          <w:rFonts w:ascii="Arial" w:hAnsi="Arial" w:cs="Arial"/>
          <w:bCs/>
          <w:color w:val="000000"/>
          <w:sz w:val="22"/>
          <w:szCs w:val="22"/>
        </w:rPr>
      </w:pPr>
      <w:r w:rsidRPr="00524BB0">
        <w:rPr>
          <w:rFonts w:ascii="Arial" w:hAnsi="Arial" w:cs="Arial"/>
          <w:bCs/>
          <w:color w:val="000000"/>
          <w:sz w:val="22"/>
          <w:szCs w:val="22"/>
        </w:rPr>
        <w:t>Where any Party requests or proposes in writing such an addition or modification, the other Party shall respond without undue delay, but not later than 30 days after the request or proposal has been received.</w:t>
      </w:r>
    </w:p>
    <w:p w14:paraId="454274A6" w14:textId="77777777" w:rsidR="00F96213" w:rsidRPr="00617CC8" w:rsidRDefault="00F96213" w:rsidP="00F30039">
      <w:pPr>
        <w:pStyle w:val="DefaultText"/>
        <w:tabs>
          <w:tab w:val="left" w:pos="555"/>
          <w:tab w:val="left" w:pos="198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851" w:hanging="567"/>
        <w:rPr>
          <w:rFonts w:asciiTheme="minorBidi" w:hAnsiTheme="minorBidi" w:cstheme="minorBidi"/>
          <w:sz w:val="22"/>
          <w:szCs w:val="22"/>
        </w:rPr>
      </w:pPr>
    </w:p>
    <w:p w14:paraId="5F88CC41" w14:textId="52C08068" w:rsidR="00870CC7" w:rsidRPr="00635714" w:rsidRDefault="00870CC7" w:rsidP="00E27CE6">
      <w:pPr>
        <w:pStyle w:val="ListParagraph"/>
        <w:numPr>
          <w:ilvl w:val="0"/>
          <w:numId w:val="53"/>
        </w:numPr>
        <w:spacing w:before="120"/>
        <w:ind w:left="567" w:hanging="567"/>
        <w:jc w:val="both"/>
        <w:rPr>
          <w:rFonts w:ascii="Arial" w:hAnsi="Arial" w:cs="Arial"/>
          <w:b/>
          <w:smallCaps/>
          <w:sz w:val="22"/>
          <w:szCs w:val="22"/>
          <w:u w:val="single"/>
        </w:rPr>
      </w:pPr>
      <w:r w:rsidRPr="002A7BCE">
        <w:rPr>
          <w:rFonts w:asciiTheme="minorBidi" w:hAnsiTheme="minorBidi" w:cstheme="minorBidi"/>
          <w:b/>
          <w:bCs/>
          <w:color w:val="000000"/>
          <w:sz w:val="22"/>
          <w:szCs w:val="22"/>
          <w:u w:val="single"/>
          <w:lang w:val="en-GB" w:eastAsia="en-GB"/>
        </w:rPr>
        <w:t>NOTICES</w:t>
      </w:r>
    </w:p>
    <w:p w14:paraId="5F88CC42" w14:textId="77777777" w:rsidR="000A253D" w:rsidRPr="00617CC8" w:rsidRDefault="000A253D" w:rsidP="00283961">
      <w:pPr>
        <w:pStyle w:val="DefaultText"/>
        <w:tabs>
          <w:tab w:val="left" w:pos="0"/>
          <w:tab w:val="left" w:pos="1985"/>
        </w:tabs>
        <w:spacing w:before="120" w:line="240" w:lineRule="auto"/>
        <w:ind w:left="0"/>
        <w:rPr>
          <w:rFonts w:asciiTheme="minorBidi" w:hAnsiTheme="minorBidi" w:cstheme="minorBidi"/>
          <w:bCs/>
          <w:sz w:val="22"/>
          <w:szCs w:val="22"/>
        </w:rPr>
      </w:pPr>
      <w:r w:rsidRPr="00617CC8">
        <w:rPr>
          <w:rFonts w:asciiTheme="minorBidi" w:hAnsiTheme="minorBidi" w:cstheme="minorBidi"/>
          <w:bCs/>
          <w:sz w:val="22"/>
          <w:szCs w:val="22"/>
        </w:rPr>
        <w:lastRenderedPageBreak/>
        <w:t xml:space="preserve">Any notice, request, demand, </w:t>
      </w:r>
      <w:proofErr w:type="gramStart"/>
      <w:r w:rsidRPr="00617CC8">
        <w:rPr>
          <w:rFonts w:asciiTheme="minorBidi" w:hAnsiTheme="minorBidi" w:cstheme="minorBidi"/>
          <w:bCs/>
          <w:sz w:val="22"/>
          <w:szCs w:val="22"/>
        </w:rPr>
        <w:t>consent</w:t>
      </w:r>
      <w:proofErr w:type="gramEnd"/>
      <w:r w:rsidRPr="00617CC8">
        <w:rPr>
          <w:rFonts w:asciiTheme="minorBidi" w:hAnsiTheme="minorBidi" w:cstheme="minorBidi"/>
          <w:bCs/>
          <w:sz w:val="22"/>
          <w:szCs w:val="22"/>
        </w:rPr>
        <w:t xml:space="preserve"> or other communication which is required or permitted hereunder shall be in writing and shall be deemed given only if delivered personally or sent by electronic mail or by registered mail to the Project Managers identified in the Agreement, or to such addresses, email addresses and fax numbers of which the Parties may notify each other in writing.</w:t>
      </w:r>
    </w:p>
    <w:p w14:paraId="5F88CC43" w14:textId="77777777" w:rsidR="000A253D" w:rsidRPr="00617CC8" w:rsidRDefault="000A253D" w:rsidP="00F30039">
      <w:pPr>
        <w:pStyle w:val="DefaultText"/>
        <w:tabs>
          <w:tab w:val="left" w:pos="555"/>
          <w:tab w:val="left" w:pos="198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851" w:hanging="567"/>
        <w:rPr>
          <w:rFonts w:asciiTheme="minorBidi" w:hAnsiTheme="minorBidi" w:cstheme="minorBidi"/>
          <w:sz w:val="22"/>
          <w:szCs w:val="22"/>
        </w:rPr>
      </w:pPr>
    </w:p>
    <w:p w14:paraId="5F88CC44" w14:textId="73452E68" w:rsidR="000A253D" w:rsidRPr="002A7BCE" w:rsidRDefault="000A253D" w:rsidP="00E27CE6">
      <w:pPr>
        <w:pStyle w:val="ListParagraph"/>
        <w:numPr>
          <w:ilvl w:val="0"/>
          <w:numId w:val="53"/>
        </w:numPr>
        <w:spacing w:before="120"/>
        <w:ind w:left="567" w:hanging="567"/>
        <w:jc w:val="both"/>
        <w:rPr>
          <w:rFonts w:asciiTheme="minorBidi" w:hAnsiTheme="minorBidi" w:cstheme="minorBidi"/>
          <w:b/>
          <w:bCs/>
          <w:color w:val="000000"/>
          <w:sz w:val="22"/>
          <w:szCs w:val="22"/>
          <w:u w:val="single"/>
          <w:lang w:val="en-GB" w:eastAsia="en-GB"/>
        </w:rPr>
      </w:pPr>
      <w:r w:rsidRPr="002A7BCE">
        <w:rPr>
          <w:rFonts w:asciiTheme="minorBidi" w:hAnsiTheme="minorBidi" w:cstheme="minorBidi"/>
          <w:b/>
          <w:bCs/>
          <w:color w:val="000000"/>
          <w:sz w:val="22"/>
          <w:szCs w:val="22"/>
          <w:u w:val="single"/>
          <w:lang w:val="en-GB" w:eastAsia="en-GB"/>
        </w:rPr>
        <w:t>ENTIRE AGREEMENT</w:t>
      </w:r>
    </w:p>
    <w:p w14:paraId="5F88CC45" w14:textId="685053A2" w:rsidR="000A253D" w:rsidRPr="00635714" w:rsidRDefault="000A253D" w:rsidP="00E27CE6">
      <w:pPr>
        <w:pStyle w:val="DefaultText"/>
        <w:numPr>
          <w:ilvl w:val="1"/>
          <w:numId w:val="53"/>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rPr>
          <w:rFonts w:ascii="Arial" w:hAnsi="Arial" w:cs="Arial"/>
          <w:bCs/>
          <w:color w:val="000000"/>
          <w:sz w:val="22"/>
          <w:szCs w:val="22"/>
        </w:rPr>
      </w:pPr>
      <w:r w:rsidRPr="00635714">
        <w:rPr>
          <w:rFonts w:ascii="Arial" w:hAnsi="Arial" w:cs="Arial"/>
          <w:bCs/>
          <w:color w:val="000000"/>
          <w:sz w:val="22"/>
          <w:szCs w:val="22"/>
        </w:rPr>
        <w:t>The Agreement and all annexures thereto, including these terms and conditions, form a binding and enforceable agreement.</w:t>
      </w:r>
    </w:p>
    <w:p w14:paraId="5F88CC46" w14:textId="77777777" w:rsidR="000A253D" w:rsidRPr="00635714" w:rsidRDefault="000A253D" w:rsidP="00E27CE6">
      <w:pPr>
        <w:pStyle w:val="DefaultText"/>
        <w:numPr>
          <w:ilvl w:val="1"/>
          <w:numId w:val="53"/>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hanging="567"/>
        <w:rPr>
          <w:rFonts w:ascii="Arial" w:hAnsi="Arial" w:cs="Arial"/>
          <w:bCs/>
          <w:color w:val="000000"/>
          <w:sz w:val="22"/>
          <w:szCs w:val="22"/>
        </w:rPr>
      </w:pPr>
      <w:r w:rsidRPr="00635714">
        <w:rPr>
          <w:rFonts w:ascii="Arial" w:hAnsi="Arial" w:cs="Arial"/>
          <w:bCs/>
          <w:color w:val="000000"/>
          <w:sz w:val="22"/>
          <w:szCs w:val="22"/>
        </w:rPr>
        <w:t>This Agreement constitutes the entire understanding of the Parties in relation to the subject matter hereof and supersedes all prior agreements and understandings, oral or written, relating to the subject matter of this Agreement.</w:t>
      </w:r>
    </w:p>
    <w:p w14:paraId="5F88CC47" w14:textId="77777777" w:rsidR="0061318E" w:rsidRPr="00617CC8" w:rsidRDefault="0061318E" w:rsidP="00F30039">
      <w:pPr>
        <w:pStyle w:val="DefaultText"/>
        <w:tabs>
          <w:tab w:val="left" w:pos="555"/>
          <w:tab w:val="left" w:pos="198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851" w:hanging="567"/>
        <w:rPr>
          <w:rFonts w:asciiTheme="minorBidi" w:hAnsiTheme="minorBidi" w:cstheme="minorBidi"/>
          <w:sz w:val="22"/>
          <w:szCs w:val="22"/>
        </w:rPr>
      </w:pPr>
    </w:p>
    <w:p w14:paraId="5F88CC48" w14:textId="5A75C995" w:rsidR="00870CC7" w:rsidRPr="002A7BCE" w:rsidRDefault="00870CC7" w:rsidP="00E27CE6">
      <w:pPr>
        <w:pStyle w:val="ListParagraph"/>
        <w:numPr>
          <w:ilvl w:val="0"/>
          <w:numId w:val="53"/>
        </w:numPr>
        <w:spacing w:before="120"/>
        <w:ind w:left="567" w:hanging="567"/>
        <w:jc w:val="both"/>
        <w:rPr>
          <w:rFonts w:asciiTheme="minorBidi" w:hAnsiTheme="minorBidi" w:cstheme="minorBidi"/>
          <w:b/>
          <w:bCs/>
          <w:color w:val="000000"/>
          <w:sz w:val="22"/>
          <w:szCs w:val="22"/>
          <w:u w:val="single"/>
          <w:lang w:val="en-GB" w:eastAsia="en-GB"/>
        </w:rPr>
      </w:pPr>
      <w:r w:rsidRPr="002A7BCE">
        <w:rPr>
          <w:rFonts w:asciiTheme="minorBidi" w:hAnsiTheme="minorBidi" w:cstheme="minorBidi"/>
          <w:b/>
          <w:bCs/>
          <w:color w:val="000000"/>
          <w:sz w:val="22"/>
          <w:szCs w:val="22"/>
          <w:u w:val="single"/>
          <w:lang w:val="en-GB" w:eastAsia="en-GB"/>
        </w:rPr>
        <w:t>GOVERNING LAW</w:t>
      </w:r>
    </w:p>
    <w:p w14:paraId="5F88CC4A" w14:textId="3D1194B5" w:rsidR="0061318E" w:rsidRDefault="0061318E" w:rsidP="0078193F">
      <w:pPr>
        <w:pStyle w:val="DefaultText"/>
        <w:tabs>
          <w:tab w:val="left" w:pos="555"/>
          <w:tab w:val="left" w:pos="198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0"/>
        <w:rPr>
          <w:rFonts w:asciiTheme="minorBidi" w:eastAsiaTheme="minorEastAsia" w:hAnsiTheme="minorBidi" w:cstheme="minorBidi"/>
          <w:sz w:val="22"/>
          <w:szCs w:val="22"/>
          <w:lang w:val="en-US"/>
        </w:rPr>
      </w:pPr>
      <w:r w:rsidRPr="00617CC8">
        <w:rPr>
          <w:rFonts w:asciiTheme="minorBidi" w:eastAsiaTheme="minorEastAsia" w:hAnsiTheme="minorBidi" w:cstheme="minorBidi"/>
          <w:sz w:val="22"/>
          <w:szCs w:val="22"/>
          <w:lang w:val="en-US"/>
        </w:rPr>
        <w:t xml:space="preserve">This Agreement shall be governed, construed, and enforced in accordance with the </w:t>
      </w:r>
      <w:r w:rsidR="0078193F" w:rsidRPr="0078193F">
        <w:rPr>
          <w:rFonts w:asciiTheme="minorBidi" w:eastAsiaTheme="minorEastAsia" w:hAnsiTheme="minorBidi" w:cstheme="minorBidi"/>
          <w:sz w:val="22"/>
          <w:szCs w:val="22"/>
          <w:lang w:val="en-US"/>
        </w:rPr>
        <w:t>general principles of international law</w:t>
      </w:r>
      <w:r w:rsidR="003275B6">
        <w:rPr>
          <w:rFonts w:asciiTheme="minorBidi" w:eastAsiaTheme="minorEastAsia" w:hAnsiTheme="minorBidi" w:cstheme="minorBidi"/>
          <w:sz w:val="22"/>
          <w:szCs w:val="22"/>
          <w:lang w:val="en-US"/>
        </w:rPr>
        <w:t xml:space="preserve">, </w:t>
      </w:r>
      <w:r w:rsidR="002F6340" w:rsidRPr="002F6340">
        <w:rPr>
          <w:rFonts w:asciiTheme="minorBidi" w:eastAsiaTheme="minorEastAsia" w:hAnsiTheme="minorBidi" w:cstheme="minorBidi"/>
          <w:sz w:val="22"/>
          <w:szCs w:val="22"/>
          <w:lang w:val="en-US"/>
        </w:rPr>
        <w:t xml:space="preserve">to the exclusion of any </w:t>
      </w:r>
      <w:proofErr w:type="gramStart"/>
      <w:r w:rsidR="0022219D">
        <w:rPr>
          <w:rFonts w:asciiTheme="minorBidi" w:eastAsiaTheme="minorEastAsia" w:hAnsiTheme="minorBidi" w:cstheme="minorBidi"/>
          <w:sz w:val="22"/>
          <w:szCs w:val="22"/>
          <w:lang w:val="en-US"/>
        </w:rPr>
        <w:t xml:space="preserve">particular </w:t>
      </w:r>
      <w:r w:rsidR="002F6340" w:rsidRPr="002F6340">
        <w:rPr>
          <w:rFonts w:asciiTheme="minorBidi" w:eastAsiaTheme="minorEastAsia" w:hAnsiTheme="minorBidi" w:cstheme="minorBidi"/>
          <w:sz w:val="22"/>
          <w:szCs w:val="22"/>
          <w:lang w:val="en-US"/>
        </w:rPr>
        <w:t>national</w:t>
      </w:r>
      <w:proofErr w:type="gramEnd"/>
      <w:r w:rsidR="002F6340" w:rsidRPr="002F6340">
        <w:rPr>
          <w:rFonts w:asciiTheme="minorBidi" w:eastAsiaTheme="minorEastAsia" w:hAnsiTheme="minorBidi" w:cstheme="minorBidi"/>
          <w:sz w:val="22"/>
          <w:szCs w:val="22"/>
          <w:lang w:val="en-US"/>
        </w:rPr>
        <w:t xml:space="preserve"> system of law</w:t>
      </w:r>
      <w:r w:rsidR="002F6340">
        <w:rPr>
          <w:rFonts w:asciiTheme="minorBidi" w:eastAsiaTheme="minorEastAsia" w:hAnsiTheme="minorBidi" w:cstheme="minorBidi"/>
          <w:sz w:val="22"/>
          <w:szCs w:val="22"/>
          <w:lang w:val="en-US"/>
        </w:rPr>
        <w:t>.</w:t>
      </w:r>
    </w:p>
    <w:p w14:paraId="77B8BFFB" w14:textId="77777777" w:rsidR="0078193F" w:rsidRPr="00617CC8" w:rsidRDefault="0078193F" w:rsidP="0078193F">
      <w:pPr>
        <w:pStyle w:val="DefaultText"/>
        <w:tabs>
          <w:tab w:val="left" w:pos="555"/>
          <w:tab w:val="left" w:pos="198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0"/>
        <w:rPr>
          <w:rFonts w:asciiTheme="minorBidi" w:hAnsiTheme="minorBidi" w:cstheme="minorBidi"/>
          <w:sz w:val="22"/>
          <w:szCs w:val="22"/>
        </w:rPr>
      </w:pPr>
    </w:p>
    <w:p w14:paraId="5F88CC4B" w14:textId="1A875A58" w:rsidR="00870CC7" w:rsidRPr="002A7BCE" w:rsidRDefault="00870CC7" w:rsidP="00E27CE6">
      <w:pPr>
        <w:pStyle w:val="ListParagraph"/>
        <w:numPr>
          <w:ilvl w:val="0"/>
          <w:numId w:val="53"/>
        </w:numPr>
        <w:spacing w:before="120"/>
        <w:ind w:left="567" w:hanging="567"/>
        <w:jc w:val="both"/>
        <w:rPr>
          <w:rFonts w:asciiTheme="minorBidi" w:hAnsiTheme="minorBidi" w:cstheme="minorBidi"/>
          <w:b/>
          <w:bCs/>
          <w:color w:val="000000"/>
          <w:sz w:val="22"/>
          <w:szCs w:val="22"/>
          <w:u w:val="single"/>
          <w:lang w:val="en-GB" w:eastAsia="en-GB"/>
        </w:rPr>
      </w:pPr>
      <w:r w:rsidRPr="002A7BCE">
        <w:rPr>
          <w:rFonts w:asciiTheme="minorBidi" w:hAnsiTheme="minorBidi" w:cstheme="minorBidi"/>
          <w:b/>
          <w:bCs/>
          <w:color w:val="000000"/>
          <w:sz w:val="22"/>
          <w:szCs w:val="22"/>
          <w:u w:val="single"/>
          <w:lang w:val="en-GB" w:eastAsia="en-GB"/>
        </w:rPr>
        <w:t>PRIVILEGES AND IMMUNITIES</w:t>
      </w:r>
    </w:p>
    <w:p w14:paraId="5F88CC4C" w14:textId="4EA837FF" w:rsidR="0061318E" w:rsidRDefault="0061318E" w:rsidP="00F30039">
      <w:pPr>
        <w:pStyle w:val="DefaultText"/>
        <w:tabs>
          <w:tab w:val="left" w:pos="555"/>
          <w:tab w:val="left" w:pos="1985"/>
        </w:tabs>
        <w:spacing w:before="120" w:line="240" w:lineRule="auto"/>
        <w:ind w:left="0"/>
        <w:rPr>
          <w:rFonts w:asciiTheme="minorBidi" w:hAnsiTheme="minorBidi" w:cstheme="minorBidi"/>
          <w:sz w:val="22"/>
          <w:szCs w:val="22"/>
          <w:lang w:val="en-US"/>
        </w:rPr>
      </w:pPr>
      <w:r w:rsidRPr="00617CC8">
        <w:rPr>
          <w:rFonts w:asciiTheme="minorBidi" w:hAnsiTheme="minorBidi" w:cstheme="minorBidi"/>
          <w:sz w:val="22"/>
          <w:szCs w:val="22"/>
          <w:lang w:val="en-US"/>
        </w:rPr>
        <w:t xml:space="preserve">Nothing contained in this Agreement shall be deemed a waiver, express or implied, of any of the privileges or immunities of the International </w:t>
      </w:r>
      <w:r w:rsidR="00E972A0">
        <w:rPr>
          <w:rFonts w:asciiTheme="minorBidi" w:hAnsiTheme="minorBidi" w:cstheme="minorBidi"/>
          <w:sz w:val="22"/>
          <w:szCs w:val="22"/>
          <w:lang w:val="en-US"/>
        </w:rPr>
        <w:t>IFRC</w:t>
      </w:r>
      <w:r w:rsidRPr="00617CC8">
        <w:rPr>
          <w:rFonts w:asciiTheme="minorBidi" w:hAnsiTheme="minorBidi" w:cstheme="minorBidi"/>
          <w:sz w:val="22"/>
          <w:szCs w:val="22"/>
          <w:lang w:val="en-US"/>
        </w:rPr>
        <w:t xml:space="preserve"> of Red Cross and Red Crescent Societies. </w:t>
      </w:r>
    </w:p>
    <w:p w14:paraId="3FE3FC5D" w14:textId="21106F01" w:rsidR="00FD1AE4" w:rsidRDefault="00FD1AE4" w:rsidP="00F30039">
      <w:pPr>
        <w:pStyle w:val="DefaultText"/>
        <w:tabs>
          <w:tab w:val="left" w:pos="555"/>
          <w:tab w:val="left" w:pos="1985"/>
        </w:tabs>
        <w:spacing w:before="120" w:line="240" w:lineRule="auto"/>
        <w:ind w:left="0"/>
        <w:rPr>
          <w:rFonts w:asciiTheme="minorBidi" w:hAnsiTheme="minorBidi" w:cstheme="minorBidi"/>
          <w:sz w:val="22"/>
          <w:szCs w:val="22"/>
          <w:lang w:val="en-US"/>
        </w:rPr>
      </w:pPr>
      <w:r>
        <w:rPr>
          <w:rFonts w:asciiTheme="minorBidi" w:hAnsiTheme="minorBidi" w:cstheme="minorBidi"/>
          <w:sz w:val="22"/>
          <w:szCs w:val="22"/>
          <w:lang w:val="en-US"/>
        </w:rPr>
        <w:t>OR</w:t>
      </w:r>
    </w:p>
    <w:p w14:paraId="0E7F48B7" w14:textId="441555AB" w:rsidR="00FD1AE4" w:rsidRDefault="00FD1AE4" w:rsidP="00F30039">
      <w:pPr>
        <w:pStyle w:val="DefaultText"/>
        <w:tabs>
          <w:tab w:val="left" w:pos="555"/>
          <w:tab w:val="left" w:pos="1985"/>
        </w:tabs>
        <w:spacing w:before="120" w:line="240" w:lineRule="auto"/>
        <w:ind w:left="0"/>
        <w:rPr>
          <w:rFonts w:asciiTheme="minorBidi" w:hAnsiTheme="minorBidi" w:cstheme="minorBidi"/>
          <w:sz w:val="22"/>
          <w:szCs w:val="22"/>
          <w:lang w:val="en-US"/>
        </w:rPr>
      </w:pPr>
    </w:p>
    <w:p w14:paraId="01845C03" w14:textId="49A0802F" w:rsidR="00FD1AE4" w:rsidRDefault="00FD1AE4" w:rsidP="00F30039">
      <w:pPr>
        <w:pStyle w:val="DefaultText"/>
        <w:tabs>
          <w:tab w:val="left" w:pos="555"/>
          <w:tab w:val="left" w:pos="1985"/>
        </w:tabs>
        <w:spacing w:before="120" w:line="240" w:lineRule="auto"/>
        <w:ind w:left="0"/>
        <w:rPr>
          <w:rFonts w:asciiTheme="minorBidi" w:hAnsiTheme="minorBidi" w:cstheme="minorBidi"/>
          <w:sz w:val="22"/>
          <w:szCs w:val="22"/>
          <w:lang w:val="en-US"/>
        </w:rPr>
      </w:pPr>
      <w:r>
        <w:rPr>
          <w:rFonts w:asciiTheme="minorBidi" w:hAnsiTheme="minorBidi" w:cstheme="minorBidi"/>
          <w:sz w:val="22"/>
          <w:szCs w:val="22"/>
          <w:lang w:val="en-US"/>
        </w:rPr>
        <w:t xml:space="preserve">Nothing contained in the Agreement shall be deemed a waiver express or implied, of any of the </w:t>
      </w:r>
      <w:r w:rsidR="005E7A9F">
        <w:rPr>
          <w:rFonts w:asciiTheme="minorBidi" w:hAnsiTheme="minorBidi" w:cstheme="minorBidi"/>
          <w:sz w:val="22"/>
          <w:szCs w:val="22"/>
          <w:lang w:val="en-US"/>
        </w:rPr>
        <w:t xml:space="preserve">privileges or immunities of the IFRC or the </w:t>
      </w:r>
      <w:r w:rsidR="00490C77">
        <w:rPr>
          <w:rFonts w:asciiTheme="minorBidi" w:hAnsiTheme="minorBidi" w:cstheme="minorBidi"/>
          <w:sz w:val="22"/>
          <w:szCs w:val="22"/>
          <w:lang w:val="en-US"/>
        </w:rPr>
        <w:t>(</w:t>
      </w:r>
      <w:r w:rsidR="00490C77" w:rsidRPr="00490C77">
        <w:rPr>
          <w:rFonts w:asciiTheme="minorBidi" w:hAnsiTheme="minorBidi" w:cstheme="minorBidi"/>
          <w:sz w:val="22"/>
          <w:szCs w:val="22"/>
          <w:highlight w:val="yellow"/>
          <w:lang w:val="en-US"/>
        </w:rPr>
        <w:t>Insert name of IO</w:t>
      </w:r>
      <w:r w:rsidR="00490C77">
        <w:rPr>
          <w:rFonts w:asciiTheme="minorBidi" w:hAnsiTheme="minorBidi" w:cstheme="minorBidi"/>
          <w:sz w:val="22"/>
          <w:szCs w:val="22"/>
          <w:lang w:val="en-US"/>
        </w:rPr>
        <w:t>)</w:t>
      </w:r>
      <w:r w:rsidR="005E7A9F">
        <w:rPr>
          <w:rFonts w:asciiTheme="minorBidi" w:hAnsiTheme="minorBidi" w:cstheme="minorBidi"/>
          <w:sz w:val="22"/>
          <w:szCs w:val="22"/>
          <w:lang w:val="en-US"/>
        </w:rPr>
        <w:t xml:space="preserve">. </w:t>
      </w:r>
    </w:p>
    <w:p w14:paraId="7B1A1CC5" w14:textId="17222517" w:rsidR="00303BBC" w:rsidRPr="00935A66" w:rsidRDefault="00303BBC" w:rsidP="00935A66">
      <w:pPr>
        <w:spacing w:before="120"/>
        <w:jc w:val="both"/>
        <w:rPr>
          <w:rFonts w:asciiTheme="minorBidi" w:hAnsiTheme="minorBidi" w:cstheme="minorBidi"/>
          <w:b/>
          <w:bCs/>
          <w:color w:val="000000"/>
          <w:sz w:val="22"/>
          <w:szCs w:val="22"/>
          <w:u w:val="single"/>
          <w:lang w:val="en-GB" w:eastAsia="en-GB"/>
        </w:rPr>
      </w:pPr>
    </w:p>
    <w:p w14:paraId="5F88CC4F" w14:textId="783E3C4A" w:rsidR="00870CC7" w:rsidRPr="002A7BCE" w:rsidRDefault="00870CC7" w:rsidP="00E27CE6">
      <w:pPr>
        <w:pStyle w:val="ListParagraph"/>
        <w:numPr>
          <w:ilvl w:val="0"/>
          <w:numId w:val="53"/>
        </w:numPr>
        <w:spacing w:before="120"/>
        <w:ind w:left="567" w:hanging="567"/>
        <w:jc w:val="both"/>
        <w:rPr>
          <w:rFonts w:asciiTheme="minorBidi" w:hAnsiTheme="minorBidi" w:cstheme="minorBidi"/>
          <w:b/>
          <w:bCs/>
          <w:color w:val="000000"/>
          <w:sz w:val="22"/>
          <w:szCs w:val="22"/>
          <w:u w:val="single"/>
          <w:lang w:val="en-GB" w:eastAsia="en-GB"/>
        </w:rPr>
      </w:pPr>
      <w:r w:rsidRPr="002A7BCE">
        <w:rPr>
          <w:rFonts w:asciiTheme="minorBidi" w:hAnsiTheme="minorBidi" w:cstheme="minorBidi"/>
          <w:b/>
          <w:bCs/>
          <w:color w:val="000000"/>
          <w:sz w:val="22"/>
          <w:szCs w:val="22"/>
          <w:u w:val="single"/>
          <w:lang w:val="en-GB" w:eastAsia="en-GB"/>
        </w:rPr>
        <w:t>FINAL PROVISIONS</w:t>
      </w:r>
    </w:p>
    <w:p w14:paraId="5F88CC50" w14:textId="21A69EC3" w:rsidR="007F24AE" w:rsidRPr="005173EB" w:rsidRDefault="00870CC7" w:rsidP="00E27CE6">
      <w:pPr>
        <w:pStyle w:val="DefaultText"/>
        <w:numPr>
          <w:ilvl w:val="1"/>
          <w:numId w:val="53"/>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hanging="567"/>
        <w:rPr>
          <w:rFonts w:ascii="Arial" w:hAnsi="Arial" w:cs="Arial"/>
          <w:bCs/>
          <w:color w:val="000000"/>
          <w:sz w:val="22"/>
          <w:szCs w:val="22"/>
        </w:rPr>
      </w:pPr>
      <w:r w:rsidRPr="005173EB">
        <w:rPr>
          <w:rFonts w:ascii="Arial" w:hAnsi="Arial" w:cs="Arial"/>
          <w:bCs/>
          <w:color w:val="000000"/>
          <w:sz w:val="22"/>
          <w:szCs w:val="22"/>
        </w:rPr>
        <w:t>This Agreement is personal as between the Parties and cannot be assigned without the prior written consent of all Parties.</w:t>
      </w:r>
    </w:p>
    <w:p w14:paraId="5A65571D" w14:textId="77777777" w:rsidR="00935A66" w:rsidRDefault="007F24AE" w:rsidP="00E27CE6">
      <w:pPr>
        <w:pStyle w:val="DefaultText"/>
        <w:numPr>
          <w:ilvl w:val="1"/>
          <w:numId w:val="53"/>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hanging="567"/>
        <w:rPr>
          <w:rFonts w:ascii="Arial" w:hAnsi="Arial" w:cs="Arial"/>
          <w:bCs/>
          <w:color w:val="000000"/>
          <w:sz w:val="22"/>
          <w:szCs w:val="22"/>
        </w:rPr>
      </w:pPr>
      <w:r w:rsidRPr="005173EB">
        <w:rPr>
          <w:rFonts w:ascii="Arial" w:hAnsi="Arial" w:cs="Arial"/>
          <w:bCs/>
          <w:color w:val="000000"/>
          <w:sz w:val="22"/>
          <w:szCs w:val="22"/>
        </w:rPr>
        <w:t>In the event of any conflict between the provisions of these terms a</w:t>
      </w:r>
      <w:r w:rsidR="00B60D44" w:rsidRPr="005173EB">
        <w:rPr>
          <w:rFonts w:ascii="Arial" w:hAnsi="Arial" w:cs="Arial"/>
          <w:bCs/>
          <w:color w:val="000000"/>
          <w:sz w:val="22"/>
          <w:szCs w:val="22"/>
        </w:rPr>
        <w:t>nd conditions and the</w:t>
      </w:r>
      <w:r w:rsidR="002A5089" w:rsidRPr="005173EB">
        <w:rPr>
          <w:rFonts w:ascii="Arial" w:hAnsi="Arial" w:cs="Arial"/>
          <w:bCs/>
          <w:color w:val="000000"/>
          <w:sz w:val="22"/>
          <w:szCs w:val="22"/>
        </w:rPr>
        <w:t xml:space="preserve"> specific provisions in the main body of the</w:t>
      </w:r>
      <w:r w:rsidR="00B60D44" w:rsidRPr="005173EB">
        <w:rPr>
          <w:rFonts w:ascii="Arial" w:hAnsi="Arial" w:cs="Arial"/>
          <w:bCs/>
          <w:color w:val="000000"/>
          <w:sz w:val="22"/>
          <w:szCs w:val="22"/>
        </w:rPr>
        <w:t xml:space="preserve"> </w:t>
      </w:r>
      <w:r w:rsidRPr="005173EB">
        <w:rPr>
          <w:rFonts w:ascii="Arial" w:hAnsi="Arial" w:cs="Arial"/>
          <w:bCs/>
          <w:color w:val="000000"/>
          <w:sz w:val="22"/>
          <w:szCs w:val="22"/>
        </w:rPr>
        <w:t xml:space="preserve">Agreement, the </w:t>
      </w:r>
      <w:r w:rsidR="002A5089" w:rsidRPr="005173EB">
        <w:rPr>
          <w:rFonts w:ascii="Arial" w:hAnsi="Arial" w:cs="Arial"/>
          <w:bCs/>
          <w:color w:val="000000"/>
          <w:sz w:val="22"/>
          <w:szCs w:val="22"/>
        </w:rPr>
        <w:t xml:space="preserve">specific </w:t>
      </w:r>
      <w:r w:rsidRPr="005173EB">
        <w:rPr>
          <w:rFonts w:ascii="Arial" w:hAnsi="Arial" w:cs="Arial"/>
          <w:bCs/>
          <w:color w:val="000000"/>
          <w:sz w:val="22"/>
          <w:szCs w:val="22"/>
        </w:rPr>
        <w:t xml:space="preserve">provisions </w:t>
      </w:r>
      <w:r w:rsidR="000C0E0A" w:rsidRPr="005173EB">
        <w:rPr>
          <w:rFonts w:ascii="Arial" w:hAnsi="Arial" w:cs="Arial"/>
          <w:bCs/>
          <w:color w:val="000000"/>
          <w:sz w:val="22"/>
          <w:szCs w:val="22"/>
        </w:rPr>
        <w:t xml:space="preserve">in the main body </w:t>
      </w:r>
      <w:r w:rsidRPr="005173EB">
        <w:rPr>
          <w:rFonts w:ascii="Arial" w:hAnsi="Arial" w:cs="Arial"/>
          <w:bCs/>
          <w:color w:val="000000"/>
          <w:sz w:val="22"/>
          <w:szCs w:val="22"/>
        </w:rPr>
        <w:t xml:space="preserve">of the Agreement shall prevail. </w:t>
      </w:r>
    </w:p>
    <w:p w14:paraId="579C605A" w14:textId="3157FA17" w:rsidR="00935A66" w:rsidRPr="00935A66" w:rsidRDefault="00935A66" w:rsidP="00E27CE6">
      <w:pPr>
        <w:pStyle w:val="DefaultText"/>
        <w:numPr>
          <w:ilvl w:val="1"/>
          <w:numId w:val="53"/>
        </w:numPr>
        <w:tabs>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120" w:line="240" w:lineRule="auto"/>
        <w:ind w:left="567" w:hanging="567"/>
        <w:rPr>
          <w:rFonts w:ascii="Arial" w:hAnsi="Arial" w:cs="Arial"/>
          <w:bCs/>
          <w:color w:val="000000"/>
          <w:sz w:val="22"/>
          <w:szCs w:val="22"/>
        </w:rPr>
      </w:pPr>
      <w:r w:rsidRPr="00935A66">
        <w:rPr>
          <w:rFonts w:asciiTheme="minorBidi" w:hAnsiTheme="minorBidi" w:cstheme="minorBidi"/>
          <w:sz w:val="22"/>
          <w:szCs w:val="22"/>
          <w:lang w:val="en-US"/>
        </w:rPr>
        <w:t>This Agreement may be executed in counterparts, each of which when executed will be deemed an original, and such counterparts together will constitute one instrument.</w:t>
      </w:r>
    </w:p>
    <w:sectPr w:rsidR="00935A66" w:rsidRPr="00935A66" w:rsidSect="000059D7">
      <w:pgSz w:w="11906" w:h="16838"/>
      <w:pgMar w:top="1418" w:right="1418" w:bottom="1588" w:left="1418" w:header="709" w:footer="833" w:gutter="0"/>
      <w:pgNumType w:start="1"/>
      <w:cols w:space="708"/>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Legal Affairs" w:date="2019-12-30T11:25:00Z" w:initials="LA">
    <w:p w14:paraId="2BBF01A0" w14:textId="3BC88433" w:rsidR="00E71B42" w:rsidRPr="008B6DF7" w:rsidRDefault="00E71B42" w:rsidP="008B6DF7">
      <w:pPr>
        <w:pStyle w:val="CommentText"/>
        <w:jc w:val="both"/>
        <w:rPr>
          <w:rFonts w:ascii="Arial" w:hAnsi="Arial" w:cs="Arial"/>
        </w:rPr>
      </w:pPr>
      <w:r>
        <w:rPr>
          <w:rStyle w:val="CommentReference"/>
        </w:rPr>
        <w:annotationRef/>
      </w:r>
      <w:r w:rsidRPr="008B6DF7">
        <w:rPr>
          <w:rFonts w:ascii="Arial" w:hAnsi="Arial" w:cs="Arial"/>
        </w:rPr>
        <w:t>To ensure reporting is properly rendered, this date should go beyond the final report due date indicated below (clause 18).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BBF01A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BF01A0" w16cid:durableId="21B45D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98740" w14:textId="77777777" w:rsidR="002A6010" w:rsidRDefault="002A6010" w:rsidP="00194309">
      <w:r>
        <w:separator/>
      </w:r>
    </w:p>
  </w:endnote>
  <w:endnote w:type="continuationSeparator" w:id="0">
    <w:p w14:paraId="5037CA8B" w14:textId="77777777" w:rsidR="002A6010" w:rsidRDefault="002A6010" w:rsidP="0019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ight">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259B7" w14:textId="77777777" w:rsidR="003F4012" w:rsidRDefault="003F40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8CC5B" w14:textId="2EFFAC8A" w:rsidR="00E71B42" w:rsidRDefault="00E71B42">
    <w:pPr>
      <w:pStyle w:val="Footer"/>
      <w:jc w:val="right"/>
    </w:pPr>
    <w:r>
      <w:rPr>
        <w:noProof/>
      </w:rPr>
      <mc:AlternateContent>
        <mc:Choice Requires="wps">
          <w:drawing>
            <wp:anchor distT="0" distB="0" distL="114300" distR="114300" simplePos="0" relativeHeight="251652096" behindDoc="0" locked="0" layoutInCell="0" allowOverlap="1" wp14:anchorId="218B01E0" wp14:editId="697BE969">
              <wp:simplePos x="0" y="0"/>
              <wp:positionH relativeFrom="page">
                <wp:posOffset>0</wp:posOffset>
              </wp:positionH>
              <wp:positionV relativeFrom="page">
                <wp:posOffset>10228183</wp:posOffset>
              </wp:positionV>
              <wp:extent cx="7560310" cy="273050"/>
              <wp:effectExtent l="0" t="0" r="0" b="12700"/>
              <wp:wrapNone/>
              <wp:docPr id="1" name="MSIPCMe0874806bb7b8e8bafdb0c87" descr="{&quot;HashCode&quot;:-155581570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770D86" w14:textId="50319231" w:rsidR="00E71B42" w:rsidRPr="00DE2DA2" w:rsidRDefault="00E71B42" w:rsidP="00DE2DA2">
                          <w:pPr>
                            <w:rPr>
                              <w:rFonts w:ascii="Calibri" w:hAnsi="Calibri" w:cs="Calibri"/>
                              <w:color w:val="000000"/>
                              <w:sz w:val="20"/>
                            </w:rPr>
                          </w:pPr>
                          <w:r w:rsidRPr="00DE2DA2">
                            <w:rPr>
                              <w:rFonts w:ascii="Calibri" w:hAnsi="Calibri" w:cs="Calibri"/>
                              <w:color w:val="000000"/>
                              <w:sz w:val="20"/>
                            </w:rPr>
                            <w:t>Red Cross &amp; Red Crescent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18B01E0" id="_x0000_t202" coordsize="21600,21600" o:spt="202" path="m,l,21600r21600,l21600,xe">
              <v:stroke joinstyle="miter"/>
              <v:path gradientshapeok="t" o:connecttype="rect"/>
            </v:shapetype>
            <v:shape id="MSIPCMe0874806bb7b8e8bafdb0c87" o:spid="_x0000_s1026" type="#_x0000_t202" alt="{&quot;HashCode&quot;:-1555815700,&quot;Height&quot;:841.0,&quot;Width&quot;:595.0,&quot;Placement&quot;:&quot;Footer&quot;,&quot;Index&quot;:&quot;Primary&quot;,&quot;Section&quot;:1,&quot;Top&quot;:0.0,&quot;Left&quot;:0.0}" style="position:absolute;left:0;text-align:left;margin-left:0;margin-top:805.35pt;width:595.3pt;height:21.5pt;z-index:2516520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CYK6IqsQIAAEgFAAAO&#10;AAAAAAAAAAAAAAAAAC4CAABkcnMvZTJvRG9jLnhtbFBLAQItABQABgAIAAAAIQB8dgjh3wAAAAsB&#10;AAAPAAAAAAAAAAAAAAAAAAsFAABkcnMvZG93bnJldi54bWxQSwUGAAAAAAQABADzAAAAFwYAAAAA&#10;" o:allowincell="f" filled="f" stroked="f" strokeweight=".5pt">
              <v:textbox inset="20pt,0,,0">
                <w:txbxContent>
                  <w:p w14:paraId="0B770D86" w14:textId="50319231" w:rsidR="00E71B42" w:rsidRPr="00DE2DA2" w:rsidRDefault="00E71B42" w:rsidP="00DE2DA2">
                    <w:pPr>
                      <w:rPr>
                        <w:rFonts w:ascii="Calibri" w:hAnsi="Calibri" w:cs="Calibri"/>
                        <w:color w:val="000000"/>
                        <w:sz w:val="20"/>
                      </w:rPr>
                    </w:pPr>
                    <w:r w:rsidRPr="00DE2DA2">
                      <w:rPr>
                        <w:rFonts w:ascii="Calibri" w:hAnsi="Calibri" w:cs="Calibri"/>
                        <w:color w:val="000000"/>
                        <w:sz w:val="20"/>
                      </w:rPr>
                      <w:t>Red Cross &amp; Red Crescent Internal</w:t>
                    </w:r>
                  </w:p>
                </w:txbxContent>
              </v:textbox>
              <w10:wrap anchorx="page" anchory="page"/>
            </v:shape>
          </w:pict>
        </mc:Fallback>
      </mc:AlternateContent>
    </w:r>
  </w:p>
  <w:sdt>
    <w:sdtPr>
      <w:id w:val="-1465036716"/>
      <w:docPartObj>
        <w:docPartGallery w:val="Page Numbers (Bottom of Page)"/>
        <w:docPartUnique/>
      </w:docPartObj>
    </w:sdtPr>
    <w:sdtEndPr>
      <w:rPr>
        <w:noProof/>
      </w:rPr>
    </w:sdtEndPr>
    <w:sdtContent>
      <w:p w14:paraId="268D0CAC" w14:textId="77777777" w:rsidR="00E71B42" w:rsidRDefault="00E71B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88CC5C" w14:textId="77777777" w:rsidR="00E71B42" w:rsidRDefault="00E71B42">
    <w:pPr>
      <w:pStyle w:val="Footer"/>
      <w:tabs>
        <w:tab w:val="clear" w:pos="9072"/>
        <w:tab w:val="right" w:pos="9639"/>
      </w:tabs>
      <w:ind w:left="-567" w:right="-56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C9539" w14:textId="77777777" w:rsidR="00E71B42" w:rsidRDefault="00E71B42">
    <w:pPr>
      <w:pStyle w:val="Footer"/>
      <w:jc w:val="right"/>
    </w:pPr>
    <w:r>
      <w:rPr>
        <w:noProof/>
      </w:rPr>
      <mc:AlternateContent>
        <mc:Choice Requires="wps">
          <w:drawing>
            <wp:anchor distT="0" distB="0" distL="114300" distR="114300" simplePos="0" relativeHeight="251661312" behindDoc="0" locked="0" layoutInCell="0" allowOverlap="1" wp14:anchorId="6054F9CA" wp14:editId="0C8F8FB7">
              <wp:simplePos x="0" y="0"/>
              <wp:positionH relativeFrom="page">
                <wp:posOffset>0</wp:posOffset>
              </wp:positionH>
              <wp:positionV relativeFrom="page">
                <wp:posOffset>10227945</wp:posOffset>
              </wp:positionV>
              <wp:extent cx="7560310" cy="273050"/>
              <wp:effectExtent l="0" t="0" r="0" b="12700"/>
              <wp:wrapNone/>
              <wp:docPr id="2" name="MSIPCMc5a04e27a803ebf3ddabc957" descr="{&quot;HashCode&quot;:-155581570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479A1F" w14:textId="7C5D6752" w:rsidR="00E71B42" w:rsidRPr="00207542" w:rsidRDefault="00E71B42" w:rsidP="00207542">
                          <w:pPr>
                            <w:rPr>
                              <w:rFonts w:ascii="Calibri" w:hAnsi="Calibri" w:cs="Calibri"/>
                              <w:color w:val="000000"/>
                              <w:sz w:val="20"/>
                            </w:rPr>
                          </w:pPr>
                          <w:r w:rsidRPr="00207542">
                            <w:rPr>
                              <w:rFonts w:ascii="Calibri" w:hAnsi="Calibri" w:cs="Calibri"/>
                              <w:color w:val="000000"/>
                              <w:sz w:val="20"/>
                            </w:rPr>
                            <w:t>Red Cross &amp; Red Crescent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054F9CA" id="_x0000_t202" coordsize="21600,21600" o:spt="202" path="m,l,21600r21600,l21600,xe">
              <v:stroke joinstyle="miter"/>
              <v:path gradientshapeok="t" o:connecttype="rect"/>
            </v:shapetype>
            <v:shape id="MSIPCMc5a04e27a803ebf3ddabc957" o:spid="_x0000_s1027" type="#_x0000_t202" alt="{&quot;HashCode&quot;:-1555815700,&quot;Height&quot;:841.0,&quot;Width&quot;:595.0,&quot;Placement&quot;:&quot;Footer&quot;,&quot;Index&quot;:&quot;FirstPage&quot;,&quot;Section&quot;:1,&quot;Top&quot;:0.0,&quot;Left&quot;:0.0}" style="position:absolute;left:0;text-align:left;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BJmURvtAIAAFEF&#10;AAAOAAAAAAAAAAAAAAAAAC4CAABkcnMvZTJvRG9jLnhtbFBLAQItABQABgAIAAAAIQB8dgjh3wAA&#10;AAsBAAAPAAAAAAAAAAAAAAAAAA4FAABkcnMvZG93bnJldi54bWxQSwUGAAAAAAQABADzAAAAGgYA&#10;AAAA&#10;" o:allowincell="f" filled="f" stroked="f" strokeweight=".5pt">
              <v:textbox inset="20pt,0,,0">
                <w:txbxContent>
                  <w:p w14:paraId="11479A1F" w14:textId="7C5D6752" w:rsidR="00E71B42" w:rsidRPr="00207542" w:rsidRDefault="00E71B42" w:rsidP="00207542">
                    <w:pPr>
                      <w:rPr>
                        <w:rFonts w:ascii="Calibri" w:hAnsi="Calibri" w:cs="Calibri"/>
                        <w:color w:val="000000"/>
                        <w:sz w:val="20"/>
                      </w:rPr>
                    </w:pPr>
                    <w:r w:rsidRPr="00207542">
                      <w:rPr>
                        <w:rFonts w:ascii="Calibri" w:hAnsi="Calibri" w:cs="Calibri"/>
                        <w:color w:val="000000"/>
                        <w:sz w:val="20"/>
                      </w:rPr>
                      <w:t>Red Cross &amp; Red Crescent Internal</w:t>
                    </w:r>
                  </w:p>
                </w:txbxContent>
              </v:textbox>
              <w10:wrap anchorx="page" anchory="page"/>
            </v:shape>
          </w:pict>
        </mc:Fallback>
      </mc:AlternateContent>
    </w:r>
  </w:p>
  <w:sdt>
    <w:sdtPr>
      <w:id w:val="-1068110911"/>
      <w:docPartObj>
        <w:docPartGallery w:val="Page Numbers (Bottom of Page)"/>
        <w:docPartUnique/>
      </w:docPartObj>
    </w:sdtPr>
    <w:sdtEndPr>
      <w:rPr>
        <w:rFonts w:ascii="Arial" w:hAnsi="Arial" w:cs="Arial"/>
        <w:noProof/>
        <w:sz w:val="22"/>
        <w:szCs w:val="22"/>
      </w:rPr>
    </w:sdtEndPr>
    <w:sdtContent>
      <w:p w14:paraId="5214F308" w14:textId="06DD5543" w:rsidR="00E71B42" w:rsidRDefault="00E71B42">
        <w:pPr>
          <w:pStyle w:val="Footer"/>
          <w:jc w:val="right"/>
          <w:rPr>
            <w:noProof/>
          </w:rPr>
        </w:pPr>
      </w:p>
      <w:p w14:paraId="0ED5406A" w14:textId="6D2194DB" w:rsidR="00E71B42" w:rsidRPr="00C8558F" w:rsidRDefault="00E71B42">
        <w:pPr>
          <w:pStyle w:val="Footer"/>
          <w:jc w:val="right"/>
          <w:rPr>
            <w:rFonts w:ascii="Arial" w:hAnsi="Arial" w:cs="Arial"/>
            <w:sz w:val="22"/>
            <w:szCs w:val="22"/>
          </w:rPr>
        </w:pPr>
        <w:r>
          <w:rPr>
            <w:noProof/>
          </w:rPr>
          <w:drawing>
            <wp:inline distT="0" distB="0" distL="0" distR="0" wp14:anchorId="3C5881E8" wp14:editId="2A7C6DEF">
              <wp:extent cx="5731510" cy="433070"/>
              <wp:effectExtent l="0" t="0" r="254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4-EN-HK-1_Crop.pdf"/>
                      <pic:cNvPicPr/>
                    </pic:nvPicPr>
                    <pic:blipFill>
                      <a:blip r:embed="rId1">
                        <a:extLst>
                          <a:ext uri="{28A0092B-C50C-407E-A947-70E740481C1C}">
                            <a14:useLocalDpi xmlns:a14="http://schemas.microsoft.com/office/drawing/2010/main" val="0"/>
                          </a:ext>
                        </a:extLst>
                      </a:blip>
                      <a:stretch>
                        <a:fillRect/>
                      </a:stretch>
                    </pic:blipFill>
                    <pic:spPr>
                      <a:xfrm>
                        <a:off x="0" y="0"/>
                        <a:ext cx="5731510" cy="433070"/>
                      </a:xfrm>
                      <a:prstGeom prst="rect">
                        <a:avLst/>
                      </a:prstGeom>
                    </pic:spPr>
                  </pic:pic>
                </a:graphicData>
              </a:graphic>
            </wp:inline>
          </w:drawing>
        </w:r>
        <w:r w:rsidRPr="00C8558F">
          <w:rPr>
            <w:rFonts w:ascii="Arial" w:hAnsi="Arial" w:cs="Arial"/>
            <w:sz w:val="22"/>
            <w:szCs w:val="22"/>
          </w:rPr>
          <w:fldChar w:fldCharType="begin"/>
        </w:r>
        <w:r w:rsidRPr="00C8558F">
          <w:rPr>
            <w:rFonts w:ascii="Arial" w:hAnsi="Arial" w:cs="Arial"/>
            <w:sz w:val="22"/>
            <w:szCs w:val="22"/>
          </w:rPr>
          <w:instrText xml:space="preserve"> PAGE   \* MERGEFORMAT </w:instrText>
        </w:r>
        <w:r w:rsidRPr="00C8558F">
          <w:rPr>
            <w:rFonts w:ascii="Arial" w:hAnsi="Arial" w:cs="Arial"/>
            <w:sz w:val="22"/>
            <w:szCs w:val="22"/>
          </w:rPr>
          <w:fldChar w:fldCharType="separate"/>
        </w:r>
        <w:r w:rsidRPr="00C8558F">
          <w:rPr>
            <w:rFonts w:ascii="Arial" w:hAnsi="Arial" w:cs="Arial"/>
            <w:noProof/>
            <w:sz w:val="22"/>
            <w:szCs w:val="22"/>
          </w:rPr>
          <w:t>2</w:t>
        </w:r>
        <w:r w:rsidRPr="00C8558F">
          <w:rPr>
            <w:rFonts w:ascii="Arial" w:hAnsi="Arial" w:cs="Arial"/>
            <w:noProof/>
            <w:sz w:val="22"/>
            <w:szCs w:val="22"/>
          </w:rPr>
          <w:fldChar w:fldCharType="end"/>
        </w:r>
      </w:p>
    </w:sdtContent>
  </w:sdt>
  <w:p w14:paraId="5F88CC5F" w14:textId="03124ECC" w:rsidR="00E71B42" w:rsidRDefault="00E71B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633C4" w14:textId="7A88F191" w:rsidR="00E71B42" w:rsidRDefault="00E71B42">
    <w:pPr>
      <w:pStyle w:val="Footer"/>
      <w:jc w:val="right"/>
    </w:pPr>
    <w:r>
      <w:rPr>
        <w:noProof/>
      </w:rPr>
      <mc:AlternateContent>
        <mc:Choice Requires="wps">
          <w:drawing>
            <wp:anchor distT="0" distB="0" distL="114300" distR="114300" simplePos="1" relativeHeight="251664384" behindDoc="0" locked="0" layoutInCell="0" allowOverlap="1" wp14:anchorId="72A83465" wp14:editId="4A7D12C3">
              <wp:simplePos x="0" y="10228183"/>
              <wp:positionH relativeFrom="page">
                <wp:posOffset>0</wp:posOffset>
              </wp:positionH>
              <wp:positionV relativeFrom="page">
                <wp:posOffset>10227945</wp:posOffset>
              </wp:positionV>
              <wp:extent cx="7560310" cy="273050"/>
              <wp:effectExtent l="0" t="0" r="0" b="12700"/>
              <wp:wrapNone/>
              <wp:docPr id="3" name="MSIPCM1701439faa5274c04bc41f55" descr="{&quot;HashCode&quot;:-1555815700,&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D94009" w14:textId="58F3E8B4" w:rsidR="00E71B42" w:rsidRPr="00207542" w:rsidRDefault="00E71B42" w:rsidP="00207542">
                          <w:pPr>
                            <w:rPr>
                              <w:rFonts w:ascii="Calibri" w:hAnsi="Calibri" w:cs="Calibri"/>
                              <w:color w:val="000000"/>
                              <w:sz w:val="20"/>
                            </w:rPr>
                          </w:pPr>
                          <w:r w:rsidRPr="00207542">
                            <w:rPr>
                              <w:rFonts w:ascii="Calibri" w:hAnsi="Calibri" w:cs="Calibri"/>
                              <w:color w:val="000000"/>
                              <w:sz w:val="20"/>
                            </w:rPr>
                            <w:t>Red Cross &amp; Red Crescent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A83465" id="_x0000_t202" coordsize="21600,21600" o:spt="202" path="m,l,21600r21600,l21600,xe">
              <v:stroke joinstyle="miter"/>
              <v:path gradientshapeok="t" o:connecttype="rect"/>
            </v:shapetype>
            <v:shape id="MSIPCM1701439faa5274c04bc41f55" o:spid="_x0000_s1028" type="#_x0000_t202" alt="{&quot;HashCode&quot;:-1555815700,&quot;Height&quot;:841.0,&quot;Width&quot;:595.0,&quot;Placement&quot;:&quot;Footer&quot;,&quot;Index&quot;:&quot;Primary&quot;,&quot;Section&quot;:2,&quot;Top&quot;:0.0,&quot;Left&quot;:0.0}" style="position:absolute;left:0;text-align:left;margin-left:0;margin-top:805.3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" o:allowincell="f" filled="f" stroked="f" strokeweight=".5pt">
              <v:textbox inset="20pt,0,,0">
                <w:txbxContent>
                  <w:p w14:paraId="6AD94009" w14:textId="58F3E8B4" w:rsidR="00E71B42" w:rsidRPr="00207542" w:rsidRDefault="00E71B42" w:rsidP="00207542">
                    <w:pPr>
                      <w:rPr>
                        <w:rFonts w:ascii="Calibri" w:hAnsi="Calibri" w:cs="Calibri"/>
                        <w:color w:val="000000"/>
                        <w:sz w:val="20"/>
                      </w:rPr>
                    </w:pPr>
                    <w:r w:rsidRPr="00207542">
                      <w:rPr>
                        <w:rFonts w:ascii="Calibri" w:hAnsi="Calibri" w:cs="Calibri"/>
                        <w:color w:val="000000"/>
                        <w:sz w:val="20"/>
                      </w:rPr>
                      <w:t>Red Cross &amp; Red Crescent Internal</w:t>
                    </w:r>
                  </w:p>
                </w:txbxContent>
              </v:textbox>
              <w10:wrap anchorx="page" anchory="page"/>
            </v:shape>
          </w:pict>
        </mc:Fallback>
      </mc:AlternateContent>
    </w:r>
  </w:p>
  <w:sdt>
    <w:sdtPr>
      <w:id w:val="-284508337"/>
      <w:docPartObj>
        <w:docPartGallery w:val="Page Numbers (Bottom of Page)"/>
        <w:docPartUnique/>
      </w:docPartObj>
    </w:sdtPr>
    <w:sdtEndPr>
      <w:rPr>
        <w:rFonts w:ascii="Arial" w:hAnsi="Arial" w:cs="Arial"/>
        <w:noProof/>
        <w:sz w:val="22"/>
        <w:szCs w:val="22"/>
      </w:rPr>
    </w:sdtEndPr>
    <w:sdtContent>
      <w:p w14:paraId="367DE3F0" w14:textId="77777777" w:rsidR="00E71B42" w:rsidRDefault="00E71B42">
        <w:pPr>
          <w:pStyle w:val="Footer"/>
          <w:jc w:val="right"/>
        </w:pPr>
      </w:p>
      <w:p w14:paraId="59568B12" w14:textId="6E1643B8" w:rsidR="00E71B42" w:rsidRPr="000C4F78" w:rsidRDefault="00E71B42">
        <w:pPr>
          <w:pStyle w:val="Footer"/>
          <w:jc w:val="right"/>
          <w:rPr>
            <w:rFonts w:ascii="Arial" w:hAnsi="Arial" w:cs="Arial"/>
            <w:sz w:val="22"/>
            <w:szCs w:val="22"/>
          </w:rPr>
        </w:pPr>
        <w:r w:rsidRPr="000C4F78">
          <w:rPr>
            <w:rFonts w:ascii="Arial" w:hAnsi="Arial" w:cs="Arial"/>
            <w:sz w:val="22"/>
            <w:szCs w:val="22"/>
          </w:rPr>
          <w:fldChar w:fldCharType="begin"/>
        </w:r>
        <w:r w:rsidRPr="000C4F78">
          <w:rPr>
            <w:rFonts w:ascii="Arial" w:hAnsi="Arial" w:cs="Arial"/>
            <w:sz w:val="22"/>
            <w:szCs w:val="22"/>
          </w:rPr>
          <w:instrText xml:space="preserve"> PAGE   \* MERGEFORMAT </w:instrText>
        </w:r>
        <w:r w:rsidRPr="000C4F78">
          <w:rPr>
            <w:rFonts w:ascii="Arial" w:hAnsi="Arial" w:cs="Arial"/>
            <w:sz w:val="22"/>
            <w:szCs w:val="22"/>
          </w:rPr>
          <w:fldChar w:fldCharType="separate"/>
        </w:r>
        <w:r w:rsidRPr="000C4F78">
          <w:rPr>
            <w:rFonts w:ascii="Arial" w:hAnsi="Arial" w:cs="Arial"/>
            <w:noProof/>
            <w:sz w:val="22"/>
            <w:szCs w:val="22"/>
          </w:rPr>
          <w:t>2</w:t>
        </w:r>
        <w:r w:rsidRPr="000C4F78">
          <w:rPr>
            <w:rFonts w:ascii="Arial" w:hAnsi="Arial" w:cs="Arial"/>
            <w:noProof/>
            <w:sz w:val="22"/>
            <w:szCs w:val="22"/>
          </w:rPr>
          <w:fldChar w:fldCharType="end"/>
        </w:r>
      </w:p>
    </w:sdtContent>
  </w:sdt>
  <w:p w14:paraId="682204B5" w14:textId="6F602258" w:rsidR="00E71B42" w:rsidRDefault="00E71B42">
    <w:pPr>
      <w:pStyle w:val="Footer"/>
      <w:tabs>
        <w:tab w:val="clear" w:pos="9072"/>
        <w:tab w:val="right" w:pos="9639"/>
      </w:tabs>
      <w:ind w:left="-567" w:right="-56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073E3" w14:textId="77849D4C" w:rsidR="00E71B42" w:rsidRPr="00A312F1" w:rsidRDefault="00E71B42">
    <w:pPr>
      <w:pStyle w:val="Footer"/>
      <w:jc w:val="right"/>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0" allowOverlap="1" wp14:anchorId="359351FD" wp14:editId="44271581">
              <wp:simplePos x="0" y="0"/>
              <wp:positionH relativeFrom="page">
                <wp:posOffset>0</wp:posOffset>
              </wp:positionH>
              <wp:positionV relativeFrom="page">
                <wp:posOffset>10228183</wp:posOffset>
              </wp:positionV>
              <wp:extent cx="7560310" cy="273050"/>
              <wp:effectExtent l="0" t="0" r="0" b="12700"/>
              <wp:wrapNone/>
              <wp:docPr id="4" name="MSIPCMcae94c83bbc450290b07a6b7" descr="{&quot;HashCode&quot;:-1555815700,&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0F1CF6" w14:textId="6A9567AA" w:rsidR="00E71B42" w:rsidRPr="00207542" w:rsidRDefault="00E71B42" w:rsidP="00207542">
                          <w:pPr>
                            <w:rPr>
                              <w:rFonts w:ascii="Calibri" w:hAnsi="Calibri" w:cs="Calibri"/>
                              <w:color w:val="000000"/>
                              <w:sz w:val="20"/>
                            </w:rPr>
                          </w:pPr>
                          <w:r w:rsidRPr="00207542">
                            <w:rPr>
                              <w:rFonts w:ascii="Calibri" w:hAnsi="Calibri" w:cs="Calibri"/>
                              <w:color w:val="000000"/>
                              <w:sz w:val="20"/>
                            </w:rPr>
                            <w:t>Red Cross &amp; Red Crescent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59351FD" id="_x0000_t202" coordsize="21600,21600" o:spt="202" path="m,l,21600r21600,l21600,xe">
              <v:stroke joinstyle="miter"/>
              <v:path gradientshapeok="t" o:connecttype="rect"/>
            </v:shapetype>
            <v:shape id="MSIPCMcae94c83bbc450290b07a6b7" o:spid="_x0000_s1029" type="#_x0000_t202" alt="{&quot;HashCode&quot;:-1555815700,&quot;Height&quot;:841.0,&quot;Width&quot;:595.0,&quot;Placement&quot;:&quot;Footer&quot;,&quot;Index&quot;:&quot;FirstPage&quot;,&quot;Section&quot;:2,&quot;Top&quot;:0.0,&quot;Left&quot;:0.0}" style="position:absolute;left:0;text-align:left;margin-left:0;margin-top:805.35pt;width:595.3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CMK4rotAIAAFEF&#10;AAAOAAAAAAAAAAAAAAAAAC4CAABkcnMvZTJvRG9jLnhtbFBLAQItABQABgAIAAAAIQB8dgjh3wAA&#10;AAsBAAAPAAAAAAAAAAAAAAAAAA4FAABkcnMvZG93bnJldi54bWxQSwUGAAAAAAQABADzAAAAGgYA&#10;AAAA&#10;" o:allowincell="f" filled="f" stroked="f" strokeweight=".5pt">
              <v:textbox inset="20pt,0,,0">
                <w:txbxContent>
                  <w:p w14:paraId="500F1CF6" w14:textId="6A9567AA" w:rsidR="00E71B42" w:rsidRPr="00207542" w:rsidRDefault="00E71B42" w:rsidP="00207542">
                    <w:pPr>
                      <w:rPr>
                        <w:rFonts w:ascii="Calibri" w:hAnsi="Calibri" w:cs="Calibri"/>
                        <w:color w:val="000000"/>
                        <w:sz w:val="20"/>
                      </w:rPr>
                    </w:pPr>
                    <w:r w:rsidRPr="00207542">
                      <w:rPr>
                        <w:rFonts w:ascii="Calibri" w:hAnsi="Calibri" w:cs="Calibri"/>
                        <w:color w:val="000000"/>
                        <w:sz w:val="20"/>
                      </w:rPr>
                      <w:t>Red Cross &amp; Red Crescent Internal</w:t>
                    </w:r>
                  </w:p>
                </w:txbxContent>
              </v:textbox>
              <w10:wrap anchorx="page" anchory="page"/>
            </v:shape>
          </w:pict>
        </mc:Fallback>
      </mc:AlternateContent>
    </w:r>
  </w:p>
  <w:sdt>
    <w:sdtPr>
      <w:rPr>
        <w:rFonts w:ascii="Arial" w:hAnsi="Arial" w:cs="Arial"/>
      </w:rPr>
      <w:id w:val="174231719"/>
      <w:docPartObj>
        <w:docPartGallery w:val="Page Numbers (Bottom of Page)"/>
        <w:docPartUnique/>
      </w:docPartObj>
    </w:sdtPr>
    <w:sdtEndPr>
      <w:rPr>
        <w:noProof/>
      </w:rPr>
    </w:sdtEndPr>
    <w:sdtContent>
      <w:p w14:paraId="7FD18CE0" w14:textId="77777777" w:rsidR="00E71B42" w:rsidRPr="00A312F1" w:rsidRDefault="00E71B42">
        <w:pPr>
          <w:pStyle w:val="Footer"/>
          <w:jc w:val="right"/>
          <w:rPr>
            <w:rFonts w:ascii="Arial" w:hAnsi="Arial" w:cs="Arial"/>
          </w:rPr>
        </w:pPr>
        <w:r w:rsidRPr="00A312F1">
          <w:rPr>
            <w:rFonts w:ascii="Arial" w:hAnsi="Arial" w:cs="Arial"/>
          </w:rPr>
          <w:fldChar w:fldCharType="begin"/>
        </w:r>
        <w:r w:rsidRPr="00A312F1">
          <w:rPr>
            <w:rFonts w:ascii="Arial" w:hAnsi="Arial" w:cs="Arial"/>
          </w:rPr>
          <w:instrText xml:space="preserve"> PAGE   \* MERGEFORMAT </w:instrText>
        </w:r>
        <w:r w:rsidRPr="00A312F1">
          <w:rPr>
            <w:rFonts w:ascii="Arial" w:hAnsi="Arial" w:cs="Arial"/>
          </w:rPr>
          <w:fldChar w:fldCharType="separate"/>
        </w:r>
        <w:r w:rsidRPr="00A312F1">
          <w:rPr>
            <w:rFonts w:ascii="Arial" w:hAnsi="Arial" w:cs="Arial"/>
            <w:noProof/>
          </w:rPr>
          <w:t>2</w:t>
        </w:r>
        <w:r w:rsidRPr="00A312F1">
          <w:rPr>
            <w:rFonts w:ascii="Arial" w:hAnsi="Arial" w:cs="Arial"/>
            <w:noProof/>
          </w:rPr>
          <w:fldChar w:fldCharType="end"/>
        </w:r>
      </w:p>
    </w:sdtContent>
  </w:sdt>
  <w:p w14:paraId="29ACF5F4" w14:textId="60AD3839" w:rsidR="00E71B42" w:rsidRDefault="00E71B4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1432C" w14:textId="477D9FCD" w:rsidR="00E71B42" w:rsidRPr="00E77AD5" w:rsidRDefault="00E71B42">
    <w:pPr>
      <w:pStyle w:val="Footer"/>
      <w:jc w:val="righ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9504" behindDoc="0" locked="0" layoutInCell="0" allowOverlap="1" wp14:anchorId="39684F9E" wp14:editId="1E4B3D89">
              <wp:simplePos x="0" y="0"/>
              <wp:positionH relativeFrom="page">
                <wp:posOffset>0</wp:posOffset>
              </wp:positionH>
              <wp:positionV relativeFrom="page">
                <wp:posOffset>10227945</wp:posOffset>
              </wp:positionV>
              <wp:extent cx="7560310" cy="273050"/>
              <wp:effectExtent l="0" t="0" r="0" b="12700"/>
              <wp:wrapNone/>
              <wp:docPr id="5" name="MSIPCMaf6c4a7099aa79fa7e2ab912" descr="{&quot;HashCode&quot;:-1555815700,&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2596D5" w14:textId="70BA792D" w:rsidR="00E71B42" w:rsidRPr="00207542" w:rsidRDefault="00E71B42" w:rsidP="00207542">
                          <w:pPr>
                            <w:rPr>
                              <w:rFonts w:ascii="Calibri" w:hAnsi="Calibri" w:cs="Calibri"/>
                              <w:color w:val="000000"/>
                              <w:sz w:val="20"/>
                            </w:rPr>
                          </w:pPr>
                          <w:r w:rsidRPr="00207542">
                            <w:rPr>
                              <w:rFonts w:ascii="Calibri" w:hAnsi="Calibri" w:cs="Calibri"/>
                              <w:color w:val="000000"/>
                              <w:sz w:val="20"/>
                            </w:rPr>
                            <w:t>Red Cross &amp; Red Crescent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684F9E" id="_x0000_t202" coordsize="21600,21600" o:spt="202" path="m,l,21600r21600,l21600,xe">
              <v:stroke joinstyle="miter"/>
              <v:path gradientshapeok="t" o:connecttype="rect"/>
            </v:shapetype>
            <v:shape id="MSIPCMaf6c4a7099aa79fa7e2ab912" o:spid="_x0000_s1030" type="#_x0000_t202" alt="{&quot;HashCode&quot;:-1555815700,&quot;Height&quot;:841.0,&quot;Width&quot;:595.0,&quot;Placement&quot;:&quot;Footer&quot;,&quot;Index&quot;:&quot;Primary&quot;,&quot;Section&quot;:3,&quot;Top&quot;:0.0,&quot;Left&quot;:0.0}" style="position:absolute;left:0;text-align:left;margin-left:0;margin-top:805.35pt;width:595.3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" o:allowincell="f" filled="f" stroked="f" strokeweight=".5pt">
              <v:textbox inset="20pt,0,,0">
                <w:txbxContent>
                  <w:p w14:paraId="0E2596D5" w14:textId="70BA792D" w:rsidR="00E71B42" w:rsidRPr="00207542" w:rsidRDefault="00E71B42" w:rsidP="00207542">
                    <w:pPr>
                      <w:rPr>
                        <w:rFonts w:ascii="Calibri" w:hAnsi="Calibri" w:cs="Calibri"/>
                        <w:color w:val="000000"/>
                        <w:sz w:val="20"/>
                      </w:rPr>
                    </w:pPr>
                    <w:r w:rsidRPr="00207542">
                      <w:rPr>
                        <w:rFonts w:ascii="Calibri" w:hAnsi="Calibri" w:cs="Calibri"/>
                        <w:color w:val="000000"/>
                        <w:sz w:val="20"/>
                      </w:rPr>
                      <w:t>Red Cross &amp; Red Crescent Internal</w:t>
                    </w:r>
                  </w:p>
                </w:txbxContent>
              </v:textbox>
              <w10:wrap anchorx="page" anchory="page"/>
            </v:shape>
          </w:pict>
        </mc:Fallback>
      </mc:AlternateContent>
    </w:r>
    <w:sdt>
      <w:sdtPr>
        <w:rPr>
          <w:rFonts w:ascii="Arial" w:hAnsi="Arial" w:cs="Arial"/>
          <w:sz w:val="22"/>
          <w:szCs w:val="22"/>
        </w:rPr>
        <w:id w:val="-347411404"/>
        <w:docPartObj>
          <w:docPartGallery w:val="Page Numbers (Bottom of Page)"/>
          <w:docPartUnique/>
        </w:docPartObj>
      </w:sdtPr>
      <w:sdtEndPr>
        <w:rPr>
          <w:noProof/>
        </w:rPr>
      </w:sdtEndPr>
      <w:sdtContent>
        <w:r w:rsidRPr="00E77AD5">
          <w:rPr>
            <w:rFonts w:ascii="Arial" w:hAnsi="Arial" w:cs="Arial"/>
            <w:sz w:val="22"/>
            <w:szCs w:val="22"/>
          </w:rPr>
          <w:fldChar w:fldCharType="begin"/>
        </w:r>
        <w:r w:rsidRPr="00E77AD5">
          <w:rPr>
            <w:rFonts w:ascii="Arial" w:hAnsi="Arial" w:cs="Arial"/>
            <w:sz w:val="22"/>
            <w:szCs w:val="22"/>
          </w:rPr>
          <w:instrText xml:space="preserve"> PAGE   \* MERGEFORMAT </w:instrText>
        </w:r>
        <w:r w:rsidRPr="00E77AD5">
          <w:rPr>
            <w:rFonts w:ascii="Arial" w:hAnsi="Arial" w:cs="Arial"/>
            <w:sz w:val="22"/>
            <w:szCs w:val="22"/>
          </w:rPr>
          <w:fldChar w:fldCharType="separate"/>
        </w:r>
        <w:r w:rsidRPr="00E77AD5">
          <w:rPr>
            <w:rFonts w:ascii="Arial" w:hAnsi="Arial" w:cs="Arial"/>
            <w:noProof/>
            <w:sz w:val="22"/>
            <w:szCs w:val="22"/>
          </w:rPr>
          <w:t>2</w:t>
        </w:r>
        <w:r w:rsidRPr="00E77AD5">
          <w:rPr>
            <w:rFonts w:ascii="Arial" w:hAnsi="Arial" w:cs="Arial"/>
            <w:noProof/>
            <w:sz w:val="22"/>
            <w:szCs w:val="22"/>
          </w:rPr>
          <w:fldChar w:fldCharType="end"/>
        </w:r>
      </w:sdtContent>
    </w:sdt>
  </w:p>
  <w:p w14:paraId="328AF5C8" w14:textId="7F50543F" w:rsidR="00E71B42" w:rsidRDefault="00E71B42">
    <w:pPr>
      <w:pStyle w:val="Footer"/>
      <w:tabs>
        <w:tab w:val="clear" w:pos="9072"/>
        <w:tab w:val="right" w:pos="9639"/>
      </w:tabs>
      <w:ind w:left="-567" w:right="-567"/>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623D7" w14:textId="40597047" w:rsidR="00E71B42" w:rsidRPr="006A69F7" w:rsidRDefault="00E71B42">
    <w:pPr>
      <w:pStyle w:val="Footer"/>
      <w:jc w:val="righ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1552" behindDoc="0" locked="0" layoutInCell="0" allowOverlap="1" wp14:anchorId="423534FA" wp14:editId="0E9B5892">
              <wp:simplePos x="0" y="0"/>
              <wp:positionH relativeFrom="page">
                <wp:posOffset>0</wp:posOffset>
              </wp:positionH>
              <wp:positionV relativeFrom="page">
                <wp:posOffset>10227945</wp:posOffset>
              </wp:positionV>
              <wp:extent cx="7560310" cy="273050"/>
              <wp:effectExtent l="0" t="0" r="0" b="12700"/>
              <wp:wrapNone/>
              <wp:docPr id="6" name="MSIPCMb02840368d0e2f03f0983ed2" descr="{&quot;HashCode&quot;:-1555815700,&quot;Height&quot;:841.0,&quot;Width&quot;:595.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9A63A3" w14:textId="4C9C8D56" w:rsidR="00E71B42" w:rsidRPr="00207542" w:rsidRDefault="00E71B42" w:rsidP="00207542">
                          <w:pPr>
                            <w:rPr>
                              <w:rFonts w:ascii="Calibri" w:hAnsi="Calibri" w:cs="Calibri"/>
                              <w:color w:val="000000"/>
                              <w:sz w:val="20"/>
                            </w:rPr>
                          </w:pPr>
                          <w:r w:rsidRPr="00207542">
                            <w:rPr>
                              <w:rFonts w:ascii="Calibri" w:hAnsi="Calibri" w:cs="Calibri"/>
                              <w:color w:val="000000"/>
                              <w:sz w:val="20"/>
                            </w:rPr>
                            <w:t>Red Cross &amp; Red Crescent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23534FA" id="_x0000_t202" coordsize="21600,21600" o:spt="202" path="m,l,21600r21600,l21600,xe">
              <v:stroke joinstyle="miter"/>
              <v:path gradientshapeok="t" o:connecttype="rect"/>
            </v:shapetype>
            <v:shape id="MSIPCMb02840368d0e2f03f0983ed2" o:spid="_x0000_s1031" type="#_x0000_t202" alt="{&quot;HashCode&quot;:-1555815700,&quot;Height&quot;:841.0,&quot;Width&quot;:595.0,&quot;Placement&quot;:&quot;Footer&quot;,&quot;Index&quot;:&quot;FirstPage&quot;,&quot;Section&quot;:3,&quot;Top&quot;:0.0,&quot;Left&quot;:0.0}" style="position:absolute;left:0;text-align:left;margin-left:0;margin-top:805.35pt;width:595.3pt;height:21.5pt;z-index:2516715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" o:allowincell="f" filled="f" stroked="f" strokeweight=".5pt">
              <v:textbox inset="20pt,0,,0">
                <w:txbxContent>
                  <w:p w14:paraId="249A63A3" w14:textId="4C9C8D56" w:rsidR="00E71B42" w:rsidRPr="00207542" w:rsidRDefault="00E71B42" w:rsidP="00207542">
                    <w:pPr>
                      <w:rPr>
                        <w:rFonts w:ascii="Calibri" w:hAnsi="Calibri" w:cs="Calibri"/>
                        <w:color w:val="000000"/>
                        <w:sz w:val="20"/>
                      </w:rPr>
                    </w:pPr>
                    <w:r w:rsidRPr="00207542">
                      <w:rPr>
                        <w:rFonts w:ascii="Calibri" w:hAnsi="Calibri" w:cs="Calibri"/>
                        <w:color w:val="000000"/>
                        <w:sz w:val="20"/>
                      </w:rPr>
                      <w:t>Red Cross &amp; Red Crescent Internal</w:t>
                    </w:r>
                  </w:p>
                </w:txbxContent>
              </v:textbox>
              <w10:wrap anchorx="page" anchory="page"/>
            </v:shape>
          </w:pict>
        </mc:Fallback>
      </mc:AlternateContent>
    </w:r>
    <w:sdt>
      <w:sdtPr>
        <w:rPr>
          <w:rFonts w:ascii="Arial" w:hAnsi="Arial" w:cs="Arial"/>
          <w:sz w:val="22"/>
          <w:szCs w:val="22"/>
        </w:rPr>
        <w:id w:val="-1723360285"/>
        <w:docPartObj>
          <w:docPartGallery w:val="Page Numbers (Bottom of Page)"/>
          <w:docPartUnique/>
        </w:docPartObj>
      </w:sdtPr>
      <w:sdtEndPr>
        <w:rPr>
          <w:noProof/>
        </w:rPr>
      </w:sdtEndPr>
      <w:sdtContent>
        <w:r w:rsidRPr="006A69F7">
          <w:rPr>
            <w:rFonts w:ascii="Arial" w:hAnsi="Arial" w:cs="Arial"/>
            <w:sz w:val="22"/>
            <w:szCs w:val="22"/>
          </w:rPr>
          <w:fldChar w:fldCharType="begin"/>
        </w:r>
        <w:r w:rsidRPr="006A69F7">
          <w:rPr>
            <w:rFonts w:ascii="Arial" w:hAnsi="Arial" w:cs="Arial"/>
            <w:sz w:val="22"/>
            <w:szCs w:val="22"/>
          </w:rPr>
          <w:instrText xml:space="preserve"> PAGE   \* MERGEFORMAT </w:instrText>
        </w:r>
        <w:r w:rsidRPr="006A69F7">
          <w:rPr>
            <w:rFonts w:ascii="Arial" w:hAnsi="Arial" w:cs="Arial"/>
            <w:sz w:val="22"/>
            <w:szCs w:val="22"/>
          </w:rPr>
          <w:fldChar w:fldCharType="separate"/>
        </w:r>
        <w:r w:rsidRPr="006A69F7">
          <w:rPr>
            <w:rFonts w:ascii="Arial" w:hAnsi="Arial" w:cs="Arial"/>
            <w:noProof/>
            <w:sz w:val="22"/>
            <w:szCs w:val="22"/>
          </w:rPr>
          <w:t>2</w:t>
        </w:r>
        <w:r w:rsidRPr="006A69F7">
          <w:rPr>
            <w:rFonts w:ascii="Arial" w:hAnsi="Arial" w:cs="Arial"/>
            <w:noProof/>
            <w:sz w:val="22"/>
            <w:szCs w:val="22"/>
          </w:rPr>
          <w:fldChar w:fldCharType="end"/>
        </w:r>
      </w:sdtContent>
    </w:sdt>
  </w:p>
  <w:p w14:paraId="34E9E3D8" w14:textId="77777777" w:rsidR="00E71B42" w:rsidRDefault="00E71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C8579" w14:textId="77777777" w:rsidR="002A6010" w:rsidRDefault="002A6010" w:rsidP="00194309">
      <w:r>
        <w:separator/>
      </w:r>
    </w:p>
  </w:footnote>
  <w:footnote w:type="continuationSeparator" w:id="0">
    <w:p w14:paraId="48DB4B5D" w14:textId="77777777" w:rsidR="002A6010" w:rsidRDefault="002A6010" w:rsidP="00194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4327A" w14:textId="0FCAD6BE" w:rsidR="00E71B42" w:rsidRDefault="002A6010">
    <w:pPr>
      <w:pStyle w:val="Header"/>
    </w:pPr>
    <w:r>
      <w:rPr>
        <w:noProof/>
      </w:rPr>
      <w:pict w14:anchorId="55ED68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223547" o:spid="_x0000_s2058" type="#_x0000_t136" style="position:absolute;margin-left:0;margin-top:0;width:456.7pt;height:182.65pt;rotation:315;z-index:-251640832;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8CC5A" w14:textId="4C1FA8B8" w:rsidR="00E71B42" w:rsidRDefault="002A6010">
    <w:pPr>
      <w:pStyle w:val="Header"/>
      <w:ind w:left="-567"/>
    </w:pPr>
    <w:r>
      <w:rPr>
        <w:noProof/>
      </w:rPr>
      <w:pict w14:anchorId="041C48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223548" o:spid="_x0000_s2059" type="#_x0000_t136" style="position:absolute;left:0;text-align:left;margin-left:0;margin-top:0;width:456.7pt;height:182.65pt;rotation:315;z-index:-251638784;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8CC5D" w14:textId="1C32A6EB" w:rsidR="00E71B42" w:rsidRDefault="002A6010">
    <w:pPr>
      <w:pStyle w:val="Header"/>
    </w:pPr>
    <w:r>
      <w:rPr>
        <w:noProof/>
      </w:rPr>
      <w:pict w14:anchorId="3B2F50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223546" o:spid="_x0000_s2057" type="#_x0000_t136" style="position:absolute;margin-left:0;margin-top:0;width:456.7pt;height:182.65pt;rotation:315;z-index:-251642880;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r w:rsidR="00E71B42">
      <w:rPr>
        <w:noProof/>
      </w:rPr>
      <w:drawing>
        <wp:inline distT="0" distB="0" distL="0" distR="0" wp14:anchorId="7FA80389" wp14:editId="5D78D2B5">
          <wp:extent cx="1231265" cy="28702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287020"/>
                  </a:xfrm>
                  <a:prstGeom prst="rect">
                    <a:avLst/>
                  </a:prstGeom>
                  <a:noFill/>
                  <a:ln>
                    <a:noFill/>
                  </a:ln>
                </pic:spPr>
              </pic:pic>
            </a:graphicData>
          </a:graphic>
        </wp:inline>
      </w:drawing>
    </w:r>
    <w:r w:rsidR="00E71B42">
      <w:tab/>
    </w:r>
    <w:r w:rsidR="00E71B42">
      <w:tab/>
    </w:r>
    <w:r w:rsidR="00E71B42">
      <w:tab/>
    </w:r>
    <w:r w:rsidR="00E71B42">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9FD88" w14:textId="5FFDCB58" w:rsidR="00E71B42" w:rsidRDefault="002A6010">
    <w:pPr>
      <w:pStyle w:val="Header"/>
    </w:pPr>
    <w:r>
      <w:rPr>
        <w:noProof/>
      </w:rPr>
      <w:pict w14:anchorId="5213E3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223550" o:spid="_x0000_s2061" type="#_x0000_t136" style="position:absolute;margin-left:0;margin-top:0;width:456.7pt;height:182.65pt;rotation:315;z-index:-251634688;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62E1E" w14:textId="37D61CA2" w:rsidR="00E71B42" w:rsidRDefault="002A6010">
    <w:pPr>
      <w:pStyle w:val="Header"/>
    </w:pPr>
    <w:r>
      <w:rPr>
        <w:noProof/>
      </w:rPr>
      <w:pict w14:anchorId="54F0E0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223551" o:spid="_x0000_s2062" type="#_x0000_t136" style="position:absolute;margin-left:0;margin-top:0;width:456.7pt;height:182.65pt;rotation:315;z-index:-251632640;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B3DF1" w14:textId="67BF4829" w:rsidR="00E71B42" w:rsidRDefault="002A6010">
    <w:pPr>
      <w:pStyle w:val="Header"/>
    </w:pPr>
    <w:r>
      <w:rPr>
        <w:noProof/>
      </w:rPr>
      <w:pict w14:anchorId="0C9C6A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223549" o:spid="_x0000_s2060" type="#_x0000_t136" style="position:absolute;margin-left:0;margin-top:0;width:456.7pt;height:182.65pt;rotation:315;z-index:-251636736;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424C0" w14:textId="6F8A554C" w:rsidR="00E71B42" w:rsidRDefault="002A6010">
    <w:pPr>
      <w:pStyle w:val="Header"/>
    </w:pPr>
    <w:r>
      <w:rPr>
        <w:noProof/>
      </w:rPr>
      <w:pict w14:anchorId="4A2B05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223553" o:spid="_x0000_s2064" type="#_x0000_t136" style="position:absolute;margin-left:0;margin-top:0;width:456.7pt;height:182.65pt;rotation:315;z-index:-251628544;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F3D35" w14:textId="7292AC14" w:rsidR="00E71B42" w:rsidRDefault="002A6010">
    <w:pPr>
      <w:pStyle w:val="Header"/>
    </w:pPr>
    <w:r>
      <w:rPr>
        <w:noProof/>
      </w:rPr>
      <w:pict w14:anchorId="799F62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223554" o:spid="_x0000_s2065" type="#_x0000_t136" style="position:absolute;margin-left:0;margin-top:0;width:456.7pt;height:182.65pt;rotation:315;z-index:-251626496;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3DFC7" w14:textId="7FAC0BA9" w:rsidR="00E71B42" w:rsidRDefault="002A6010">
    <w:pPr>
      <w:pStyle w:val="Header"/>
    </w:pPr>
    <w:r>
      <w:rPr>
        <w:noProof/>
      </w:rPr>
      <w:pict w14:anchorId="47F0E5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223552" o:spid="_x0000_s2063" type="#_x0000_t136" style="position:absolute;margin-left:0;margin-top:0;width:456.7pt;height:182.65pt;rotation:315;z-index:-251630592;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359A"/>
    <w:multiLevelType w:val="hybridMultilevel"/>
    <w:tmpl w:val="229651E0"/>
    <w:lvl w:ilvl="0" w:tplc="D95C4802">
      <w:start w:val="1"/>
      <w:numFmt w:val="lowerRoman"/>
      <w:lvlText w:val="%1."/>
      <w:lvlJc w:val="left"/>
      <w:pPr>
        <w:ind w:left="3048" w:hanging="720"/>
      </w:pPr>
      <w:rPr>
        <w:rFonts w:cstheme="minorHAnsi" w:hint="default"/>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E13015"/>
    <w:multiLevelType w:val="multilevel"/>
    <w:tmpl w:val="823EF492"/>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1F7BE7"/>
    <w:multiLevelType w:val="hybridMultilevel"/>
    <w:tmpl w:val="144894B6"/>
    <w:lvl w:ilvl="0" w:tplc="8AAC82DC">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6CF5436"/>
    <w:multiLevelType w:val="hybridMultilevel"/>
    <w:tmpl w:val="AA18F8A4"/>
    <w:lvl w:ilvl="0" w:tplc="4A02910C">
      <w:start w:val="1"/>
      <w:numFmt w:val="lowerLetter"/>
      <w:lvlText w:val="%1."/>
      <w:lvlJc w:val="left"/>
      <w:pPr>
        <w:ind w:left="1515" w:hanging="360"/>
      </w:pPr>
      <w:rPr>
        <w:rFonts w:asciiTheme="minorBidi" w:eastAsia="Times" w:hAnsiTheme="minorBidi" w:cstheme="minorBidi"/>
      </w:rPr>
    </w:lvl>
    <w:lvl w:ilvl="1" w:tplc="20000019" w:tentative="1">
      <w:start w:val="1"/>
      <w:numFmt w:val="lowerLetter"/>
      <w:lvlText w:val="%2."/>
      <w:lvlJc w:val="left"/>
      <w:pPr>
        <w:ind w:left="1515" w:hanging="360"/>
      </w:pPr>
    </w:lvl>
    <w:lvl w:ilvl="2" w:tplc="2000001B" w:tentative="1">
      <w:start w:val="1"/>
      <w:numFmt w:val="lowerRoman"/>
      <w:lvlText w:val="%3."/>
      <w:lvlJc w:val="right"/>
      <w:pPr>
        <w:ind w:left="2235" w:hanging="180"/>
      </w:pPr>
    </w:lvl>
    <w:lvl w:ilvl="3" w:tplc="2000000F" w:tentative="1">
      <w:start w:val="1"/>
      <w:numFmt w:val="decimal"/>
      <w:lvlText w:val="%4."/>
      <w:lvlJc w:val="left"/>
      <w:pPr>
        <w:ind w:left="2955" w:hanging="360"/>
      </w:pPr>
    </w:lvl>
    <w:lvl w:ilvl="4" w:tplc="20000019" w:tentative="1">
      <w:start w:val="1"/>
      <w:numFmt w:val="lowerLetter"/>
      <w:lvlText w:val="%5."/>
      <w:lvlJc w:val="left"/>
      <w:pPr>
        <w:ind w:left="3675" w:hanging="360"/>
      </w:pPr>
    </w:lvl>
    <w:lvl w:ilvl="5" w:tplc="2000001B" w:tentative="1">
      <w:start w:val="1"/>
      <w:numFmt w:val="lowerRoman"/>
      <w:lvlText w:val="%6."/>
      <w:lvlJc w:val="right"/>
      <w:pPr>
        <w:ind w:left="4395" w:hanging="180"/>
      </w:pPr>
    </w:lvl>
    <w:lvl w:ilvl="6" w:tplc="2000000F" w:tentative="1">
      <w:start w:val="1"/>
      <w:numFmt w:val="decimal"/>
      <w:lvlText w:val="%7."/>
      <w:lvlJc w:val="left"/>
      <w:pPr>
        <w:ind w:left="5115" w:hanging="360"/>
      </w:pPr>
    </w:lvl>
    <w:lvl w:ilvl="7" w:tplc="20000019" w:tentative="1">
      <w:start w:val="1"/>
      <w:numFmt w:val="lowerLetter"/>
      <w:lvlText w:val="%8."/>
      <w:lvlJc w:val="left"/>
      <w:pPr>
        <w:ind w:left="5835" w:hanging="360"/>
      </w:pPr>
    </w:lvl>
    <w:lvl w:ilvl="8" w:tplc="2000001B" w:tentative="1">
      <w:start w:val="1"/>
      <w:numFmt w:val="lowerRoman"/>
      <w:lvlText w:val="%9."/>
      <w:lvlJc w:val="right"/>
      <w:pPr>
        <w:ind w:left="6555" w:hanging="180"/>
      </w:pPr>
    </w:lvl>
  </w:abstractNum>
  <w:abstractNum w:abstractNumId="4" w15:restartNumberingAfterBreak="0">
    <w:nsid w:val="091C2639"/>
    <w:multiLevelType w:val="hybridMultilevel"/>
    <w:tmpl w:val="391C5214"/>
    <w:lvl w:ilvl="0" w:tplc="20000001">
      <w:start w:val="1"/>
      <w:numFmt w:val="bullet"/>
      <w:lvlText w:val=""/>
      <w:lvlJc w:val="left"/>
      <w:pPr>
        <w:ind w:left="1428" w:hanging="360"/>
      </w:pPr>
      <w:rPr>
        <w:rFonts w:ascii="Symbol" w:hAnsi="Symbol"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5" w15:restartNumberingAfterBreak="0">
    <w:nsid w:val="0C27600A"/>
    <w:multiLevelType w:val="hybridMultilevel"/>
    <w:tmpl w:val="0C36BE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ED591C"/>
    <w:multiLevelType w:val="multilevel"/>
    <w:tmpl w:val="AF329008"/>
    <w:lvl w:ilvl="0">
      <w:start w:val="20"/>
      <w:numFmt w:val="decimal"/>
      <w:lvlText w:val="%1"/>
      <w:lvlJc w:val="left"/>
      <w:pPr>
        <w:ind w:left="420" w:hanging="420"/>
      </w:pPr>
      <w:rPr>
        <w:rFonts w:ascii="Arial" w:hAnsi="Arial" w:cs="Arial" w:hint="default"/>
        <w:b w:val="0"/>
      </w:rPr>
    </w:lvl>
    <w:lvl w:ilvl="1">
      <w:start w:val="1"/>
      <w:numFmt w:val="decimal"/>
      <w:lvlText w:val="%1.%2"/>
      <w:lvlJc w:val="left"/>
      <w:pPr>
        <w:ind w:left="420" w:hanging="420"/>
      </w:pPr>
      <w:rPr>
        <w:rFonts w:ascii="Arial" w:hAnsi="Arial" w:cs="Arial" w:hint="default"/>
        <w:b w:val="0"/>
      </w:rPr>
    </w:lvl>
    <w:lvl w:ilvl="2">
      <w:start w:val="1"/>
      <w:numFmt w:val="decimal"/>
      <w:lvlText w:val="%1.%2.%3"/>
      <w:lvlJc w:val="left"/>
      <w:pPr>
        <w:ind w:left="720" w:hanging="720"/>
      </w:pPr>
      <w:rPr>
        <w:rFonts w:ascii="Arial" w:hAnsi="Arial" w:cs="Arial" w:hint="default"/>
        <w:b w:val="0"/>
      </w:rPr>
    </w:lvl>
    <w:lvl w:ilvl="3">
      <w:start w:val="1"/>
      <w:numFmt w:val="decimal"/>
      <w:lvlText w:val="%1.%2.%3.%4"/>
      <w:lvlJc w:val="left"/>
      <w:pPr>
        <w:ind w:left="720" w:hanging="720"/>
      </w:pPr>
      <w:rPr>
        <w:rFonts w:ascii="Arial" w:hAnsi="Arial" w:cs="Arial" w:hint="default"/>
        <w:b w:val="0"/>
      </w:rPr>
    </w:lvl>
    <w:lvl w:ilvl="4">
      <w:start w:val="1"/>
      <w:numFmt w:val="decimal"/>
      <w:lvlText w:val="%1.%2.%3.%4.%5"/>
      <w:lvlJc w:val="left"/>
      <w:pPr>
        <w:ind w:left="1080" w:hanging="1080"/>
      </w:pPr>
      <w:rPr>
        <w:rFonts w:ascii="Arial" w:hAnsi="Arial" w:cs="Arial" w:hint="default"/>
        <w:b w:val="0"/>
      </w:rPr>
    </w:lvl>
    <w:lvl w:ilvl="5">
      <w:start w:val="1"/>
      <w:numFmt w:val="decimal"/>
      <w:lvlText w:val="%1.%2.%3.%4.%5.%6"/>
      <w:lvlJc w:val="left"/>
      <w:pPr>
        <w:ind w:left="1080" w:hanging="1080"/>
      </w:pPr>
      <w:rPr>
        <w:rFonts w:ascii="Arial" w:hAnsi="Arial" w:cs="Arial" w:hint="default"/>
        <w:b w:val="0"/>
      </w:rPr>
    </w:lvl>
    <w:lvl w:ilvl="6">
      <w:start w:val="1"/>
      <w:numFmt w:val="decimal"/>
      <w:lvlText w:val="%1.%2.%3.%4.%5.%6.%7"/>
      <w:lvlJc w:val="left"/>
      <w:pPr>
        <w:ind w:left="1440" w:hanging="1440"/>
      </w:pPr>
      <w:rPr>
        <w:rFonts w:ascii="Arial" w:hAnsi="Arial" w:cs="Arial" w:hint="default"/>
        <w:b w:val="0"/>
      </w:rPr>
    </w:lvl>
    <w:lvl w:ilvl="7">
      <w:start w:val="1"/>
      <w:numFmt w:val="decimal"/>
      <w:lvlText w:val="%1.%2.%3.%4.%5.%6.%7.%8"/>
      <w:lvlJc w:val="left"/>
      <w:pPr>
        <w:ind w:left="1440" w:hanging="1440"/>
      </w:pPr>
      <w:rPr>
        <w:rFonts w:ascii="Arial" w:hAnsi="Arial" w:cs="Arial" w:hint="default"/>
        <w:b w:val="0"/>
      </w:rPr>
    </w:lvl>
    <w:lvl w:ilvl="8">
      <w:start w:val="1"/>
      <w:numFmt w:val="decimal"/>
      <w:lvlText w:val="%1.%2.%3.%4.%5.%6.%7.%8.%9"/>
      <w:lvlJc w:val="left"/>
      <w:pPr>
        <w:ind w:left="1800" w:hanging="1800"/>
      </w:pPr>
      <w:rPr>
        <w:rFonts w:ascii="Arial" w:hAnsi="Arial" w:cs="Arial" w:hint="default"/>
        <w:b w:val="0"/>
      </w:rPr>
    </w:lvl>
  </w:abstractNum>
  <w:abstractNum w:abstractNumId="7" w15:restartNumberingAfterBreak="0">
    <w:nsid w:val="0F655262"/>
    <w:multiLevelType w:val="hybridMultilevel"/>
    <w:tmpl w:val="9DA8E78E"/>
    <w:lvl w:ilvl="0" w:tplc="08090017">
      <w:start w:val="1"/>
      <w:numFmt w:val="lowerLetter"/>
      <w:lvlText w:val="%1)"/>
      <w:lvlJc w:val="left"/>
      <w:pPr>
        <w:ind w:left="928" w:hanging="360"/>
      </w:pPr>
      <w:rPr>
        <w:strike w:val="0"/>
        <w:dstrike w:val="0"/>
        <w:u w:val="none"/>
        <w:effect w:val="none"/>
      </w:rPr>
    </w:lvl>
    <w:lvl w:ilvl="1" w:tplc="08090019">
      <w:start w:val="1"/>
      <w:numFmt w:val="lowerLetter"/>
      <w:lvlText w:val="%2."/>
      <w:lvlJc w:val="left"/>
      <w:pPr>
        <w:ind w:left="1648" w:hanging="360"/>
      </w:pPr>
    </w:lvl>
    <w:lvl w:ilvl="2" w:tplc="0809001B">
      <w:start w:val="1"/>
      <w:numFmt w:val="lowerRoman"/>
      <w:lvlText w:val="%3."/>
      <w:lvlJc w:val="right"/>
      <w:pPr>
        <w:ind w:left="2368" w:hanging="180"/>
      </w:pPr>
    </w:lvl>
    <w:lvl w:ilvl="3" w:tplc="0809000F">
      <w:start w:val="1"/>
      <w:numFmt w:val="decimal"/>
      <w:lvlText w:val="%4."/>
      <w:lvlJc w:val="left"/>
      <w:pPr>
        <w:ind w:left="3088" w:hanging="360"/>
      </w:pPr>
    </w:lvl>
    <w:lvl w:ilvl="4" w:tplc="08090019">
      <w:start w:val="1"/>
      <w:numFmt w:val="lowerLetter"/>
      <w:lvlText w:val="%5."/>
      <w:lvlJc w:val="left"/>
      <w:pPr>
        <w:ind w:left="3808" w:hanging="360"/>
      </w:pPr>
    </w:lvl>
    <w:lvl w:ilvl="5" w:tplc="0809001B">
      <w:start w:val="1"/>
      <w:numFmt w:val="lowerRoman"/>
      <w:lvlText w:val="%6."/>
      <w:lvlJc w:val="right"/>
      <w:pPr>
        <w:ind w:left="4528" w:hanging="180"/>
      </w:pPr>
    </w:lvl>
    <w:lvl w:ilvl="6" w:tplc="0809000F">
      <w:start w:val="1"/>
      <w:numFmt w:val="decimal"/>
      <w:lvlText w:val="%7."/>
      <w:lvlJc w:val="left"/>
      <w:pPr>
        <w:ind w:left="5248" w:hanging="360"/>
      </w:pPr>
    </w:lvl>
    <w:lvl w:ilvl="7" w:tplc="08090019">
      <w:start w:val="1"/>
      <w:numFmt w:val="lowerLetter"/>
      <w:lvlText w:val="%8."/>
      <w:lvlJc w:val="left"/>
      <w:pPr>
        <w:ind w:left="5968" w:hanging="360"/>
      </w:pPr>
    </w:lvl>
    <w:lvl w:ilvl="8" w:tplc="0809001B">
      <w:start w:val="1"/>
      <w:numFmt w:val="lowerRoman"/>
      <w:lvlText w:val="%9."/>
      <w:lvlJc w:val="right"/>
      <w:pPr>
        <w:ind w:left="6688" w:hanging="180"/>
      </w:pPr>
    </w:lvl>
  </w:abstractNum>
  <w:abstractNum w:abstractNumId="8" w15:restartNumberingAfterBreak="0">
    <w:nsid w:val="0F7A78D3"/>
    <w:multiLevelType w:val="hybridMultilevel"/>
    <w:tmpl w:val="AA18F8A4"/>
    <w:lvl w:ilvl="0" w:tplc="4A02910C">
      <w:start w:val="1"/>
      <w:numFmt w:val="lowerLetter"/>
      <w:lvlText w:val="%1."/>
      <w:lvlJc w:val="left"/>
      <w:pPr>
        <w:ind w:left="1515" w:hanging="360"/>
      </w:pPr>
      <w:rPr>
        <w:rFonts w:asciiTheme="minorBidi" w:eastAsia="Times" w:hAnsiTheme="minorBidi" w:cstheme="minorBidi"/>
      </w:rPr>
    </w:lvl>
    <w:lvl w:ilvl="1" w:tplc="20000019" w:tentative="1">
      <w:start w:val="1"/>
      <w:numFmt w:val="lowerLetter"/>
      <w:lvlText w:val="%2."/>
      <w:lvlJc w:val="left"/>
      <w:pPr>
        <w:ind w:left="1515" w:hanging="360"/>
      </w:pPr>
    </w:lvl>
    <w:lvl w:ilvl="2" w:tplc="2000001B" w:tentative="1">
      <w:start w:val="1"/>
      <w:numFmt w:val="lowerRoman"/>
      <w:lvlText w:val="%3."/>
      <w:lvlJc w:val="right"/>
      <w:pPr>
        <w:ind w:left="2235" w:hanging="180"/>
      </w:pPr>
    </w:lvl>
    <w:lvl w:ilvl="3" w:tplc="2000000F" w:tentative="1">
      <w:start w:val="1"/>
      <w:numFmt w:val="decimal"/>
      <w:lvlText w:val="%4."/>
      <w:lvlJc w:val="left"/>
      <w:pPr>
        <w:ind w:left="2955" w:hanging="360"/>
      </w:pPr>
    </w:lvl>
    <w:lvl w:ilvl="4" w:tplc="20000019" w:tentative="1">
      <w:start w:val="1"/>
      <w:numFmt w:val="lowerLetter"/>
      <w:lvlText w:val="%5."/>
      <w:lvlJc w:val="left"/>
      <w:pPr>
        <w:ind w:left="3675" w:hanging="360"/>
      </w:pPr>
    </w:lvl>
    <w:lvl w:ilvl="5" w:tplc="2000001B" w:tentative="1">
      <w:start w:val="1"/>
      <w:numFmt w:val="lowerRoman"/>
      <w:lvlText w:val="%6."/>
      <w:lvlJc w:val="right"/>
      <w:pPr>
        <w:ind w:left="4395" w:hanging="180"/>
      </w:pPr>
    </w:lvl>
    <w:lvl w:ilvl="6" w:tplc="2000000F" w:tentative="1">
      <w:start w:val="1"/>
      <w:numFmt w:val="decimal"/>
      <w:lvlText w:val="%7."/>
      <w:lvlJc w:val="left"/>
      <w:pPr>
        <w:ind w:left="5115" w:hanging="360"/>
      </w:pPr>
    </w:lvl>
    <w:lvl w:ilvl="7" w:tplc="20000019" w:tentative="1">
      <w:start w:val="1"/>
      <w:numFmt w:val="lowerLetter"/>
      <w:lvlText w:val="%8."/>
      <w:lvlJc w:val="left"/>
      <w:pPr>
        <w:ind w:left="5835" w:hanging="360"/>
      </w:pPr>
    </w:lvl>
    <w:lvl w:ilvl="8" w:tplc="2000001B" w:tentative="1">
      <w:start w:val="1"/>
      <w:numFmt w:val="lowerRoman"/>
      <w:lvlText w:val="%9."/>
      <w:lvlJc w:val="right"/>
      <w:pPr>
        <w:ind w:left="6555" w:hanging="180"/>
      </w:pPr>
    </w:lvl>
  </w:abstractNum>
  <w:abstractNum w:abstractNumId="9" w15:restartNumberingAfterBreak="0">
    <w:nsid w:val="10A671BF"/>
    <w:multiLevelType w:val="hybridMultilevel"/>
    <w:tmpl w:val="D2BE7D6C"/>
    <w:lvl w:ilvl="0" w:tplc="2000001B">
      <w:start w:val="1"/>
      <w:numFmt w:val="lowerRoman"/>
      <w:lvlText w:val="%1."/>
      <w:lvlJc w:val="right"/>
      <w:pPr>
        <w:ind w:left="2279" w:hanging="360"/>
      </w:pPr>
    </w:lvl>
    <w:lvl w:ilvl="1" w:tplc="D95C4802">
      <w:start w:val="1"/>
      <w:numFmt w:val="lowerRoman"/>
      <w:lvlText w:val="%2."/>
      <w:lvlJc w:val="left"/>
      <w:pPr>
        <w:ind w:left="2999" w:hanging="360"/>
      </w:pPr>
      <w:rPr>
        <w:rFonts w:cstheme="minorHAnsi" w:hint="default"/>
        <w:sz w:val="24"/>
      </w:rPr>
    </w:lvl>
    <w:lvl w:ilvl="2" w:tplc="8744A358">
      <w:start w:val="8"/>
      <w:numFmt w:val="decimal"/>
      <w:lvlText w:val="%3."/>
      <w:lvlJc w:val="left"/>
      <w:pPr>
        <w:ind w:left="3899" w:hanging="360"/>
      </w:pPr>
      <w:rPr>
        <w:rFonts w:hint="default"/>
      </w:rPr>
    </w:lvl>
    <w:lvl w:ilvl="3" w:tplc="322E9A20">
      <w:start w:val="9"/>
      <w:numFmt w:val="decimal"/>
      <w:lvlText w:val="%4-"/>
      <w:lvlJc w:val="left"/>
      <w:pPr>
        <w:ind w:left="4439" w:hanging="360"/>
      </w:pPr>
      <w:rPr>
        <w:rFonts w:hint="default"/>
      </w:rPr>
    </w:lvl>
    <w:lvl w:ilvl="4" w:tplc="20000019" w:tentative="1">
      <w:start w:val="1"/>
      <w:numFmt w:val="lowerLetter"/>
      <w:lvlText w:val="%5."/>
      <w:lvlJc w:val="left"/>
      <w:pPr>
        <w:ind w:left="5159" w:hanging="360"/>
      </w:pPr>
    </w:lvl>
    <w:lvl w:ilvl="5" w:tplc="2000001B" w:tentative="1">
      <w:start w:val="1"/>
      <w:numFmt w:val="lowerRoman"/>
      <w:lvlText w:val="%6."/>
      <w:lvlJc w:val="right"/>
      <w:pPr>
        <w:ind w:left="5879" w:hanging="180"/>
      </w:pPr>
    </w:lvl>
    <w:lvl w:ilvl="6" w:tplc="2000000F" w:tentative="1">
      <w:start w:val="1"/>
      <w:numFmt w:val="decimal"/>
      <w:lvlText w:val="%7."/>
      <w:lvlJc w:val="left"/>
      <w:pPr>
        <w:ind w:left="6599" w:hanging="360"/>
      </w:pPr>
    </w:lvl>
    <w:lvl w:ilvl="7" w:tplc="20000019" w:tentative="1">
      <w:start w:val="1"/>
      <w:numFmt w:val="lowerLetter"/>
      <w:lvlText w:val="%8."/>
      <w:lvlJc w:val="left"/>
      <w:pPr>
        <w:ind w:left="7319" w:hanging="360"/>
      </w:pPr>
    </w:lvl>
    <w:lvl w:ilvl="8" w:tplc="2000001B" w:tentative="1">
      <w:start w:val="1"/>
      <w:numFmt w:val="lowerRoman"/>
      <w:lvlText w:val="%9."/>
      <w:lvlJc w:val="right"/>
      <w:pPr>
        <w:ind w:left="8039" w:hanging="180"/>
      </w:pPr>
    </w:lvl>
  </w:abstractNum>
  <w:abstractNum w:abstractNumId="10" w15:restartNumberingAfterBreak="0">
    <w:nsid w:val="10CE5E86"/>
    <w:multiLevelType w:val="multilevel"/>
    <w:tmpl w:val="F3442F6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2BA0C1D"/>
    <w:multiLevelType w:val="hybridMultilevel"/>
    <w:tmpl w:val="3334B9D4"/>
    <w:lvl w:ilvl="0" w:tplc="8AAC82DC">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38A56FC"/>
    <w:multiLevelType w:val="multilevel"/>
    <w:tmpl w:val="90FC8996"/>
    <w:lvl w:ilvl="0">
      <w:start w:val="5"/>
      <w:numFmt w:val="decimal"/>
      <w:lvlText w:val="%1."/>
      <w:lvlJc w:val="left"/>
      <w:pPr>
        <w:ind w:left="360" w:hanging="360"/>
      </w:pPr>
      <w:rPr>
        <w:rFonts w:hint="default"/>
        <w:b/>
        <w:bCs w:val="0"/>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43F71A6"/>
    <w:multiLevelType w:val="hybridMultilevel"/>
    <w:tmpl w:val="4C163928"/>
    <w:lvl w:ilvl="0" w:tplc="0809000F">
      <w:start w:val="4"/>
      <w:numFmt w:val="decimal"/>
      <w:lvlText w:val="%1."/>
      <w:lvlJc w:val="left"/>
      <w:pPr>
        <w:ind w:left="360" w:hanging="360"/>
      </w:pPr>
      <w:rPr>
        <w:rFonts w:hint="default"/>
      </w:rPr>
    </w:lvl>
    <w:lvl w:ilvl="1" w:tplc="043CE1F2">
      <w:start w:val="1"/>
      <w:numFmt w:val="decimal"/>
      <w:isLgl/>
      <w:lvlText w:val="4.%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8DD096B"/>
    <w:multiLevelType w:val="multilevel"/>
    <w:tmpl w:val="19785924"/>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A177F6"/>
    <w:multiLevelType w:val="multilevel"/>
    <w:tmpl w:val="C98453B0"/>
    <w:lvl w:ilvl="0">
      <w:start w:val="15"/>
      <w:numFmt w:val="decimal"/>
      <w:lvlText w:val="%1"/>
      <w:lvlJc w:val="left"/>
      <w:pPr>
        <w:ind w:left="420" w:hanging="420"/>
      </w:pPr>
      <w:rPr>
        <w:rFonts w:hint="default"/>
        <w:color w:val="000000"/>
        <w:u w:val="none"/>
      </w:rPr>
    </w:lvl>
    <w:lvl w:ilvl="1">
      <w:start w:val="1"/>
      <w:numFmt w:val="decimal"/>
      <w:lvlText w:val="%1.%2"/>
      <w:lvlJc w:val="left"/>
      <w:pPr>
        <w:ind w:left="420" w:hanging="420"/>
      </w:pPr>
      <w:rPr>
        <w:rFonts w:hint="default"/>
        <w:color w:val="000000"/>
        <w:u w:val="none"/>
      </w:rPr>
    </w:lvl>
    <w:lvl w:ilvl="2">
      <w:start w:val="1"/>
      <w:numFmt w:val="decimal"/>
      <w:lvlText w:val="%1.%2.%3"/>
      <w:lvlJc w:val="left"/>
      <w:pPr>
        <w:ind w:left="720" w:hanging="720"/>
      </w:pPr>
      <w:rPr>
        <w:rFonts w:hint="default"/>
        <w:color w:val="000000"/>
        <w:u w:val="none"/>
      </w:rPr>
    </w:lvl>
    <w:lvl w:ilvl="3">
      <w:start w:val="1"/>
      <w:numFmt w:val="decimal"/>
      <w:lvlText w:val="%1.%2.%3.%4"/>
      <w:lvlJc w:val="left"/>
      <w:pPr>
        <w:ind w:left="720" w:hanging="720"/>
      </w:pPr>
      <w:rPr>
        <w:rFonts w:hint="default"/>
        <w:color w:val="000000"/>
        <w:u w:val="none"/>
      </w:rPr>
    </w:lvl>
    <w:lvl w:ilvl="4">
      <w:start w:val="1"/>
      <w:numFmt w:val="decimal"/>
      <w:lvlText w:val="%1.%2.%3.%4.%5"/>
      <w:lvlJc w:val="left"/>
      <w:pPr>
        <w:ind w:left="1080" w:hanging="1080"/>
      </w:pPr>
      <w:rPr>
        <w:rFonts w:hint="default"/>
        <w:color w:val="000000"/>
        <w:u w:val="none"/>
      </w:rPr>
    </w:lvl>
    <w:lvl w:ilvl="5">
      <w:start w:val="1"/>
      <w:numFmt w:val="decimal"/>
      <w:lvlText w:val="%1.%2.%3.%4.%5.%6"/>
      <w:lvlJc w:val="left"/>
      <w:pPr>
        <w:ind w:left="1080" w:hanging="1080"/>
      </w:pPr>
      <w:rPr>
        <w:rFonts w:hint="default"/>
        <w:color w:val="000000"/>
        <w:u w:val="none"/>
      </w:rPr>
    </w:lvl>
    <w:lvl w:ilvl="6">
      <w:start w:val="1"/>
      <w:numFmt w:val="decimal"/>
      <w:lvlText w:val="%1.%2.%3.%4.%5.%6.%7"/>
      <w:lvlJc w:val="left"/>
      <w:pPr>
        <w:ind w:left="1440" w:hanging="1440"/>
      </w:pPr>
      <w:rPr>
        <w:rFonts w:hint="default"/>
        <w:color w:val="000000"/>
        <w:u w:val="none"/>
      </w:rPr>
    </w:lvl>
    <w:lvl w:ilvl="7">
      <w:start w:val="1"/>
      <w:numFmt w:val="decimal"/>
      <w:lvlText w:val="%1.%2.%3.%4.%5.%6.%7.%8"/>
      <w:lvlJc w:val="left"/>
      <w:pPr>
        <w:ind w:left="1440" w:hanging="1440"/>
      </w:pPr>
      <w:rPr>
        <w:rFonts w:hint="default"/>
        <w:color w:val="000000"/>
        <w:u w:val="none"/>
      </w:rPr>
    </w:lvl>
    <w:lvl w:ilvl="8">
      <w:start w:val="1"/>
      <w:numFmt w:val="decimal"/>
      <w:lvlText w:val="%1.%2.%3.%4.%5.%6.%7.%8.%9"/>
      <w:lvlJc w:val="left"/>
      <w:pPr>
        <w:ind w:left="1800" w:hanging="1800"/>
      </w:pPr>
      <w:rPr>
        <w:rFonts w:hint="default"/>
        <w:color w:val="000000"/>
        <w:u w:val="none"/>
      </w:rPr>
    </w:lvl>
  </w:abstractNum>
  <w:abstractNum w:abstractNumId="16" w15:restartNumberingAfterBreak="0">
    <w:nsid w:val="23B17C24"/>
    <w:multiLevelType w:val="hybridMultilevel"/>
    <w:tmpl w:val="61A461A2"/>
    <w:lvl w:ilvl="0" w:tplc="4A02910C">
      <w:start w:val="1"/>
      <w:numFmt w:val="lowerLetter"/>
      <w:lvlText w:val="%1."/>
      <w:lvlJc w:val="left"/>
      <w:pPr>
        <w:ind w:left="1440" w:hanging="360"/>
      </w:pPr>
      <w:rPr>
        <w:rFonts w:asciiTheme="minorBidi" w:eastAsia="Times" w:hAnsiTheme="minorBidi" w:cstheme="minorBidi"/>
      </w:rPr>
    </w:lvl>
    <w:lvl w:ilvl="1" w:tplc="F8BE29EC">
      <w:start w:val="1"/>
      <w:numFmt w:val="lowerRoman"/>
      <w:lvlText w:val="(%2)"/>
      <w:lvlJc w:val="left"/>
      <w:pPr>
        <w:ind w:left="1800" w:hanging="72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7D72C99"/>
    <w:multiLevelType w:val="hybridMultilevel"/>
    <w:tmpl w:val="56BE5192"/>
    <w:lvl w:ilvl="0" w:tplc="20000017">
      <w:start w:val="1"/>
      <w:numFmt w:val="lowerLetter"/>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7FF20D5"/>
    <w:multiLevelType w:val="multilevel"/>
    <w:tmpl w:val="763668EE"/>
    <w:lvl w:ilvl="0">
      <w:start w:val="7"/>
      <w:numFmt w:val="decimal"/>
      <w:lvlText w:val="%1"/>
      <w:lvlJc w:val="left"/>
      <w:pPr>
        <w:ind w:left="360" w:hanging="360"/>
      </w:pPr>
      <w:rPr>
        <w:rFonts w:eastAsiaTheme="minorHAnsi" w:hint="default"/>
        <w:color w:val="auto"/>
        <w:u w:val="none"/>
      </w:rPr>
    </w:lvl>
    <w:lvl w:ilvl="1">
      <w:start w:val="1"/>
      <w:numFmt w:val="decimal"/>
      <w:lvlText w:val="%1.%2"/>
      <w:lvlJc w:val="left"/>
      <w:pPr>
        <w:ind w:left="360" w:hanging="360"/>
      </w:pPr>
      <w:rPr>
        <w:rFonts w:eastAsiaTheme="minorHAnsi" w:hint="default"/>
        <w:color w:val="auto"/>
        <w:u w:val="none"/>
      </w:rPr>
    </w:lvl>
    <w:lvl w:ilvl="2">
      <w:start w:val="1"/>
      <w:numFmt w:val="decimal"/>
      <w:lvlText w:val="%1.%2.%3"/>
      <w:lvlJc w:val="left"/>
      <w:pPr>
        <w:ind w:left="720" w:hanging="720"/>
      </w:pPr>
      <w:rPr>
        <w:rFonts w:eastAsiaTheme="minorHAnsi" w:hint="default"/>
        <w:color w:val="auto"/>
        <w:u w:val="none"/>
      </w:rPr>
    </w:lvl>
    <w:lvl w:ilvl="3">
      <w:start w:val="1"/>
      <w:numFmt w:val="decimal"/>
      <w:lvlText w:val="%1.%2.%3.%4"/>
      <w:lvlJc w:val="left"/>
      <w:pPr>
        <w:ind w:left="720" w:hanging="720"/>
      </w:pPr>
      <w:rPr>
        <w:rFonts w:eastAsiaTheme="minorHAnsi" w:hint="default"/>
        <w:color w:val="auto"/>
        <w:u w:val="none"/>
      </w:rPr>
    </w:lvl>
    <w:lvl w:ilvl="4">
      <w:start w:val="1"/>
      <w:numFmt w:val="decimal"/>
      <w:lvlText w:val="%1.%2.%3.%4.%5"/>
      <w:lvlJc w:val="left"/>
      <w:pPr>
        <w:ind w:left="1080" w:hanging="1080"/>
      </w:pPr>
      <w:rPr>
        <w:rFonts w:eastAsiaTheme="minorHAnsi" w:hint="default"/>
        <w:color w:val="auto"/>
        <w:u w:val="none"/>
      </w:rPr>
    </w:lvl>
    <w:lvl w:ilvl="5">
      <w:start w:val="1"/>
      <w:numFmt w:val="decimal"/>
      <w:lvlText w:val="%1.%2.%3.%4.%5.%6"/>
      <w:lvlJc w:val="left"/>
      <w:pPr>
        <w:ind w:left="1080" w:hanging="1080"/>
      </w:pPr>
      <w:rPr>
        <w:rFonts w:eastAsiaTheme="minorHAnsi" w:hint="default"/>
        <w:color w:val="auto"/>
        <w:u w:val="none"/>
      </w:rPr>
    </w:lvl>
    <w:lvl w:ilvl="6">
      <w:start w:val="1"/>
      <w:numFmt w:val="decimal"/>
      <w:lvlText w:val="%1.%2.%3.%4.%5.%6.%7"/>
      <w:lvlJc w:val="left"/>
      <w:pPr>
        <w:ind w:left="1440" w:hanging="1440"/>
      </w:pPr>
      <w:rPr>
        <w:rFonts w:eastAsiaTheme="minorHAnsi" w:hint="default"/>
        <w:color w:val="auto"/>
        <w:u w:val="none"/>
      </w:rPr>
    </w:lvl>
    <w:lvl w:ilvl="7">
      <w:start w:val="1"/>
      <w:numFmt w:val="decimal"/>
      <w:lvlText w:val="%1.%2.%3.%4.%5.%6.%7.%8"/>
      <w:lvlJc w:val="left"/>
      <w:pPr>
        <w:ind w:left="1440" w:hanging="1440"/>
      </w:pPr>
      <w:rPr>
        <w:rFonts w:eastAsiaTheme="minorHAnsi" w:hint="default"/>
        <w:color w:val="auto"/>
        <w:u w:val="none"/>
      </w:rPr>
    </w:lvl>
    <w:lvl w:ilvl="8">
      <w:start w:val="1"/>
      <w:numFmt w:val="decimal"/>
      <w:lvlText w:val="%1.%2.%3.%4.%5.%6.%7.%8.%9"/>
      <w:lvlJc w:val="left"/>
      <w:pPr>
        <w:ind w:left="1800" w:hanging="1800"/>
      </w:pPr>
      <w:rPr>
        <w:rFonts w:eastAsiaTheme="minorHAnsi" w:hint="default"/>
        <w:color w:val="auto"/>
        <w:u w:val="none"/>
      </w:rPr>
    </w:lvl>
  </w:abstractNum>
  <w:abstractNum w:abstractNumId="19" w15:restartNumberingAfterBreak="0">
    <w:nsid w:val="29E86A80"/>
    <w:multiLevelType w:val="multilevel"/>
    <w:tmpl w:val="476206EC"/>
    <w:lvl w:ilvl="0">
      <w:start w:val="1"/>
      <w:numFmt w:val="decimal"/>
      <w:lvlText w:val="%1"/>
      <w:lvlJc w:val="left"/>
      <w:pPr>
        <w:ind w:left="360" w:hanging="360"/>
      </w:pPr>
      <w:rPr>
        <w:rFonts w:hint="default"/>
        <w:b/>
        <w:bCs w:val="0"/>
        <w:u w:val="none"/>
      </w:rPr>
    </w:lvl>
    <w:lvl w:ilvl="1">
      <w:start w:val="1"/>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20" w15:restartNumberingAfterBreak="0">
    <w:nsid w:val="2D9A2417"/>
    <w:multiLevelType w:val="multilevel"/>
    <w:tmpl w:val="5C0CACB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ED67FB2"/>
    <w:multiLevelType w:val="multilevel"/>
    <w:tmpl w:val="30C09F30"/>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F06E34"/>
    <w:multiLevelType w:val="multilevel"/>
    <w:tmpl w:val="283AA9A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21F0AC8"/>
    <w:multiLevelType w:val="multilevel"/>
    <w:tmpl w:val="B5EA48BA"/>
    <w:lvl w:ilvl="0">
      <w:start w:val="21"/>
      <w:numFmt w:val="decimal"/>
      <w:lvlText w:val="%1"/>
      <w:lvlJc w:val="left"/>
      <w:pPr>
        <w:ind w:left="420" w:hanging="420"/>
      </w:pPr>
      <w:rPr>
        <w:rFonts w:hint="default"/>
        <w:u w:val="single"/>
      </w:rPr>
    </w:lvl>
    <w:lvl w:ilvl="1">
      <w:start w:val="1"/>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4" w15:restartNumberingAfterBreak="0">
    <w:nsid w:val="360B7467"/>
    <w:multiLevelType w:val="hybridMultilevel"/>
    <w:tmpl w:val="5C78D16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5" w15:restartNumberingAfterBreak="0">
    <w:nsid w:val="36EA00D5"/>
    <w:multiLevelType w:val="hybridMultilevel"/>
    <w:tmpl w:val="AA18F8A4"/>
    <w:lvl w:ilvl="0" w:tplc="4A02910C">
      <w:start w:val="1"/>
      <w:numFmt w:val="lowerLetter"/>
      <w:lvlText w:val="%1."/>
      <w:lvlJc w:val="left"/>
      <w:pPr>
        <w:ind w:left="1515" w:hanging="360"/>
      </w:pPr>
      <w:rPr>
        <w:rFonts w:asciiTheme="minorBidi" w:eastAsia="Times" w:hAnsiTheme="minorBidi" w:cstheme="minorBidi"/>
      </w:rPr>
    </w:lvl>
    <w:lvl w:ilvl="1" w:tplc="20000019" w:tentative="1">
      <w:start w:val="1"/>
      <w:numFmt w:val="lowerLetter"/>
      <w:lvlText w:val="%2."/>
      <w:lvlJc w:val="left"/>
      <w:pPr>
        <w:ind w:left="1515" w:hanging="360"/>
      </w:pPr>
    </w:lvl>
    <w:lvl w:ilvl="2" w:tplc="2000001B">
      <w:start w:val="1"/>
      <w:numFmt w:val="lowerRoman"/>
      <w:lvlText w:val="%3."/>
      <w:lvlJc w:val="right"/>
      <w:pPr>
        <w:ind w:left="2235" w:hanging="180"/>
      </w:pPr>
    </w:lvl>
    <w:lvl w:ilvl="3" w:tplc="2000000F" w:tentative="1">
      <w:start w:val="1"/>
      <w:numFmt w:val="decimal"/>
      <w:lvlText w:val="%4."/>
      <w:lvlJc w:val="left"/>
      <w:pPr>
        <w:ind w:left="2955" w:hanging="360"/>
      </w:pPr>
    </w:lvl>
    <w:lvl w:ilvl="4" w:tplc="20000019" w:tentative="1">
      <w:start w:val="1"/>
      <w:numFmt w:val="lowerLetter"/>
      <w:lvlText w:val="%5."/>
      <w:lvlJc w:val="left"/>
      <w:pPr>
        <w:ind w:left="3675" w:hanging="360"/>
      </w:pPr>
    </w:lvl>
    <w:lvl w:ilvl="5" w:tplc="2000001B" w:tentative="1">
      <w:start w:val="1"/>
      <w:numFmt w:val="lowerRoman"/>
      <w:lvlText w:val="%6."/>
      <w:lvlJc w:val="right"/>
      <w:pPr>
        <w:ind w:left="4395" w:hanging="180"/>
      </w:pPr>
    </w:lvl>
    <w:lvl w:ilvl="6" w:tplc="2000000F" w:tentative="1">
      <w:start w:val="1"/>
      <w:numFmt w:val="decimal"/>
      <w:lvlText w:val="%7."/>
      <w:lvlJc w:val="left"/>
      <w:pPr>
        <w:ind w:left="5115" w:hanging="360"/>
      </w:pPr>
    </w:lvl>
    <w:lvl w:ilvl="7" w:tplc="20000019" w:tentative="1">
      <w:start w:val="1"/>
      <w:numFmt w:val="lowerLetter"/>
      <w:lvlText w:val="%8."/>
      <w:lvlJc w:val="left"/>
      <w:pPr>
        <w:ind w:left="5835" w:hanging="360"/>
      </w:pPr>
    </w:lvl>
    <w:lvl w:ilvl="8" w:tplc="2000001B" w:tentative="1">
      <w:start w:val="1"/>
      <w:numFmt w:val="lowerRoman"/>
      <w:lvlText w:val="%9."/>
      <w:lvlJc w:val="right"/>
      <w:pPr>
        <w:ind w:left="6555" w:hanging="180"/>
      </w:pPr>
    </w:lvl>
  </w:abstractNum>
  <w:abstractNum w:abstractNumId="26" w15:restartNumberingAfterBreak="0">
    <w:nsid w:val="379177B5"/>
    <w:multiLevelType w:val="multilevel"/>
    <w:tmpl w:val="67964150"/>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9552A7A"/>
    <w:multiLevelType w:val="hybridMultilevel"/>
    <w:tmpl w:val="8E40D9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3A162DDD"/>
    <w:multiLevelType w:val="multilevel"/>
    <w:tmpl w:val="51E4F908"/>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CD578E6"/>
    <w:multiLevelType w:val="multilevel"/>
    <w:tmpl w:val="D188F4D6"/>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D1F1F5C"/>
    <w:multiLevelType w:val="multilevel"/>
    <w:tmpl w:val="A10E0E76"/>
    <w:lvl w:ilvl="0">
      <w:start w:val="11"/>
      <w:numFmt w:val="decimal"/>
      <w:lvlText w:val="%1"/>
      <w:lvlJc w:val="left"/>
      <w:pPr>
        <w:ind w:left="420" w:hanging="420"/>
      </w:pPr>
      <w:rPr>
        <w:rFonts w:eastAsiaTheme="minorHAnsi" w:hint="default"/>
        <w:u w:val="single"/>
      </w:rPr>
    </w:lvl>
    <w:lvl w:ilvl="1">
      <w:start w:val="1"/>
      <w:numFmt w:val="decimal"/>
      <w:lvlText w:val="%1.%2"/>
      <w:lvlJc w:val="left"/>
      <w:pPr>
        <w:ind w:left="420" w:hanging="420"/>
      </w:pPr>
      <w:rPr>
        <w:rFonts w:eastAsiaTheme="minorHAnsi" w:hint="default"/>
        <w:u w:val="none"/>
      </w:rPr>
    </w:lvl>
    <w:lvl w:ilvl="2">
      <w:start w:val="1"/>
      <w:numFmt w:val="decimal"/>
      <w:lvlText w:val="%1.%2.%3"/>
      <w:lvlJc w:val="left"/>
      <w:pPr>
        <w:ind w:left="720" w:hanging="720"/>
      </w:pPr>
      <w:rPr>
        <w:rFonts w:eastAsiaTheme="minorHAnsi" w:hint="default"/>
        <w:u w:val="single"/>
      </w:rPr>
    </w:lvl>
    <w:lvl w:ilvl="3">
      <w:start w:val="1"/>
      <w:numFmt w:val="decimal"/>
      <w:lvlText w:val="%1.%2.%3.%4"/>
      <w:lvlJc w:val="left"/>
      <w:pPr>
        <w:ind w:left="720" w:hanging="720"/>
      </w:pPr>
      <w:rPr>
        <w:rFonts w:eastAsiaTheme="minorHAnsi" w:hint="default"/>
        <w:u w:val="single"/>
      </w:rPr>
    </w:lvl>
    <w:lvl w:ilvl="4">
      <w:start w:val="1"/>
      <w:numFmt w:val="decimal"/>
      <w:lvlText w:val="%1.%2.%3.%4.%5"/>
      <w:lvlJc w:val="left"/>
      <w:pPr>
        <w:ind w:left="1080" w:hanging="1080"/>
      </w:pPr>
      <w:rPr>
        <w:rFonts w:eastAsiaTheme="minorHAnsi" w:hint="default"/>
        <w:u w:val="single"/>
      </w:rPr>
    </w:lvl>
    <w:lvl w:ilvl="5">
      <w:start w:val="1"/>
      <w:numFmt w:val="decimal"/>
      <w:lvlText w:val="%1.%2.%3.%4.%5.%6"/>
      <w:lvlJc w:val="left"/>
      <w:pPr>
        <w:ind w:left="1080" w:hanging="1080"/>
      </w:pPr>
      <w:rPr>
        <w:rFonts w:eastAsiaTheme="minorHAnsi" w:hint="default"/>
        <w:u w:val="single"/>
      </w:rPr>
    </w:lvl>
    <w:lvl w:ilvl="6">
      <w:start w:val="1"/>
      <w:numFmt w:val="decimal"/>
      <w:lvlText w:val="%1.%2.%3.%4.%5.%6.%7"/>
      <w:lvlJc w:val="left"/>
      <w:pPr>
        <w:ind w:left="1440" w:hanging="1440"/>
      </w:pPr>
      <w:rPr>
        <w:rFonts w:eastAsiaTheme="minorHAnsi" w:hint="default"/>
        <w:u w:val="single"/>
      </w:rPr>
    </w:lvl>
    <w:lvl w:ilvl="7">
      <w:start w:val="1"/>
      <w:numFmt w:val="decimal"/>
      <w:lvlText w:val="%1.%2.%3.%4.%5.%6.%7.%8"/>
      <w:lvlJc w:val="left"/>
      <w:pPr>
        <w:ind w:left="1440" w:hanging="1440"/>
      </w:pPr>
      <w:rPr>
        <w:rFonts w:eastAsiaTheme="minorHAnsi" w:hint="default"/>
        <w:u w:val="single"/>
      </w:rPr>
    </w:lvl>
    <w:lvl w:ilvl="8">
      <w:start w:val="1"/>
      <w:numFmt w:val="decimal"/>
      <w:lvlText w:val="%1.%2.%3.%4.%5.%6.%7.%8.%9"/>
      <w:lvlJc w:val="left"/>
      <w:pPr>
        <w:ind w:left="1800" w:hanging="1800"/>
      </w:pPr>
      <w:rPr>
        <w:rFonts w:eastAsiaTheme="minorHAnsi" w:hint="default"/>
        <w:u w:val="single"/>
      </w:rPr>
    </w:lvl>
  </w:abstractNum>
  <w:abstractNum w:abstractNumId="31" w15:restartNumberingAfterBreak="0">
    <w:nsid w:val="3F236469"/>
    <w:multiLevelType w:val="hybridMultilevel"/>
    <w:tmpl w:val="AA18F8A4"/>
    <w:lvl w:ilvl="0" w:tplc="4A02910C">
      <w:start w:val="1"/>
      <w:numFmt w:val="lowerLetter"/>
      <w:lvlText w:val="%1."/>
      <w:lvlJc w:val="left"/>
      <w:pPr>
        <w:ind w:left="1440" w:hanging="360"/>
      </w:pPr>
      <w:rPr>
        <w:rFonts w:asciiTheme="minorBidi" w:eastAsia="Times" w:hAnsiTheme="minorBidi" w:cstheme="min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411A4F96"/>
    <w:multiLevelType w:val="hybridMultilevel"/>
    <w:tmpl w:val="FDAA00FE"/>
    <w:lvl w:ilvl="0" w:tplc="8AAC82DC">
      <w:start w:val="1"/>
      <w:numFmt w:val="lowerLetter"/>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41B86515"/>
    <w:multiLevelType w:val="multilevel"/>
    <w:tmpl w:val="92322884"/>
    <w:lvl w:ilvl="0">
      <w:start w:val="11"/>
      <w:numFmt w:val="decimal"/>
      <w:lvlText w:val="%1"/>
      <w:lvlJc w:val="left"/>
      <w:pPr>
        <w:ind w:left="420" w:hanging="420"/>
      </w:pPr>
      <w:rPr>
        <w:rFonts w:hint="default"/>
        <w:u w:val="single"/>
      </w:rPr>
    </w:lvl>
    <w:lvl w:ilvl="1">
      <w:start w:val="3"/>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4" w15:restartNumberingAfterBreak="0">
    <w:nsid w:val="431C4F00"/>
    <w:multiLevelType w:val="multilevel"/>
    <w:tmpl w:val="AC5CCC52"/>
    <w:lvl w:ilvl="0">
      <w:start w:val="11"/>
      <w:numFmt w:val="decimal"/>
      <w:lvlText w:val="%1."/>
      <w:lvlJc w:val="left"/>
      <w:pPr>
        <w:ind w:left="480" w:hanging="48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35" w15:restartNumberingAfterBreak="0">
    <w:nsid w:val="456F6730"/>
    <w:multiLevelType w:val="hybridMultilevel"/>
    <w:tmpl w:val="EB220646"/>
    <w:lvl w:ilvl="0" w:tplc="08090017">
      <w:start w:val="1"/>
      <w:numFmt w:val="lowerLetter"/>
      <w:lvlText w:val="%1)"/>
      <w:lvlJc w:val="left"/>
      <w:pPr>
        <w:ind w:left="1287" w:hanging="360"/>
      </w:pPr>
      <w:rPr>
        <w:rFonts w:hint="default"/>
      </w:rPr>
    </w:lvl>
    <w:lvl w:ilvl="1" w:tplc="23609648">
      <w:start w:val="1"/>
      <w:numFmt w:val="lowerLetter"/>
      <w:lvlText w:val="%2)"/>
      <w:lvlJc w:val="right"/>
      <w:pPr>
        <w:ind w:left="2007" w:hanging="360"/>
      </w:pPr>
      <w:rPr>
        <w:rFonts w:asciiTheme="minorBidi" w:eastAsia="Times New Roman" w:hAnsiTheme="minorBidi" w:cstheme="minorBidi"/>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47456AB8"/>
    <w:multiLevelType w:val="multilevel"/>
    <w:tmpl w:val="D77A181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8BE7703"/>
    <w:multiLevelType w:val="hybridMultilevel"/>
    <w:tmpl w:val="F0D497F0"/>
    <w:lvl w:ilvl="0" w:tplc="8F14701C">
      <w:start w:val="1"/>
      <w:numFmt w:val="decimal"/>
      <w:isLg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BDA293D"/>
    <w:multiLevelType w:val="hybridMultilevel"/>
    <w:tmpl w:val="6958B304"/>
    <w:lvl w:ilvl="0" w:tplc="3BFECDAE">
      <w:start w:val="1"/>
      <w:numFmt w:val="decimal"/>
      <w:lvlText w:val="%1."/>
      <w:lvlJc w:val="left"/>
      <w:pPr>
        <w:ind w:left="1004" w:hanging="360"/>
      </w:pPr>
      <w:rPr>
        <w:rFonts w:hint="default"/>
        <w:b/>
        <w:bCs/>
      </w:r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39" w15:restartNumberingAfterBreak="0">
    <w:nsid w:val="4E3A4BEC"/>
    <w:multiLevelType w:val="multilevel"/>
    <w:tmpl w:val="A99EBFE0"/>
    <w:lvl w:ilvl="0">
      <w:start w:val="12"/>
      <w:numFmt w:val="decimal"/>
      <w:lvlText w:val="%1"/>
      <w:lvlJc w:val="left"/>
      <w:pPr>
        <w:ind w:left="420" w:hanging="420"/>
      </w:pPr>
      <w:rPr>
        <w:rFonts w:hint="default"/>
      </w:rPr>
    </w:lvl>
    <w:lvl w:ilvl="1">
      <w:start w:val="1"/>
      <w:numFmt w:val="decimal"/>
      <w:lvlText w:val="%1.%2"/>
      <w:lvlJc w:val="left"/>
      <w:pPr>
        <w:ind w:left="226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E8D3916"/>
    <w:multiLevelType w:val="hybridMultilevel"/>
    <w:tmpl w:val="AA18F8A4"/>
    <w:lvl w:ilvl="0" w:tplc="4A02910C">
      <w:start w:val="1"/>
      <w:numFmt w:val="lowerLetter"/>
      <w:lvlText w:val="%1."/>
      <w:lvlJc w:val="left"/>
      <w:pPr>
        <w:ind w:left="1515" w:hanging="360"/>
      </w:pPr>
      <w:rPr>
        <w:rFonts w:asciiTheme="minorBidi" w:eastAsia="Times" w:hAnsiTheme="minorBidi" w:cstheme="minorBidi"/>
      </w:rPr>
    </w:lvl>
    <w:lvl w:ilvl="1" w:tplc="20000019" w:tentative="1">
      <w:start w:val="1"/>
      <w:numFmt w:val="lowerLetter"/>
      <w:lvlText w:val="%2."/>
      <w:lvlJc w:val="left"/>
      <w:pPr>
        <w:ind w:left="1515" w:hanging="360"/>
      </w:pPr>
    </w:lvl>
    <w:lvl w:ilvl="2" w:tplc="2000001B" w:tentative="1">
      <w:start w:val="1"/>
      <w:numFmt w:val="lowerRoman"/>
      <w:lvlText w:val="%3."/>
      <w:lvlJc w:val="right"/>
      <w:pPr>
        <w:ind w:left="2235" w:hanging="180"/>
      </w:pPr>
    </w:lvl>
    <w:lvl w:ilvl="3" w:tplc="2000000F" w:tentative="1">
      <w:start w:val="1"/>
      <w:numFmt w:val="decimal"/>
      <w:lvlText w:val="%4."/>
      <w:lvlJc w:val="left"/>
      <w:pPr>
        <w:ind w:left="2955" w:hanging="360"/>
      </w:pPr>
    </w:lvl>
    <w:lvl w:ilvl="4" w:tplc="20000019" w:tentative="1">
      <w:start w:val="1"/>
      <w:numFmt w:val="lowerLetter"/>
      <w:lvlText w:val="%5."/>
      <w:lvlJc w:val="left"/>
      <w:pPr>
        <w:ind w:left="3675" w:hanging="360"/>
      </w:pPr>
    </w:lvl>
    <w:lvl w:ilvl="5" w:tplc="2000001B" w:tentative="1">
      <w:start w:val="1"/>
      <w:numFmt w:val="lowerRoman"/>
      <w:lvlText w:val="%6."/>
      <w:lvlJc w:val="right"/>
      <w:pPr>
        <w:ind w:left="4395" w:hanging="180"/>
      </w:pPr>
    </w:lvl>
    <w:lvl w:ilvl="6" w:tplc="2000000F" w:tentative="1">
      <w:start w:val="1"/>
      <w:numFmt w:val="decimal"/>
      <w:lvlText w:val="%7."/>
      <w:lvlJc w:val="left"/>
      <w:pPr>
        <w:ind w:left="5115" w:hanging="360"/>
      </w:pPr>
    </w:lvl>
    <w:lvl w:ilvl="7" w:tplc="20000019" w:tentative="1">
      <w:start w:val="1"/>
      <w:numFmt w:val="lowerLetter"/>
      <w:lvlText w:val="%8."/>
      <w:lvlJc w:val="left"/>
      <w:pPr>
        <w:ind w:left="5835" w:hanging="360"/>
      </w:pPr>
    </w:lvl>
    <w:lvl w:ilvl="8" w:tplc="2000001B" w:tentative="1">
      <w:start w:val="1"/>
      <w:numFmt w:val="lowerRoman"/>
      <w:lvlText w:val="%9."/>
      <w:lvlJc w:val="right"/>
      <w:pPr>
        <w:ind w:left="6555" w:hanging="180"/>
      </w:pPr>
    </w:lvl>
  </w:abstractNum>
  <w:abstractNum w:abstractNumId="41" w15:restartNumberingAfterBreak="0">
    <w:nsid w:val="51F62040"/>
    <w:multiLevelType w:val="multilevel"/>
    <w:tmpl w:val="BDEC85EC"/>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4563F42"/>
    <w:multiLevelType w:val="multilevel"/>
    <w:tmpl w:val="C1AC56A6"/>
    <w:lvl w:ilvl="0">
      <w:start w:val="4"/>
      <w:numFmt w:val="decimal"/>
      <w:lvlText w:val="%1"/>
      <w:lvlJc w:val="left"/>
      <w:pPr>
        <w:ind w:left="720" w:hanging="360"/>
      </w:pPr>
      <w:rPr>
        <w:rFonts w:hint="default"/>
      </w:rPr>
    </w:lvl>
    <w:lvl w:ilvl="1">
      <w:start w:val="1"/>
      <w:numFmt w:val="lowerLetter"/>
      <w:lvlText w:val="%2)"/>
      <w:lvlJc w:val="left"/>
      <w:pPr>
        <w:ind w:left="720" w:hanging="360"/>
      </w:pPr>
      <w:rPr>
        <w:rFonts w:asciiTheme="minorBidi" w:eastAsia="Times New Roman" w:hAnsiTheme="minorBidi" w:cstheme="minorBidi"/>
      </w:rPr>
    </w:lvl>
    <w:lvl w:ilvl="2">
      <w:start w:val="1"/>
      <w:numFmt w:val="lowerRoman"/>
      <w:lvlText w:val="(%3)"/>
      <w:lvlJc w:val="left"/>
      <w:pPr>
        <w:ind w:left="1080" w:hanging="720"/>
      </w:pPr>
      <w:rPr>
        <w:rFonts w:asciiTheme="minorBidi" w:eastAsia="Times New Roman" w:hAnsiTheme="minorBidi" w:cstheme="minorBidi"/>
      </w:rPr>
    </w:lvl>
    <w:lvl w:ilvl="3">
      <w:start w:val="1"/>
      <w:numFmt w:val="lowerRoman"/>
      <w:isLgl/>
      <w:lvlText w:val="(%4)"/>
      <w:lvlJc w:val="left"/>
      <w:pPr>
        <w:ind w:left="1080" w:hanging="720"/>
      </w:pPr>
      <w:rPr>
        <w:rFonts w:asciiTheme="minorBidi" w:eastAsia="Times New Roman" w:hAnsiTheme="minorBidi" w:cstheme="minorBidi"/>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5B66EA2"/>
    <w:multiLevelType w:val="hybridMultilevel"/>
    <w:tmpl w:val="338CF2BE"/>
    <w:lvl w:ilvl="0" w:tplc="E422A1EE">
      <w:start w:val="1"/>
      <w:numFmt w:val="lowerLetter"/>
      <w:lvlText w:val="%1)"/>
      <w:lvlJc w:val="left"/>
      <w:pPr>
        <w:ind w:left="927" w:hanging="360"/>
      </w:pPr>
      <w:rPr>
        <w:rFonts w:asciiTheme="minorBidi" w:eastAsia="Times New Roman" w:hAnsiTheme="minorBidi" w:cstheme="minorBidi"/>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4" w15:restartNumberingAfterBreak="0">
    <w:nsid w:val="56832CF9"/>
    <w:multiLevelType w:val="multilevel"/>
    <w:tmpl w:val="EA52C8C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7DF502C"/>
    <w:multiLevelType w:val="hybridMultilevel"/>
    <w:tmpl w:val="732263C6"/>
    <w:lvl w:ilvl="0" w:tplc="744AC342">
      <w:start w:val="1"/>
      <w:numFmt w:val="lowerLetter"/>
      <w:lvlText w:val="%1)"/>
      <w:lvlJc w:val="left"/>
      <w:pPr>
        <w:ind w:left="1633" w:hanging="360"/>
      </w:pPr>
      <w:rPr>
        <w:rFonts w:asciiTheme="minorBidi" w:eastAsia="Times New Roman" w:hAnsiTheme="minorBidi" w:cstheme="minorBidi"/>
      </w:rPr>
    </w:lvl>
    <w:lvl w:ilvl="1" w:tplc="3BBACAD4">
      <w:start w:val="1"/>
      <w:numFmt w:val="lowerRoman"/>
      <w:lvlText w:val="%2."/>
      <w:lvlJc w:val="left"/>
      <w:pPr>
        <w:ind w:left="2353" w:hanging="360"/>
      </w:pPr>
      <w:rPr>
        <w:rFonts w:asciiTheme="minorBidi" w:eastAsia="Times New Roman" w:hAnsiTheme="minorBidi" w:cstheme="minorBidi"/>
      </w:rPr>
    </w:lvl>
    <w:lvl w:ilvl="2" w:tplc="0809001B" w:tentative="1">
      <w:start w:val="1"/>
      <w:numFmt w:val="lowerRoman"/>
      <w:lvlText w:val="%3."/>
      <w:lvlJc w:val="right"/>
      <w:pPr>
        <w:ind w:left="3073" w:hanging="180"/>
      </w:pPr>
    </w:lvl>
    <w:lvl w:ilvl="3" w:tplc="0809000F" w:tentative="1">
      <w:start w:val="1"/>
      <w:numFmt w:val="decimal"/>
      <w:lvlText w:val="%4."/>
      <w:lvlJc w:val="left"/>
      <w:pPr>
        <w:ind w:left="3793" w:hanging="360"/>
      </w:pPr>
    </w:lvl>
    <w:lvl w:ilvl="4" w:tplc="08090019" w:tentative="1">
      <w:start w:val="1"/>
      <w:numFmt w:val="lowerLetter"/>
      <w:lvlText w:val="%5."/>
      <w:lvlJc w:val="left"/>
      <w:pPr>
        <w:ind w:left="4513" w:hanging="360"/>
      </w:pPr>
    </w:lvl>
    <w:lvl w:ilvl="5" w:tplc="0809001B" w:tentative="1">
      <w:start w:val="1"/>
      <w:numFmt w:val="lowerRoman"/>
      <w:lvlText w:val="%6."/>
      <w:lvlJc w:val="right"/>
      <w:pPr>
        <w:ind w:left="5233" w:hanging="180"/>
      </w:pPr>
    </w:lvl>
    <w:lvl w:ilvl="6" w:tplc="0809000F" w:tentative="1">
      <w:start w:val="1"/>
      <w:numFmt w:val="decimal"/>
      <w:lvlText w:val="%7."/>
      <w:lvlJc w:val="left"/>
      <w:pPr>
        <w:ind w:left="5953" w:hanging="360"/>
      </w:pPr>
    </w:lvl>
    <w:lvl w:ilvl="7" w:tplc="08090019" w:tentative="1">
      <w:start w:val="1"/>
      <w:numFmt w:val="lowerLetter"/>
      <w:lvlText w:val="%8."/>
      <w:lvlJc w:val="left"/>
      <w:pPr>
        <w:ind w:left="6673" w:hanging="360"/>
      </w:pPr>
    </w:lvl>
    <w:lvl w:ilvl="8" w:tplc="0809001B" w:tentative="1">
      <w:start w:val="1"/>
      <w:numFmt w:val="lowerRoman"/>
      <w:lvlText w:val="%9."/>
      <w:lvlJc w:val="right"/>
      <w:pPr>
        <w:ind w:left="7393" w:hanging="180"/>
      </w:pPr>
    </w:lvl>
  </w:abstractNum>
  <w:abstractNum w:abstractNumId="46" w15:restartNumberingAfterBreak="0">
    <w:nsid w:val="59612BC0"/>
    <w:multiLevelType w:val="hybridMultilevel"/>
    <w:tmpl w:val="0F325F9A"/>
    <w:lvl w:ilvl="0" w:tplc="F9108B4E">
      <w:start w:val="1"/>
      <w:numFmt w:val="lowerLetter"/>
      <w:lvlText w:val="%1)"/>
      <w:lvlJc w:val="left"/>
      <w:pPr>
        <w:ind w:left="927" w:hanging="360"/>
      </w:pPr>
      <w:rPr>
        <w:rFonts w:asciiTheme="minorBidi" w:eastAsia="Times New Roman" w:hAnsiTheme="minorBidi" w:cstheme="minorBidi"/>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7" w15:restartNumberingAfterBreak="0">
    <w:nsid w:val="5CF61AC1"/>
    <w:multiLevelType w:val="hybridMultilevel"/>
    <w:tmpl w:val="CD0833C4"/>
    <w:lvl w:ilvl="0" w:tplc="8AAC82DC">
      <w:start w:val="1"/>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5E147195"/>
    <w:multiLevelType w:val="multilevel"/>
    <w:tmpl w:val="3DFEBF6C"/>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13F038F"/>
    <w:multiLevelType w:val="hybridMultilevel"/>
    <w:tmpl w:val="AA18F8A4"/>
    <w:lvl w:ilvl="0" w:tplc="4A02910C">
      <w:start w:val="1"/>
      <w:numFmt w:val="lowerLetter"/>
      <w:lvlText w:val="%1."/>
      <w:lvlJc w:val="left"/>
      <w:pPr>
        <w:ind w:left="1515" w:hanging="360"/>
      </w:pPr>
      <w:rPr>
        <w:rFonts w:asciiTheme="minorBidi" w:eastAsia="Times" w:hAnsiTheme="minorBidi" w:cstheme="minorBidi"/>
      </w:rPr>
    </w:lvl>
    <w:lvl w:ilvl="1" w:tplc="20000019" w:tentative="1">
      <w:start w:val="1"/>
      <w:numFmt w:val="lowerLetter"/>
      <w:lvlText w:val="%2."/>
      <w:lvlJc w:val="left"/>
      <w:pPr>
        <w:ind w:left="1515" w:hanging="360"/>
      </w:pPr>
    </w:lvl>
    <w:lvl w:ilvl="2" w:tplc="2000001B" w:tentative="1">
      <w:start w:val="1"/>
      <w:numFmt w:val="lowerRoman"/>
      <w:lvlText w:val="%3."/>
      <w:lvlJc w:val="right"/>
      <w:pPr>
        <w:ind w:left="2235" w:hanging="180"/>
      </w:pPr>
    </w:lvl>
    <w:lvl w:ilvl="3" w:tplc="2000000F" w:tentative="1">
      <w:start w:val="1"/>
      <w:numFmt w:val="decimal"/>
      <w:lvlText w:val="%4."/>
      <w:lvlJc w:val="left"/>
      <w:pPr>
        <w:ind w:left="2955" w:hanging="360"/>
      </w:pPr>
    </w:lvl>
    <w:lvl w:ilvl="4" w:tplc="20000019" w:tentative="1">
      <w:start w:val="1"/>
      <w:numFmt w:val="lowerLetter"/>
      <w:lvlText w:val="%5."/>
      <w:lvlJc w:val="left"/>
      <w:pPr>
        <w:ind w:left="3675" w:hanging="360"/>
      </w:pPr>
    </w:lvl>
    <w:lvl w:ilvl="5" w:tplc="2000001B" w:tentative="1">
      <w:start w:val="1"/>
      <w:numFmt w:val="lowerRoman"/>
      <w:lvlText w:val="%6."/>
      <w:lvlJc w:val="right"/>
      <w:pPr>
        <w:ind w:left="4395" w:hanging="180"/>
      </w:pPr>
    </w:lvl>
    <w:lvl w:ilvl="6" w:tplc="2000000F" w:tentative="1">
      <w:start w:val="1"/>
      <w:numFmt w:val="decimal"/>
      <w:lvlText w:val="%7."/>
      <w:lvlJc w:val="left"/>
      <w:pPr>
        <w:ind w:left="5115" w:hanging="360"/>
      </w:pPr>
    </w:lvl>
    <w:lvl w:ilvl="7" w:tplc="20000019" w:tentative="1">
      <w:start w:val="1"/>
      <w:numFmt w:val="lowerLetter"/>
      <w:lvlText w:val="%8."/>
      <w:lvlJc w:val="left"/>
      <w:pPr>
        <w:ind w:left="5835" w:hanging="360"/>
      </w:pPr>
    </w:lvl>
    <w:lvl w:ilvl="8" w:tplc="2000001B" w:tentative="1">
      <w:start w:val="1"/>
      <w:numFmt w:val="lowerRoman"/>
      <w:lvlText w:val="%9."/>
      <w:lvlJc w:val="right"/>
      <w:pPr>
        <w:ind w:left="6555" w:hanging="180"/>
      </w:pPr>
    </w:lvl>
  </w:abstractNum>
  <w:abstractNum w:abstractNumId="50" w15:restartNumberingAfterBreak="0">
    <w:nsid w:val="6A615FE4"/>
    <w:multiLevelType w:val="multilevel"/>
    <w:tmpl w:val="EAF8BE8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03B61F6"/>
    <w:multiLevelType w:val="multilevel"/>
    <w:tmpl w:val="A948B49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15E7000"/>
    <w:multiLevelType w:val="multilevel"/>
    <w:tmpl w:val="E7FC6F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B715FD5"/>
    <w:multiLevelType w:val="multilevel"/>
    <w:tmpl w:val="760ADE58"/>
    <w:lvl w:ilvl="0">
      <w:start w:val="6"/>
      <w:numFmt w:val="decimal"/>
      <w:lvlText w:val="%1"/>
      <w:lvlJc w:val="left"/>
      <w:pPr>
        <w:ind w:left="360" w:hanging="360"/>
      </w:pPr>
      <w:rPr>
        <w:rFonts w:hint="default"/>
        <w:color w:val="auto"/>
        <w:u w:val="none"/>
      </w:rPr>
    </w:lvl>
    <w:lvl w:ilvl="1">
      <w:start w:val="1"/>
      <w:numFmt w:val="decimal"/>
      <w:lvlText w:val="%1.%2"/>
      <w:lvlJc w:val="left"/>
      <w:pPr>
        <w:ind w:left="360" w:hanging="360"/>
      </w:pPr>
      <w:rPr>
        <w:rFonts w:asciiTheme="minorBidi" w:hAnsiTheme="minorBidi" w:cstheme="minorBidi" w:hint="default"/>
        <w:b w:val="0"/>
        <w:color w:val="auto"/>
        <w:sz w:val="22"/>
        <w:szCs w:val="22"/>
        <w:u w:val="none"/>
      </w:rPr>
    </w:lvl>
    <w:lvl w:ilvl="2">
      <w:start w:val="1"/>
      <w:numFmt w:val="lowerLetter"/>
      <w:lvlText w:val="%3)"/>
      <w:lvlJc w:val="left"/>
      <w:pPr>
        <w:ind w:left="720" w:hanging="720"/>
      </w:pPr>
      <w:rPr>
        <w:rFonts w:asciiTheme="minorBidi" w:eastAsia="Times New Roman" w:hAnsiTheme="minorBidi" w:cstheme="minorBidi"/>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440" w:hanging="144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54" w15:restartNumberingAfterBreak="0">
    <w:nsid w:val="7EEE48F0"/>
    <w:multiLevelType w:val="multilevel"/>
    <w:tmpl w:val="C9AC6E8A"/>
    <w:lvl w:ilvl="0">
      <w:start w:val="20"/>
      <w:numFmt w:val="decimal"/>
      <w:lvlText w:val="%1"/>
      <w:lvlJc w:val="left"/>
      <w:pPr>
        <w:ind w:left="420" w:hanging="420"/>
      </w:pPr>
      <w:rPr>
        <w:rFonts w:hint="default"/>
        <w:u w:val="single"/>
      </w:rPr>
    </w:lvl>
    <w:lvl w:ilvl="1">
      <w:start w:val="1"/>
      <w:numFmt w:val="decimal"/>
      <w:lvlText w:val="%1.%2"/>
      <w:lvlJc w:val="left"/>
      <w:pPr>
        <w:ind w:left="420" w:hanging="4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55" w15:restartNumberingAfterBreak="0">
    <w:nsid w:val="7F8D0F63"/>
    <w:multiLevelType w:val="multilevel"/>
    <w:tmpl w:val="D6F62360"/>
    <w:lvl w:ilvl="0">
      <w:start w:val="11"/>
      <w:numFmt w:val="decimal"/>
      <w:lvlText w:val="%1"/>
      <w:lvlJc w:val="left"/>
      <w:pPr>
        <w:ind w:left="420" w:hanging="420"/>
      </w:pPr>
      <w:rPr>
        <w:rFonts w:eastAsiaTheme="minorHAnsi" w:hint="default"/>
        <w:u w:val="single"/>
      </w:rPr>
    </w:lvl>
    <w:lvl w:ilvl="1">
      <w:start w:val="1"/>
      <w:numFmt w:val="decimal"/>
      <w:lvlText w:val="%1.%2"/>
      <w:lvlJc w:val="left"/>
      <w:pPr>
        <w:ind w:left="420" w:hanging="420"/>
      </w:pPr>
      <w:rPr>
        <w:rFonts w:eastAsiaTheme="minorHAnsi" w:hint="default"/>
        <w:u w:val="single"/>
      </w:rPr>
    </w:lvl>
    <w:lvl w:ilvl="2">
      <w:start w:val="1"/>
      <w:numFmt w:val="decimal"/>
      <w:lvlText w:val="%1.%2.%3"/>
      <w:lvlJc w:val="left"/>
      <w:pPr>
        <w:ind w:left="720" w:hanging="720"/>
      </w:pPr>
      <w:rPr>
        <w:rFonts w:eastAsiaTheme="minorHAnsi" w:hint="default"/>
        <w:u w:val="single"/>
      </w:rPr>
    </w:lvl>
    <w:lvl w:ilvl="3">
      <w:start w:val="1"/>
      <w:numFmt w:val="decimal"/>
      <w:lvlText w:val="%1.%2.%3.%4"/>
      <w:lvlJc w:val="left"/>
      <w:pPr>
        <w:ind w:left="720" w:hanging="720"/>
      </w:pPr>
      <w:rPr>
        <w:rFonts w:eastAsiaTheme="minorHAnsi" w:hint="default"/>
        <w:u w:val="single"/>
      </w:rPr>
    </w:lvl>
    <w:lvl w:ilvl="4">
      <w:start w:val="1"/>
      <w:numFmt w:val="decimal"/>
      <w:lvlText w:val="%1.%2.%3.%4.%5"/>
      <w:lvlJc w:val="left"/>
      <w:pPr>
        <w:ind w:left="1080" w:hanging="1080"/>
      </w:pPr>
      <w:rPr>
        <w:rFonts w:eastAsiaTheme="minorHAnsi" w:hint="default"/>
        <w:u w:val="single"/>
      </w:rPr>
    </w:lvl>
    <w:lvl w:ilvl="5">
      <w:start w:val="1"/>
      <w:numFmt w:val="decimal"/>
      <w:lvlText w:val="%1.%2.%3.%4.%5.%6"/>
      <w:lvlJc w:val="left"/>
      <w:pPr>
        <w:ind w:left="1080" w:hanging="1080"/>
      </w:pPr>
      <w:rPr>
        <w:rFonts w:eastAsiaTheme="minorHAnsi" w:hint="default"/>
        <w:u w:val="single"/>
      </w:rPr>
    </w:lvl>
    <w:lvl w:ilvl="6">
      <w:start w:val="1"/>
      <w:numFmt w:val="decimal"/>
      <w:lvlText w:val="%1.%2.%3.%4.%5.%6.%7"/>
      <w:lvlJc w:val="left"/>
      <w:pPr>
        <w:ind w:left="1440" w:hanging="1440"/>
      </w:pPr>
      <w:rPr>
        <w:rFonts w:eastAsiaTheme="minorHAnsi" w:hint="default"/>
        <w:u w:val="single"/>
      </w:rPr>
    </w:lvl>
    <w:lvl w:ilvl="7">
      <w:start w:val="1"/>
      <w:numFmt w:val="decimal"/>
      <w:lvlText w:val="%1.%2.%3.%4.%5.%6.%7.%8"/>
      <w:lvlJc w:val="left"/>
      <w:pPr>
        <w:ind w:left="1440" w:hanging="1440"/>
      </w:pPr>
      <w:rPr>
        <w:rFonts w:eastAsiaTheme="minorHAnsi" w:hint="default"/>
        <w:u w:val="single"/>
      </w:rPr>
    </w:lvl>
    <w:lvl w:ilvl="8">
      <w:start w:val="1"/>
      <w:numFmt w:val="decimal"/>
      <w:lvlText w:val="%1.%2.%3.%4.%5.%6.%7.%8.%9"/>
      <w:lvlJc w:val="left"/>
      <w:pPr>
        <w:ind w:left="1800" w:hanging="1800"/>
      </w:pPr>
      <w:rPr>
        <w:rFonts w:eastAsiaTheme="minorHAnsi" w:hint="default"/>
        <w:u w:val="single"/>
      </w:rPr>
    </w:lvl>
  </w:abstractNum>
  <w:num w:numId="1">
    <w:abstractNumId w:val="43"/>
  </w:num>
  <w:num w:numId="2">
    <w:abstractNumId w:val="46"/>
  </w:num>
  <w:num w:numId="3">
    <w:abstractNumId w:val="42"/>
  </w:num>
  <w:num w:numId="4">
    <w:abstractNumId w:val="5"/>
  </w:num>
  <w:num w:numId="5">
    <w:abstractNumId w:val="19"/>
  </w:num>
  <w:num w:numId="6">
    <w:abstractNumId w:val="13"/>
  </w:num>
  <w:num w:numId="7">
    <w:abstractNumId w:val="47"/>
  </w:num>
  <w:num w:numId="8">
    <w:abstractNumId w:val="35"/>
  </w:num>
  <w:num w:numId="9">
    <w:abstractNumId w:val="37"/>
  </w:num>
  <w:num w:numId="10">
    <w:abstractNumId w:val="53"/>
  </w:num>
  <w:num w:numId="11">
    <w:abstractNumId w:val="4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4"/>
  </w:num>
  <w:num w:numId="15">
    <w:abstractNumId w:val="18"/>
  </w:num>
  <w:num w:numId="16">
    <w:abstractNumId w:val="51"/>
  </w:num>
  <w:num w:numId="17">
    <w:abstractNumId w:val="50"/>
  </w:num>
  <w:num w:numId="18">
    <w:abstractNumId w:val="36"/>
  </w:num>
  <w:num w:numId="19">
    <w:abstractNumId w:val="39"/>
  </w:num>
  <w:num w:numId="20">
    <w:abstractNumId w:val="44"/>
  </w:num>
  <w:num w:numId="21">
    <w:abstractNumId w:val="21"/>
  </w:num>
  <w:num w:numId="22">
    <w:abstractNumId w:val="17"/>
  </w:num>
  <w:num w:numId="23">
    <w:abstractNumId w:val="15"/>
  </w:num>
  <w:num w:numId="24">
    <w:abstractNumId w:val="48"/>
  </w:num>
  <w:num w:numId="25">
    <w:abstractNumId w:val="32"/>
  </w:num>
  <w:num w:numId="26">
    <w:abstractNumId w:val="10"/>
  </w:num>
  <w:num w:numId="27">
    <w:abstractNumId w:val="20"/>
  </w:num>
  <w:num w:numId="28">
    <w:abstractNumId w:val="27"/>
  </w:num>
  <w:num w:numId="29">
    <w:abstractNumId w:val="11"/>
  </w:num>
  <w:num w:numId="30">
    <w:abstractNumId w:val="28"/>
  </w:num>
  <w:num w:numId="31">
    <w:abstractNumId w:val="22"/>
  </w:num>
  <w:num w:numId="32">
    <w:abstractNumId w:val="23"/>
  </w:num>
  <w:num w:numId="33">
    <w:abstractNumId w:val="41"/>
  </w:num>
  <w:num w:numId="34">
    <w:abstractNumId w:val="26"/>
  </w:num>
  <w:num w:numId="35">
    <w:abstractNumId w:val="1"/>
  </w:num>
  <w:num w:numId="36">
    <w:abstractNumId w:val="29"/>
  </w:num>
  <w:num w:numId="37">
    <w:abstractNumId w:val="2"/>
  </w:num>
  <w:num w:numId="38">
    <w:abstractNumId w:val="31"/>
  </w:num>
  <w:num w:numId="39">
    <w:abstractNumId w:val="16"/>
  </w:num>
  <w:num w:numId="40">
    <w:abstractNumId w:val="49"/>
  </w:num>
  <w:num w:numId="41">
    <w:abstractNumId w:val="8"/>
  </w:num>
  <w:num w:numId="42">
    <w:abstractNumId w:val="40"/>
  </w:num>
  <w:num w:numId="43">
    <w:abstractNumId w:val="25"/>
  </w:num>
  <w:num w:numId="44">
    <w:abstractNumId w:val="9"/>
  </w:num>
  <w:num w:numId="45">
    <w:abstractNumId w:val="3"/>
  </w:num>
  <w:num w:numId="46">
    <w:abstractNumId w:val="0"/>
  </w:num>
  <w:num w:numId="47">
    <w:abstractNumId w:val="38"/>
  </w:num>
  <w:num w:numId="48">
    <w:abstractNumId w:val="14"/>
  </w:num>
  <w:num w:numId="49">
    <w:abstractNumId w:val="12"/>
  </w:num>
  <w:num w:numId="50">
    <w:abstractNumId w:val="52"/>
  </w:num>
  <w:num w:numId="51">
    <w:abstractNumId w:val="55"/>
  </w:num>
  <w:num w:numId="52">
    <w:abstractNumId w:val="30"/>
  </w:num>
  <w:num w:numId="53">
    <w:abstractNumId w:val="34"/>
  </w:num>
  <w:num w:numId="54">
    <w:abstractNumId w:val="33"/>
  </w:num>
  <w:num w:numId="55">
    <w:abstractNumId w:val="54"/>
  </w:num>
  <w:num w:numId="56">
    <w:abstractNumId w:val="6"/>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gal Affairs">
    <w15:presenceInfo w15:providerId="None" w15:userId="Legal Affai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66">
      <o:colormru v:ext="edit" colors="#cf1c21"/>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S0MDEzMjQ1MTE2NjFT0lEKTi0uzszPAykwqwUAVXGmdywAAAA="/>
  </w:docVars>
  <w:rsids>
    <w:rsidRoot w:val="001205FD"/>
    <w:rsid w:val="000007CF"/>
    <w:rsid w:val="00001E83"/>
    <w:rsid w:val="000059D7"/>
    <w:rsid w:val="00011848"/>
    <w:rsid w:val="00013C0A"/>
    <w:rsid w:val="00022B63"/>
    <w:rsid w:val="000262B5"/>
    <w:rsid w:val="00027919"/>
    <w:rsid w:val="00030A3F"/>
    <w:rsid w:val="00031D69"/>
    <w:rsid w:val="00034923"/>
    <w:rsid w:val="00034D99"/>
    <w:rsid w:val="00040540"/>
    <w:rsid w:val="00042144"/>
    <w:rsid w:val="00043E73"/>
    <w:rsid w:val="00044977"/>
    <w:rsid w:val="00061B52"/>
    <w:rsid w:val="00072197"/>
    <w:rsid w:val="00077C1E"/>
    <w:rsid w:val="00081CC6"/>
    <w:rsid w:val="00083A40"/>
    <w:rsid w:val="00083DE3"/>
    <w:rsid w:val="00087268"/>
    <w:rsid w:val="00087A7F"/>
    <w:rsid w:val="00087CA9"/>
    <w:rsid w:val="00091AD8"/>
    <w:rsid w:val="00092A04"/>
    <w:rsid w:val="00094E26"/>
    <w:rsid w:val="000968C4"/>
    <w:rsid w:val="000A1140"/>
    <w:rsid w:val="000A1289"/>
    <w:rsid w:val="000A253D"/>
    <w:rsid w:val="000A3054"/>
    <w:rsid w:val="000A40F9"/>
    <w:rsid w:val="000A6E54"/>
    <w:rsid w:val="000B0251"/>
    <w:rsid w:val="000B2F85"/>
    <w:rsid w:val="000B4997"/>
    <w:rsid w:val="000B4D2F"/>
    <w:rsid w:val="000C0E0A"/>
    <w:rsid w:val="000C103C"/>
    <w:rsid w:val="000C1C40"/>
    <w:rsid w:val="000C1CB3"/>
    <w:rsid w:val="000C4F78"/>
    <w:rsid w:val="000C63E1"/>
    <w:rsid w:val="000C749E"/>
    <w:rsid w:val="000D0981"/>
    <w:rsid w:val="000D2445"/>
    <w:rsid w:val="000D28E2"/>
    <w:rsid w:val="000D28F9"/>
    <w:rsid w:val="000D6A5E"/>
    <w:rsid w:val="000E62AB"/>
    <w:rsid w:val="000E6EA2"/>
    <w:rsid w:val="000F40F9"/>
    <w:rsid w:val="000F55D3"/>
    <w:rsid w:val="000F6AB8"/>
    <w:rsid w:val="00100198"/>
    <w:rsid w:val="001003F2"/>
    <w:rsid w:val="00101A71"/>
    <w:rsid w:val="001031A4"/>
    <w:rsid w:val="001047DE"/>
    <w:rsid w:val="00105366"/>
    <w:rsid w:val="001139AB"/>
    <w:rsid w:val="00115E83"/>
    <w:rsid w:val="001175AB"/>
    <w:rsid w:val="001205FD"/>
    <w:rsid w:val="001222B3"/>
    <w:rsid w:val="00122E76"/>
    <w:rsid w:val="0012328D"/>
    <w:rsid w:val="0012333D"/>
    <w:rsid w:val="0012374B"/>
    <w:rsid w:val="00127456"/>
    <w:rsid w:val="00130031"/>
    <w:rsid w:val="0013353F"/>
    <w:rsid w:val="001367AB"/>
    <w:rsid w:val="00136D2C"/>
    <w:rsid w:val="001371A7"/>
    <w:rsid w:val="001405DC"/>
    <w:rsid w:val="00142448"/>
    <w:rsid w:val="001500B9"/>
    <w:rsid w:val="00152443"/>
    <w:rsid w:val="00153587"/>
    <w:rsid w:val="00155A37"/>
    <w:rsid w:val="0015790C"/>
    <w:rsid w:val="00165688"/>
    <w:rsid w:val="001707D7"/>
    <w:rsid w:val="001779C1"/>
    <w:rsid w:val="00177C85"/>
    <w:rsid w:val="001819A2"/>
    <w:rsid w:val="001843C9"/>
    <w:rsid w:val="00186ED5"/>
    <w:rsid w:val="00187483"/>
    <w:rsid w:val="00187942"/>
    <w:rsid w:val="00191989"/>
    <w:rsid w:val="00193740"/>
    <w:rsid w:val="00194309"/>
    <w:rsid w:val="00194733"/>
    <w:rsid w:val="00195DAC"/>
    <w:rsid w:val="001A043D"/>
    <w:rsid w:val="001A4755"/>
    <w:rsid w:val="001A616F"/>
    <w:rsid w:val="001A697E"/>
    <w:rsid w:val="001A743F"/>
    <w:rsid w:val="001A795F"/>
    <w:rsid w:val="001B068C"/>
    <w:rsid w:val="001B18BA"/>
    <w:rsid w:val="001B38BE"/>
    <w:rsid w:val="001B5FB0"/>
    <w:rsid w:val="001B7EA6"/>
    <w:rsid w:val="001E03D0"/>
    <w:rsid w:val="001E0511"/>
    <w:rsid w:val="001E33E8"/>
    <w:rsid w:val="001E3C96"/>
    <w:rsid w:val="001E562B"/>
    <w:rsid w:val="001E7556"/>
    <w:rsid w:val="001F2018"/>
    <w:rsid w:val="001F42D6"/>
    <w:rsid w:val="001F7B55"/>
    <w:rsid w:val="00200ABF"/>
    <w:rsid w:val="00203264"/>
    <w:rsid w:val="00203D80"/>
    <w:rsid w:val="00204BE5"/>
    <w:rsid w:val="002052D1"/>
    <w:rsid w:val="00207542"/>
    <w:rsid w:val="0021407A"/>
    <w:rsid w:val="00215A4B"/>
    <w:rsid w:val="00220836"/>
    <w:rsid w:val="00221F62"/>
    <w:rsid w:val="0022219D"/>
    <w:rsid w:val="00225998"/>
    <w:rsid w:val="00226759"/>
    <w:rsid w:val="00226E34"/>
    <w:rsid w:val="00226E96"/>
    <w:rsid w:val="0022753E"/>
    <w:rsid w:val="00227FDA"/>
    <w:rsid w:val="00234B86"/>
    <w:rsid w:val="00235988"/>
    <w:rsid w:val="002360CA"/>
    <w:rsid w:val="002371C6"/>
    <w:rsid w:val="00244DAF"/>
    <w:rsid w:val="00245120"/>
    <w:rsid w:val="002469CE"/>
    <w:rsid w:val="00246C32"/>
    <w:rsid w:val="00254712"/>
    <w:rsid w:val="00270D99"/>
    <w:rsid w:val="002732D2"/>
    <w:rsid w:val="0027445C"/>
    <w:rsid w:val="00275DD2"/>
    <w:rsid w:val="00276B8F"/>
    <w:rsid w:val="00277061"/>
    <w:rsid w:val="002778E8"/>
    <w:rsid w:val="00280BBF"/>
    <w:rsid w:val="002810D3"/>
    <w:rsid w:val="002823E7"/>
    <w:rsid w:val="00283961"/>
    <w:rsid w:val="00295FE3"/>
    <w:rsid w:val="002A0CC0"/>
    <w:rsid w:val="002A1019"/>
    <w:rsid w:val="002A1095"/>
    <w:rsid w:val="002A25AD"/>
    <w:rsid w:val="002A5089"/>
    <w:rsid w:val="002A52B1"/>
    <w:rsid w:val="002A6010"/>
    <w:rsid w:val="002A7BCE"/>
    <w:rsid w:val="002B0C01"/>
    <w:rsid w:val="002C0CB8"/>
    <w:rsid w:val="002C1DDC"/>
    <w:rsid w:val="002C5ED0"/>
    <w:rsid w:val="002C7E0E"/>
    <w:rsid w:val="002D0103"/>
    <w:rsid w:val="002D0711"/>
    <w:rsid w:val="002D3D7A"/>
    <w:rsid w:val="002D7DC1"/>
    <w:rsid w:val="002E0FA1"/>
    <w:rsid w:val="002E151C"/>
    <w:rsid w:val="002F1A15"/>
    <w:rsid w:val="002F2F5C"/>
    <w:rsid w:val="002F5199"/>
    <w:rsid w:val="002F5823"/>
    <w:rsid w:val="002F6340"/>
    <w:rsid w:val="002F6524"/>
    <w:rsid w:val="002F7A5D"/>
    <w:rsid w:val="003025F2"/>
    <w:rsid w:val="00303BBC"/>
    <w:rsid w:val="00305804"/>
    <w:rsid w:val="00307E1A"/>
    <w:rsid w:val="00310356"/>
    <w:rsid w:val="00310EF3"/>
    <w:rsid w:val="003165E9"/>
    <w:rsid w:val="00322888"/>
    <w:rsid w:val="003275B6"/>
    <w:rsid w:val="00327FA3"/>
    <w:rsid w:val="00330013"/>
    <w:rsid w:val="003319D3"/>
    <w:rsid w:val="00335CEE"/>
    <w:rsid w:val="00336F73"/>
    <w:rsid w:val="00337CF1"/>
    <w:rsid w:val="00340FA7"/>
    <w:rsid w:val="003436CB"/>
    <w:rsid w:val="00343D13"/>
    <w:rsid w:val="00343F79"/>
    <w:rsid w:val="0034690F"/>
    <w:rsid w:val="00346AB6"/>
    <w:rsid w:val="00346CB5"/>
    <w:rsid w:val="00355CF0"/>
    <w:rsid w:val="00356A3D"/>
    <w:rsid w:val="00356B2E"/>
    <w:rsid w:val="00361A50"/>
    <w:rsid w:val="00361EF4"/>
    <w:rsid w:val="00361F91"/>
    <w:rsid w:val="003653F9"/>
    <w:rsid w:val="00375B2A"/>
    <w:rsid w:val="00376CF5"/>
    <w:rsid w:val="0038094D"/>
    <w:rsid w:val="00382E0C"/>
    <w:rsid w:val="0038377F"/>
    <w:rsid w:val="003848E7"/>
    <w:rsid w:val="00390F36"/>
    <w:rsid w:val="003916C7"/>
    <w:rsid w:val="00397FB3"/>
    <w:rsid w:val="003A0246"/>
    <w:rsid w:val="003A16A3"/>
    <w:rsid w:val="003A281A"/>
    <w:rsid w:val="003A4B8C"/>
    <w:rsid w:val="003B19B9"/>
    <w:rsid w:val="003B1F6B"/>
    <w:rsid w:val="003B285B"/>
    <w:rsid w:val="003B4470"/>
    <w:rsid w:val="003B6A58"/>
    <w:rsid w:val="003B76A1"/>
    <w:rsid w:val="003C5664"/>
    <w:rsid w:val="003C7D86"/>
    <w:rsid w:val="003D2C64"/>
    <w:rsid w:val="003D4619"/>
    <w:rsid w:val="003D6352"/>
    <w:rsid w:val="003D6875"/>
    <w:rsid w:val="003F2445"/>
    <w:rsid w:val="003F299E"/>
    <w:rsid w:val="003F2A5B"/>
    <w:rsid w:val="003F4012"/>
    <w:rsid w:val="003F4A0F"/>
    <w:rsid w:val="004016AA"/>
    <w:rsid w:val="00402143"/>
    <w:rsid w:val="00406820"/>
    <w:rsid w:val="004071E0"/>
    <w:rsid w:val="0041079C"/>
    <w:rsid w:val="0041111D"/>
    <w:rsid w:val="00415423"/>
    <w:rsid w:val="00420DEC"/>
    <w:rsid w:val="00425F45"/>
    <w:rsid w:val="00432904"/>
    <w:rsid w:val="0043335E"/>
    <w:rsid w:val="00435589"/>
    <w:rsid w:val="00435624"/>
    <w:rsid w:val="00437A04"/>
    <w:rsid w:val="0044018B"/>
    <w:rsid w:val="004425A8"/>
    <w:rsid w:val="0044469F"/>
    <w:rsid w:val="004457E6"/>
    <w:rsid w:val="00445893"/>
    <w:rsid w:val="00446903"/>
    <w:rsid w:val="004474A9"/>
    <w:rsid w:val="00451183"/>
    <w:rsid w:val="00452CCF"/>
    <w:rsid w:val="00455E0A"/>
    <w:rsid w:val="004573D0"/>
    <w:rsid w:val="0046223F"/>
    <w:rsid w:val="00464173"/>
    <w:rsid w:val="004642DE"/>
    <w:rsid w:val="00464765"/>
    <w:rsid w:val="00464A79"/>
    <w:rsid w:val="00473BBA"/>
    <w:rsid w:val="004776C5"/>
    <w:rsid w:val="0048609B"/>
    <w:rsid w:val="00487A9E"/>
    <w:rsid w:val="00490C77"/>
    <w:rsid w:val="00494BF4"/>
    <w:rsid w:val="00496655"/>
    <w:rsid w:val="004A13BD"/>
    <w:rsid w:val="004A20DC"/>
    <w:rsid w:val="004A408C"/>
    <w:rsid w:val="004A4A59"/>
    <w:rsid w:val="004B24E3"/>
    <w:rsid w:val="004B5216"/>
    <w:rsid w:val="004B5F94"/>
    <w:rsid w:val="004B7440"/>
    <w:rsid w:val="004B7F4C"/>
    <w:rsid w:val="004C31EF"/>
    <w:rsid w:val="004C6FED"/>
    <w:rsid w:val="004D06C1"/>
    <w:rsid w:val="004D0EBB"/>
    <w:rsid w:val="004D150B"/>
    <w:rsid w:val="004D3008"/>
    <w:rsid w:val="004D653C"/>
    <w:rsid w:val="004E2C56"/>
    <w:rsid w:val="004F564E"/>
    <w:rsid w:val="004F575F"/>
    <w:rsid w:val="004F5B43"/>
    <w:rsid w:val="0050598C"/>
    <w:rsid w:val="00507517"/>
    <w:rsid w:val="0051046F"/>
    <w:rsid w:val="00514C90"/>
    <w:rsid w:val="005173EB"/>
    <w:rsid w:val="00522560"/>
    <w:rsid w:val="00523752"/>
    <w:rsid w:val="00524BB0"/>
    <w:rsid w:val="0052753D"/>
    <w:rsid w:val="0053115E"/>
    <w:rsid w:val="00532E4C"/>
    <w:rsid w:val="00534DFE"/>
    <w:rsid w:val="00536863"/>
    <w:rsid w:val="005428D2"/>
    <w:rsid w:val="005516BF"/>
    <w:rsid w:val="0055291B"/>
    <w:rsid w:val="00553A6C"/>
    <w:rsid w:val="00557A98"/>
    <w:rsid w:val="00564FC0"/>
    <w:rsid w:val="005706AC"/>
    <w:rsid w:val="00571760"/>
    <w:rsid w:val="0057388A"/>
    <w:rsid w:val="005778A7"/>
    <w:rsid w:val="005778C6"/>
    <w:rsid w:val="005803D0"/>
    <w:rsid w:val="00583945"/>
    <w:rsid w:val="00586EBB"/>
    <w:rsid w:val="00590586"/>
    <w:rsid w:val="00594FFD"/>
    <w:rsid w:val="00595448"/>
    <w:rsid w:val="005A429D"/>
    <w:rsid w:val="005A46EA"/>
    <w:rsid w:val="005A5814"/>
    <w:rsid w:val="005A66CB"/>
    <w:rsid w:val="005B34D3"/>
    <w:rsid w:val="005B50AE"/>
    <w:rsid w:val="005B5BB5"/>
    <w:rsid w:val="005B6518"/>
    <w:rsid w:val="005B6FDB"/>
    <w:rsid w:val="005C4F7E"/>
    <w:rsid w:val="005C62CA"/>
    <w:rsid w:val="005D28A7"/>
    <w:rsid w:val="005D55A9"/>
    <w:rsid w:val="005D64DA"/>
    <w:rsid w:val="005E259A"/>
    <w:rsid w:val="005E6C82"/>
    <w:rsid w:val="005E7A9F"/>
    <w:rsid w:val="005F1782"/>
    <w:rsid w:val="005F26C2"/>
    <w:rsid w:val="00600CE1"/>
    <w:rsid w:val="0060273A"/>
    <w:rsid w:val="006031AA"/>
    <w:rsid w:val="00603610"/>
    <w:rsid w:val="00603D35"/>
    <w:rsid w:val="00605599"/>
    <w:rsid w:val="0060570C"/>
    <w:rsid w:val="006060DA"/>
    <w:rsid w:val="00606B1A"/>
    <w:rsid w:val="006100BC"/>
    <w:rsid w:val="00612C09"/>
    <w:rsid w:val="0061318E"/>
    <w:rsid w:val="00614A1A"/>
    <w:rsid w:val="00615F23"/>
    <w:rsid w:val="00617CC8"/>
    <w:rsid w:val="00621D67"/>
    <w:rsid w:val="00627C6A"/>
    <w:rsid w:val="0063093B"/>
    <w:rsid w:val="00632666"/>
    <w:rsid w:val="00635714"/>
    <w:rsid w:val="006436F2"/>
    <w:rsid w:val="00651A51"/>
    <w:rsid w:val="00653A85"/>
    <w:rsid w:val="00653EF4"/>
    <w:rsid w:val="00661D1F"/>
    <w:rsid w:val="00662C70"/>
    <w:rsid w:val="0066608E"/>
    <w:rsid w:val="00666229"/>
    <w:rsid w:val="006725DB"/>
    <w:rsid w:val="006744CF"/>
    <w:rsid w:val="00683A65"/>
    <w:rsid w:val="00686516"/>
    <w:rsid w:val="006A0371"/>
    <w:rsid w:val="006A19F7"/>
    <w:rsid w:val="006A1E79"/>
    <w:rsid w:val="006A2019"/>
    <w:rsid w:val="006A3379"/>
    <w:rsid w:val="006A69F7"/>
    <w:rsid w:val="006A7B35"/>
    <w:rsid w:val="006B34EA"/>
    <w:rsid w:val="006B4F3E"/>
    <w:rsid w:val="006B6BD0"/>
    <w:rsid w:val="006B7100"/>
    <w:rsid w:val="006B7AC9"/>
    <w:rsid w:val="006C02C4"/>
    <w:rsid w:val="006C042D"/>
    <w:rsid w:val="006C08EA"/>
    <w:rsid w:val="006C1CC7"/>
    <w:rsid w:val="006C3792"/>
    <w:rsid w:val="006C6749"/>
    <w:rsid w:val="006D12C7"/>
    <w:rsid w:val="006D227E"/>
    <w:rsid w:val="006D252C"/>
    <w:rsid w:val="006D289D"/>
    <w:rsid w:val="006D3ADB"/>
    <w:rsid w:val="006D6556"/>
    <w:rsid w:val="006D7BDC"/>
    <w:rsid w:val="006E0827"/>
    <w:rsid w:val="006E1443"/>
    <w:rsid w:val="006E268E"/>
    <w:rsid w:val="006E46E8"/>
    <w:rsid w:val="006F286A"/>
    <w:rsid w:val="006F714E"/>
    <w:rsid w:val="0070254E"/>
    <w:rsid w:val="0071635C"/>
    <w:rsid w:val="00720FE0"/>
    <w:rsid w:val="00724A98"/>
    <w:rsid w:val="00727956"/>
    <w:rsid w:val="007336FD"/>
    <w:rsid w:val="00734DB9"/>
    <w:rsid w:val="007363C3"/>
    <w:rsid w:val="00736509"/>
    <w:rsid w:val="00745D33"/>
    <w:rsid w:val="00747CEE"/>
    <w:rsid w:val="00755428"/>
    <w:rsid w:val="00756AEB"/>
    <w:rsid w:val="0076271F"/>
    <w:rsid w:val="00762952"/>
    <w:rsid w:val="0076316C"/>
    <w:rsid w:val="00770C0F"/>
    <w:rsid w:val="007719B7"/>
    <w:rsid w:val="00773D8B"/>
    <w:rsid w:val="007776CF"/>
    <w:rsid w:val="0078193F"/>
    <w:rsid w:val="00792E0F"/>
    <w:rsid w:val="00793A28"/>
    <w:rsid w:val="007A3B3E"/>
    <w:rsid w:val="007A52B0"/>
    <w:rsid w:val="007A72FD"/>
    <w:rsid w:val="007B10F3"/>
    <w:rsid w:val="007B18A9"/>
    <w:rsid w:val="007B25A4"/>
    <w:rsid w:val="007C0F05"/>
    <w:rsid w:val="007C1383"/>
    <w:rsid w:val="007C1A27"/>
    <w:rsid w:val="007C2121"/>
    <w:rsid w:val="007C2822"/>
    <w:rsid w:val="007C3550"/>
    <w:rsid w:val="007C3690"/>
    <w:rsid w:val="007C3FC8"/>
    <w:rsid w:val="007C6EE8"/>
    <w:rsid w:val="007D3790"/>
    <w:rsid w:val="007D3856"/>
    <w:rsid w:val="007D3C86"/>
    <w:rsid w:val="007D51B1"/>
    <w:rsid w:val="007D5AFF"/>
    <w:rsid w:val="007E3147"/>
    <w:rsid w:val="007E5E3B"/>
    <w:rsid w:val="007F237C"/>
    <w:rsid w:val="007F24AE"/>
    <w:rsid w:val="0080262A"/>
    <w:rsid w:val="00803D2E"/>
    <w:rsid w:val="00811B2C"/>
    <w:rsid w:val="008128BB"/>
    <w:rsid w:val="008170D9"/>
    <w:rsid w:val="00826814"/>
    <w:rsid w:val="0082701E"/>
    <w:rsid w:val="00831C08"/>
    <w:rsid w:val="00836047"/>
    <w:rsid w:val="00840024"/>
    <w:rsid w:val="008401C5"/>
    <w:rsid w:val="008405DA"/>
    <w:rsid w:val="00840B60"/>
    <w:rsid w:val="0084188A"/>
    <w:rsid w:val="00843AA0"/>
    <w:rsid w:val="00843BAF"/>
    <w:rsid w:val="00845209"/>
    <w:rsid w:val="008471CC"/>
    <w:rsid w:val="00850451"/>
    <w:rsid w:val="00856D38"/>
    <w:rsid w:val="00860212"/>
    <w:rsid w:val="00860B24"/>
    <w:rsid w:val="00865B0F"/>
    <w:rsid w:val="00865B91"/>
    <w:rsid w:val="00870CC7"/>
    <w:rsid w:val="00870D3A"/>
    <w:rsid w:val="008710D7"/>
    <w:rsid w:val="008720D4"/>
    <w:rsid w:val="00874BAA"/>
    <w:rsid w:val="00874CF2"/>
    <w:rsid w:val="008763C7"/>
    <w:rsid w:val="0088118F"/>
    <w:rsid w:val="0088187C"/>
    <w:rsid w:val="008862EC"/>
    <w:rsid w:val="00887529"/>
    <w:rsid w:val="00895DD8"/>
    <w:rsid w:val="00897123"/>
    <w:rsid w:val="00897DE0"/>
    <w:rsid w:val="008A179F"/>
    <w:rsid w:val="008A257F"/>
    <w:rsid w:val="008A29A7"/>
    <w:rsid w:val="008A4B01"/>
    <w:rsid w:val="008A559F"/>
    <w:rsid w:val="008A5F2A"/>
    <w:rsid w:val="008B0B53"/>
    <w:rsid w:val="008B141A"/>
    <w:rsid w:val="008B4388"/>
    <w:rsid w:val="008B6D0A"/>
    <w:rsid w:val="008B6DF7"/>
    <w:rsid w:val="008C2B07"/>
    <w:rsid w:val="008D3DE0"/>
    <w:rsid w:val="008D405C"/>
    <w:rsid w:val="008D5DFE"/>
    <w:rsid w:val="008E0EF6"/>
    <w:rsid w:val="008E1864"/>
    <w:rsid w:val="008E351E"/>
    <w:rsid w:val="008E6377"/>
    <w:rsid w:val="008F03DC"/>
    <w:rsid w:val="00904303"/>
    <w:rsid w:val="009053AC"/>
    <w:rsid w:val="00907D27"/>
    <w:rsid w:val="00911050"/>
    <w:rsid w:val="00915C6D"/>
    <w:rsid w:val="00917055"/>
    <w:rsid w:val="0092017D"/>
    <w:rsid w:val="0092076D"/>
    <w:rsid w:val="00920F3E"/>
    <w:rsid w:val="0092185F"/>
    <w:rsid w:val="00923D03"/>
    <w:rsid w:val="00927363"/>
    <w:rsid w:val="00927A68"/>
    <w:rsid w:val="0093029E"/>
    <w:rsid w:val="0093094B"/>
    <w:rsid w:val="00933C6A"/>
    <w:rsid w:val="00935A66"/>
    <w:rsid w:val="00940147"/>
    <w:rsid w:val="00945121"/>
    <w:rsid w:val="009551D8"/>
    <w:rsid w:val="00972D29"/>
    <w:rsid w:val="0097535D"/>
    <w:rsid w:val="00975395"/>
    <w:rsid w:val="00975D26"/>
    <w:rsid w:val="00984364"/>
    <w:rsid w:val="00986C16"/>
    <w:rsid w:val="00987438"/>
    <w:rsid w:val="009A29D7"/>
    <w:rsid w:val="009A4E70"/>
    <w:rsid w:val="009A71FE"/>
    <w:rsid w:val="009B2CA5"/>
    <w:rsid w:val="009B7615"/>
    <w:rsid w:val="009C0260"/>
    <w:rsid w:val="009C161E"/>
    <w:rsid w:val="009C296F"/>
    <w:rsid w:val="009C3780"/>
    <w:rsid w:val="009C5F94"/>
    <w:rsid w:val="009C6842"/>
    <w:rsid w:val="009C7B76"/>
    <w:rsid w:val="009D0211"/>
    <w:rsid w:val="009D34DA"/>
    <w:rsid w:val="009D623A"/>
    <w:rsid w:val="009D6605"/>
    <w:rsid w:val="009D79D4"/>
    <w:rsid w:val="009E3E55"/>
    <w:rsid w:val="009E4D1D"/>
    <w:rsid w:val="009E533B"/>
    <w:rsid w:val="009E6EC2"/>
    <w:rsid w:val="009E7BFC"/>
    <w:rsid w:val="009F07F4"/>
    <w:rsid w:val="009F0CB6"/>
    <w:rsid w:val="009F3788"/>
    <w:rsid w:val="009F58ED"/>
    <w:rsid w:val="009F5C07"/>
    <w:rsid w:val="009F6676"/>
    <w:rsid w:val="009F7CB2"/>
    <w:rsid w:val="00A012C8"/>
    <w:rsid w:val="00A02D1A"/>
    <w:rsid w:val="00A0367B"/>
    <w:rsid w:val="00A04A5C"/>
    <w:rsid w:val="00A07014"/>
    <w:rsid w:val="00A16386"/>
    <w:rsid w:val="00A21BA8"/>
    <w:rsid w:val="00A231E8"/>
    <w:rsid w:val="00A23ADB"/>
    <w:rsid w:val="00A255FD"/>
    <w:rsid w:val="00A269D2"/>
    <w:rsid w:val="00A312F1"/>
    <w:rsid w:val="00A32CE7"/>
    <w:rsid w:val="00A35062"/>
    <w:rsid w:val="00A353CB"/>
    <w:rsid w:val="00A37D7A"/>
    <w:rsid w:val="00A37D86"/>
    <w:rsid w:val="00A436D8"/>
    <w:rsid w:val="00A470A6"/>
    <w:rsid w:val="00A47CF2"/>
    <w:rsid w:val="00A52A56"/>
    <w:rsid w:val="00A54EE1"/>
    <w:rsid w:val="00A55C89"/>
    <w:rsid w:val="00A55EE7"/>
    <w:rsid w:val="00A60D8E"/>
    <w:rsid w:val="00A613DA"/>
    <w:rsid w:val="00A63C43"/>
    <w:rsid w:val="00A731E4"/>
    <w:rsid w:val="00A73A78"/>
    <w:rsid w:val="00A76A6F"/>
    <w:rsid w:val="00A82A08"/>
    <w:rsid w:val="00A8482C"/>
    <w:rsid w:val="00A905C3"/>
    <w:rsid w:val="00A911D0"/>
    <w:rsid w:val="00A91233"/>
    <w:rsid w:val="00A937EB"/>
    <w:rsid w:val="00A93E64"/>
    <w:rsid w:val="00A947B3"/>
    <w:rsid w:val="00A95D7F"/>
    <w:rsid w:val="00A96A47"/>
    <w:rsid w:val="00AA0986"/>
    <w:rsid w:val="00AA1F85"/>
    <w:rsid w:val="00AA365D"/>
    <w:rsid w:val="00AA48E3"/>
    <w:rsid w:val="00AB49D0"/>
    <w:rsid w:val="00AB56D4"/>
    <w:rsid w:val="00AB6213"/>
    <w:rsid w:val="00AB6928"/>
    <w:rsid w:val="00AC4108"/>
    <w:rsid w:val="00AC4BA6"/>
    <w:rsid w:val="00AC5A8A"/>
    <w:rsid w:val="00AD0F85"/>
    <w:rsid w:val="00AD258E"/>
    <w:rsid w:val="00AD26A5"/>
    <w:rsid w:val="00AD557B"/>
    <w:rsid w:val="00AD5944"/>
    <w:rsid w:val="00AD5AD9"/>
    <w:rsid w:val="00AD5FD5"/>
    <w:rsid w:val="00AD64E5"/>
    <w:rsid w:val="00AD6F64"/>
    <w:rsid w:val="00AE1A0B"/>
    <w:rsid w:val="00AE34AB"/>
    <w:rsid w:val="00AE362D"/>
    <w:rsid w:val="00AE4303"/>
    <w:rsid w:val="00AE57F6"/>
    <w:rsid w:val="00AE71C2"/>
    <w:rsid w:val="00AE7DF6"/>
    <w:rsid w:val="00AF0765"/>
    <w:rsid w:val="00AF0EFF"/>
    <w:rsid w:val="00AF1A2A"/>
    <w:rsid w:val="00AF3B10"/>
    <w:rsid w:val="00AF4343"/>
    <w:rsid w:val="00AF6A8C"/>
    <w:rsid w:val="00B048B8"/>
    <w:rsid w:val="00B05DF4"/>
    <w:rsid w:val="00B10051"/>
    <w:rsid w:val="00B12D9A"/>
    <w:rsid w:val="00B15105"/>
    <w:rsid w:val="00B17030"/>
    <w:rsid w:val="00B22313"/>
    <w:rsid w:val="00B22CC8"/>
    <w:rsid w:val="00B24324"/>
    <w:rsid w:val="00B249F2"/>
    <w:rsid w:val="00B268A1"/>
    <w:rsid w:val="00B2746E"/>
    <w:rsid w:val="00B31163"/>
    <w:rsid w:val="00B320FB"/>
    <w:rsid w:val="00B3293D"/>
    <w:rsid w:val="00B34219"/>
    <w:rsid w:val="00B34E3F"/>
    <w:rsid w:val="00B34F16"/>
    <w:rsid w:val="00B37ACB"/>
    <w:rsid w:val="00B406BF"/>
    <w:rsid w:val="00B4103F"/>
    <w:rsid w:val="00B42CF2"/>
    <w:rsid w:val="00B43E5D"/>
    <w:rsid w:val="00B452B1"/>
    <w:rsid w:val="00B60D44"/>
    <w:rsid w:val="00B632C5"/>
    <w:rsid w:val="00B6382C"/>
    <w:rsid w:val="00B65395"/>
    <w:rsid w:val="00B737E4"/>
    <w:rsid w:val="00B76169"/>
    <w:rsid w:val="00B77D45"/>
    <w:rsid w:val="00B80260"/>
    <w:rsid w:val="00B83653"/>
    <w:rsid w:val="00B90D47"/>
    <w:rsid w:val="00B930DD"/>
    <w:rsid w:val="00BA1BDD"/>
    <w:rsid w:val="00BA4F57"/>
    <w:rsid w:val="00BA56B7"/>
    <w:rsid w:val="00BA5B91"/>
    <w:rsid w:val="00BA79F4"/>
    <w:rsid w:val="00BB71D4"/>
    <w:rsid w:val="00BB7A7E"/>
    <w:rsid w:val="00BB7F43"/>
    <w:rsid w:val="00BC01C4"/>
    <w:rsid w:val="00BC0858"/>
    <w:rsid w:val="00BC1B7A"/>
    <w:rsid w:val="00BC26BD"/>
    <w:rsid w:val="00BC2EBE"/>
    <w:rsid w:val="00BC53AD"/>
    <w:rsid w:val="00BC60DF"/>
    <w:rsid w:val="00BD36B2"/>
    <w:rsid w:val="00BD5832"/>
    <w:rsid w:val="00BD6908"/>
    <w:rsid w:val="00BD7E05"/>
    <w:rsid w:val="00BE21BC"/>
    <w:rsid w:val="00BE3655"/>
    <w:rsid w:val="00BE68AF"/>
    <w:rsid w:val="00BF3B56"/>
    <w:rsid w:val="00BF4D50"/>
    <w:rsid w:val="00C01908"/>
    <w:rsid w:val="00C01BE9"/>
    <w:rsid w:val="00C04718"/>
    <w:rsid w:val="00C04B8E"/>
    <w:rsid w:val="00C06835"/>
    <w:rsid w:val="00C10175"/>
    <w:rsid w:val="00C130EB"/>
    <w:rsid w:val="00C13159"/>
    <w:rsid w:val="00C15B35"/>
    <w:rsid w:val="00C15B60"/>
    <w:rsid w:val="00C17E45"/>
    <w:rsid w:val="00C25C30"/>
    <w:rsid w:val="00C26AED"/>
    <w:rsid w:val="00C32460"/>
    <w:rsid w:val="00C44C0A"/>
    <w:rsid w:val="00C47771"/>
    <w:rsid w:val="00C47988"/>
    <w:rsid w:val="00C5056F"/>
    <w:rsid w:val="00C50FF0"/>
    <w:rsid w:val="00C516BA"/>
    <w:rsid w:val="00C53AA4"/>
    <w:rsid w:val="00C61A86"/>
    <w:rsid w:val="00C66B30"/>
    <w:rsid w:val="00C71824"/>
    <w:rsid w:val="00C72A42"/>
    <w:rsid w:val="00C73B7A"/>
    <w:rsid w:val="00C75A86"/>
    <w:rsid w:val="00C75DA7"/>
    <w:rsid w:val="00C83EC5"/>
    <w:rsid w:val="00C8558F"/>
    <w:rsid w:val="00C856AD"/>
    <w:rsid w:val="00C92630"/>
    <w:rsid w:val="00C939D6"/>
    <w:rsid w:val="00C95BFD"/>
    <w:rsid w:val="00C96687"/>
    <w:rsid w:val="00C97258"/>
    <w:rsid w:val="00CA4D99"/>
    <w:rsid w:val="00CA7087"/>
    <w:rsid w:val="00CA760D"/>
    <w:rsid w:val="00CA7797"/>
    <w:rsid w:val="00CB10FE"/>
    <w:rsid w:val="00CB3E71"/>
    <w:rsid w:val="00CB5A41"/>
    <w:rsid w:val="00CC2694"/>
    <w:rsid w:val="00CC6FD4"/>
    <w:rsid w:val="00CD20CB"/>
    <w:rsid w:val="00CD6981"/>
    <w:rsid w:val="00CE229C"/>
    <w:rsid w:val="00CE371B"/>
    <w:rsid w:val="00CE43BF"/>
    <w:rsid w:val="00CE52FE"/>
    <w:rsid w:val="00CE70A5"/>
    <w:rsid w:val="00CF00AB"/>
    <w:rsid w:val="00CF1A9C"/>
    <w:rsid w:val="00CF3408"/>
    <w:rsid w:val="00CF3E55"/>
    <w:rsid w:val="00CF3E93"/>
    <w:rsid w:val="00D0056B"/>
    <w:rsid w:val="00D02C83"/>
    <w:rsid w:val="00D04FD5"/>
    <w:rsid w:val="00D05B9A"/>
    <w:rsid w:val="00D067C6"/>
    <w:rsid w:val="00D1233E"/>
    <w:rsid w:val="00D16F76"/>
    <w:rsid w:val="00D1707F"/>
    <w:rsid w:val="00D20695"/>
    <w:rsid w:val="00D20A40"/>
    <w:rsid w:val="00D2222F"/>
    <w:rsid w:val="00D25C9C"/>
    <w:rsid w:val="00D3235F"/>
    <w:rsid w:val="00D33099"/>
    <w:rsid w:val="00D344CC"/>
    <w:rsid w:val="00D367F8"/>
    <w:rsid w:val="00D379A0"/>
    <w:rsid w:val="00D410E9"/>
    <w:rsid w:val="00D42BDC"/>
    <w:rsid w:val="00D44D93"/>
    <w:rsid w:val="00D50030"/>
    <w:rsid w:val="00D505DB"/>
    <w:rsid w:val="00D5256D"/>
    <w:rsid w:val="00D539DC"/>
    <w:rsid w:val="00D569C4"/>
    <w:rsid w:val="00D61972"/>
    <w:rsid w:val="00D67F3A"/>
    <w:rsid w:val="00D71157"/>
    <w:rsid w:val="00D727DE"/>
    <w:rsid w:val="00D814C3"/>
    <w:rsid w:val="00D81D33"/>
    <w:rsid w:val="00D83006"/>
    <w:rsid w:val="00D87381"/>
    <w:rsid w:val="00D91611"/>
    <w:rsid w:val="00D93DD0"/>
    <w:rsid w:val="00D94AA5"/>
    <w:rsid w:val="00D97918"/>
    <w:rsid w:val="00DA1A78"/>
    <w:rsid w:val="00DA39BA"/>
    <w:rsid w:val="00DA655A"/>
    <w:rsid w:val="00DA7FCB"/>
    <w:rsid w:val="00DB2984"/>
    <w:rsid w:val="00DC48FC"/>
    <w:rsid w:val="00DC5F2D"/>
    <w:rsid w:val="00DD1D6B"/>
    <w:rsid w:val="00DD2221"/>
    <w:rsid w:val="00DD46BB"/>
    <w:rsid w:val="00DD54FF"/>
    <w:rsid w:val="00DE20F1"/>
    <w:rsid w:val="00DE29F3"/>
    <w:rsid w:val="00DE2DA2"/>
    <w:rsid w:val="00DE78F3"/>
    <w:rsid w:val="00DF13CB"/>
    <w:rsid w:val="00DF14E5"/>
    <w:rsid w:val="00DF1FE3"/>
    <w:rsid w:val="00DF55DD"/>
    <w:rsid w:val="00DF65CE"/>
    <w:rsid w:val="00E01A5B"/>
    <w:rsid w:val="00E05348"/>
    <w:rsid w:val="00E05B5C"/>
    <w:rsid w:val="00E11D0D"/>
    <w:rsid w:val="00E143C9"/>
    <w:rsid w:val="00E16633"/>
    <w:rsid w:val="00E2249B"/>
    <w:rsid w:val="00E27CE6"/>
    <w:rsid w:val="00E33032"/>
    <w:rsid w:val="00E338EC"/>
    <w:rsid w:val="00E340A6"/>
    <w:rsid w:val="00E357E6"/>
    <w:rsid w:val="00E434C6"/>
    <w:rsid w:val="00E4439D"/>
    <w:rsid w:val="00E4585D"/>
    <w:rsid w:val="00E464CA"/>
    <w:rsid w:val="00E5239B"/>
    <w:rsid w:val="00E53479"/>
    <w:rsid w:val="00E54A2F"/>
    <w:rsid w:val="00E54E5E"/>
    <w:rsid w:val="00E60AFA"/>
    <w:rsid w:val="00E63431"/>
    <w:rsid w:val="00E668F8"/>
    <w:rsid w:val="00E71B42"/>
    <w:rsid w:val="00E76FE7"/>
    <w:rsid w:val="00E77AD5"/>
    <w:rsid w:val="00E77D31"/>
    <w:rsid w:val="00E818A3"/>
    <w:rsid w:val="00E83DC1"/>
    <w:rsid w:val="00E95747"/>
    <w:rsid w:val="00E972A0"/>
    <w:rsid w:val="00EA29E7"/>
    <w:rsid w:val="00EA309D"/>
    <w:rsid w:val="00EA6B68"/>
    <w:rsid w:val="00EA7B2D"/>
    <w:rsid w:val="00EB16DD"/>
    <w:rsid w:val="00EB3298"/>
    <w:rsid w:val="00EB4356"/>
    <w:rsid w:val="00EC5407"/>
    <w:rsid w:val="00ED23A4"/>
    <w:rsid w:val="00ED28AD"/>
    <w:rsid w:val="00ED3826"/>
    <w:rsid w:val="00ED6F1A"/>
    <w:rsid w:val="00EE0562"/>
    <w:rsid w:val="00EE2329"/>
    <w:rsid w:val="00EE3055"/>
    <w:rsid w:val="00EE48FE"/>
    <w:rsid w:val="00EF21BE"/>
    <w:rsid w:val="00EF359A"/>
    <w:rsid w:val="00F008B9"/>
    <w:rsid w:val="00F03815"/>
    <w:rsid w:val="00F1253B"/>
    <w:rsid w:val="00F219D9"/>
    <w:rsid w:val="00F247A7"/>
    <w:rsid w:val="00F2627C"/>
    <w:rsid w:val="00F30039"/>
    <w:rsid w:val="00F3097D"/>
    <w:rsid w:val="00F311C9"/>
    <w:rsid w:val="00F32F97"/>
    <w:rsid w:val="00F4124F"/>
    <w:rsid w:val="00F45539"/>
    <w:rsid w:val="00F464D9"/>
    <w:rsid w:val="00F46993"/>
    <w:rsid w:val="00F46BE0"/>
    <w:rsid w:val="00F46C9D"/>
    <w:rsid w:val="00F51A14"/>
    <w:rsid w:val="00F610A7"/>
    <w:rsid w:val="00F61B8A"/>
    <w:rsid w:val="00F63181"/>
    <w:rsid w:val="00F64BFC"/>
    <w:rsid w:val="00F662AA"/>
    <w:rsid w:val="00F67498"/>
    <w:rsid w:val="00F679EC"/>
    <w:rsid w:val="00F67DAC"/>
    <w:rsid w:val="00F71813"/>
    <w:rsid w:val="00F747F1"/>
    <w:rsid w:val="00F755D9"/>
    <w:rsid w:val="00F82ED0"/>
    <w:rsid w:val="00F8509D"/>
    <w:rsid w:val="00F87877"/>
    <w:rsid w:val="00F878EB"/>
    <w:rsid w:val="00F90227"/>
    <w:rsid w:val="00F9239C"/>
    <w:rsid w:val="00F95C45"/>
    <w:rsid w:val="00F95DAB"/>
    <w:rsid w:val="00F96213"/>
    <w:rsid w:val="00F96994"/>
    <w:rsid w:val="00FA062F"/>
    <w:rsid w:val="00FA18D4"/>
    <w:rsid w:val="00FA2818"/>
    <w:rsid w:val="00FA43AD"/>
    <w:rsid w:val="00FA5D72"/>
    <w:rsid w:val="00FA69C0"/>
    <w:rsid w:val="00FA6CC7"/>
    <w:rsid w:val="00FB670B"/>
    <w:rsid w:val="00FB72FC"/>
    <w:rsid w:val="00FB741B"/>
    <w:rsid w:val="00FC52A2"/>
    <w:rsid w:val="00FC78A1"/>
    <w:rsid w:val="00FD05B1"/>
    <w:rsid w:val="00FD1AE4"/>
    <w:rsid w:val="00FD2E12"/>
    <w:rsid w:val="00FE21C0"/>
    <w:rsid w:val="00FE587E"/>
    <w:rsid w:val="00FE7492"/>
    <w:rsid w:val="00FF407D"/>
    <w:rsid w:val="00FF4870"/>
    <w:rsid w:val="00FF48C1"/>
    <w:rsid w:val="00FF6D71"/>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6">
      <o:colormru v:ext="edit" colors="#cf1c21"/>
    </o:shapedefaults>
    <o:shapelayout v:ext="edit">
      <o:idmap v:ext="edit" data="1"/>
    </o:shapelayout>
  </w:shapeDefaults>
  <w:decimalSymbol w:val="."/>
  <w:listSeparator w:val=","/>
  <w14:docId w14:val="5F88CB22"/>
  <w15:docId w15:val="{29E5E56F-6014-4478-B7CD-84424C3F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B8C"/>
    <w:rPr>
      <w:sz w:val="24"/>
      <w:lang w:val="en-NZ" w:eastAsia="en-US"/>
    </w:rPr>
  </w:style>
  <w:style w:type="paragraph" w:styleId="Heading2">
    <w:name w:val="heading 2"/>
    <w:basedOn w:val="Normal"/>
    <w:next w:val="Normal"/>
    <w:link w:val="Heading2Char"/>
    <w:uiPriority w:val="9"/>
    <w:semiHidden/>
    <w:unhideWhenUsed/>
    <w:qFormat/>
    <w:rsid w:val="009F3788"/>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4B8C"/>
    <w:pPr>
      <w:tabs>
        <w:tab w:val="center" w:pos="4536"/>
        <w:tab w:val="right" w:pos="9072"/>
      </w:tabs>
    </w:pPr>
  </w:style>
  <w:style w:type="paragraph" w:styleId="Footer">
    <w:name w:val="footer"/>
    <w:basedOn w:val="Normal"/>
    <w:link w:val="FooterChar"/>
    <w:uiPriority w:val="99"/>
    <w:rsid w:val="003A4B8C"/>
    <w:pPr>
      <w:tabs>
        <w:tab w:val="center" w:pos="4536"/>
        <w:tab w:val="right" w:pos="9072"/>
      </w:tabs>
    </w:pPr>
  </w:style>
  <w:style w:type="paragraph" w:customStyle="1" w:styleId="Paragraphestandard">
    <w:name w:val="[Paragraphe standard]"/>
    <w:basedOn w:val="Normal"/>
    <w:rsid w:val="003A4B8C"/>
    <w:pPr>
      <w:widowControl w:val="0"/>
      <w:autoSpaceDE w:val="0"/>
      <w:autoSpaceDN w:val="0"/>
      <w:adjustRightInd w:val="0"/>
      <w:spacing w:line="288" w:lineRule="auto"/>
      <w:textAlignment w:val="center"/>
    </w:pPr>
    <w:rPr>
      <w:rFonts w:ascii="Times-Roman" w:eastAsia="Times New Roman" w:hAnsi="Times-Roman"/>
      <w:color w:val="000000"/>
      <w:lang w:val="en-US"/>
    </w:rPr>
  </w:style>
  <w:style w:type="paragraph" w:styleId="BodyText">
    <w:name w:val="Body Text"/>
    <w:basedOn w:val="Normal"/>
    <w:link w:val="BodyTextChar"/>
    <w:rsid w:val="003A4B8C"/>
    <w:rPr>
      <w:rFonts w:ascii="HelveticaNeue-Light" w:hAnsi="HelveticaNeue-Light"/>
      <w:sz w:val="16"/>
    </w:rPr>
  </w:style>
  <w:style w:type="character" w:customStyle="1" w:styleId="BodyTextChar">
    <w:name w:val="Body Text Char"/>
    <w:basedOn w:val="DefaultParagraphFont"/>
    <w:link w:val="BodyText"/>
    <w:rsid w:val="004F77CC"/>
    <w:rPr>
      <w:rFonts w:ascii="HelveticaNeue-Light" w:hAnsi="HelveticaNeue-Light"/>
      <w:sz w:val="16"/>
      <w:lang w:val="fr-FR"/>
    </w:rPr>
  </w:style>
  <w:style w:type="paragraph" w:customStyle="1" w:styleId="DefaultText">
    <w:name w:val="Default Text"/>
    <w:basedOn w:val="Normal"/>
    <w:rsid w:val="007F24AE"/>
    <w:pPr>
      <w:overflowPunct w:val="0"/>
      <w:autoSpaceDE w:val="0"/>
      <w:autoSpaceDN w:val="0"/>
      <w:adjustRightInd w:val="0"/>
      <w:spacing w:line="288" w:lineRule="exact"/>
      <w:ind w:left="720"/>
      <w:jc w:val="both"/>
      <w:textAlignment w:val="baseline"/>
    </w:pPr>
    <w:rPr>
      <w:rFonts w:ascii="Times New Roman" w:eastAsia="Times New Roman" w:hAnsi="Times New Roman"/>
      <w:szCs w:val="24"/>
      <w:lang w:val="en-GB" w:eastAsia="en-GB"/>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1A795F"/>
    <w:pPr>
      <w:ind w:left="720"/>
      <w:contextualSpacing/>
    </w:pPr>
  </w:style>
  <w:style w:type="paragraph" w:styleId="NoSpacing">
    <w:name w:val="No Spacing"/>
    <w:uiPriority w:val="1"/>
    <w:qFormat/>
    <w:rsid w:val="00361F91"/>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600CE1"/>
    <w:rPr>
      <w:rFonts w:ascii="Tahoma" w:hAnsi="Tahoma" w:cs="Tahoma"/>
      <w:sz w:val="16"/>
      <w:szCs w:val="16"/>
    </w:rPr>
  </w:style>
  <w:style w:type="character" w:customStyle="1" w:styleId="BalloonTextChar">
    <w:name w:val="Balloon Text Char"/>
    <w:basedOn w:val="DefaultParagraphFont"/>
    <w:link w:val="BalloonText"/>
    <w:uiPriority w:val="99"/>
    <w:semiHidden/>
    <w:rsid w:val="00600CE1"/>
    <w:rPr>
      <w:rFonts w:ascii="Tahoma" w:hAnsi="Tahoma" w:cs="Tahoma"/>
      <w:sz w:val="16"/>
      <w:szCs w:val="16"/>
      <w:lang w:val="fr-FR" w:eastAsia="en-US"/>
    </w:rPr>
  </w:style>
  <w:style w:type="character" w:customStyle="1" w:styleId="FooterChar">
    <w:name w:val="Footer Char"/>
    <w:basedOn w:val="DefaultParagraphFont"/>
    <w:link w:val="Footer"/>
    <w:uiPriority w:val="99"/>
    <w:rsid w:val="00B930DD"/>
    <w:rPr>
      <w:sz w:val="24"/>
      <w:lang w:val="fr-FR" w:eastAsia="en-US"/>
    </w:rPr>
  </w:style>
  <w:style w:type="character" w:styleId="CommentReference">
    <w:name w:val="annotation reference"/>
    <w:basedOn w:val="DefaultParagraphFont"/>
    <w:uiPriority w:val="99"/>
    <w:unhideWhenUsed/>
    <w:rsid w:val="00361A50"/>
    <w:rPr>
      <w:sz w:val="16"/>
      <w:szCs w:val="16"/>
    </w:rPr>
  </w:style>
  <w:style w:type="paragraph" w:styleId="CommentText">
    <w:name w:val="annotation text"/>
    <w:basedOn w:val="Normal"/>
    <w:link w:val="CommentTextChar"/>
    <w:uiPriority w:val="99"/>
    <w:semiHidden/>
    <w:unhideWhenUsed/>
    <w:rsid w:val="00361A50"/>
    <w:rPr>
      <w:sz w:val="20"/>
    </w:rPr>
  </w:style>
  <w:style w:type="character" w:customStyle="1" w:styleId="CommentTextChar">
    <w:name w:val="Comment Text Char"/>
    <w:basedOn w:val="DefaultParagraphFont"/>
    <w:link w:val="CommentText"/>
    <w:uiPriority w:val="99"/>
    <w:semiHidden/>
    <w:rsid w:val="00361A50"/>
    <w:rPr>
      <w:lang w:val="fr-FR" w:eastAsia="en-US"/>
    </w:rPr>
  </w:style>
  <w:style w:type="paragraph" w:styleId="CommentSubject">
    <w:name w:val="annotation subject"/>
    <w:basedOn w:val="CommentText"/>
    <w:next w:val="CommentText"/>
    <w:link w:val="CommentSubjectChar"/>
    <w:uiPriority w:val="99"/>
    <w:semiHidden/>
    <w:unhideWhenUsed/>
    <w:rsid w:val="00361A50"/>
    <w:rPr>
      <w:b/>
      <w:bCs/>
    </w:rPr>
  </w:style>
  <w:style w:type="character" w:customStyle="1" w:styleId="CommentSubjectChar">
    <w:name w:val="Comment Subject Char"/>
    <w:basedOn w:val="CommentTextChar"/>
    <w:link w:val="CommentSubject"/>
    <w:uiPriority w:val="99"/>
    <w:semiHidden/>
    <w:rsid w:val="00361A50"/>
    <w:rPr>
      <w:b/>
      <w:bCs/>
      <w:lang w:val="fr-FR" w:eastAsia="en-US"/>
    </w:rPr>
  </w:style>
  <w:style w:type="character" w:styleId="Hyperlink">
    <w:name w:val="Hyperlink"/>
    <w:basedOn w:val="DefaultParagraphFont"/>
    <w:uiPriority w:val="99"/>
    <w:unhideWhenUsed/>
    <w:rsid w:val="00ED6F1A"/>
    <w:rPr>
      <w:color w:val="0000FF"/>
      <w:u w:val="single"/>
    </w:rPr>
  </w:style>
  <w:style w:type="character" w:styleId="FollowedHyperlink">
    <w:name w:val="FollowedHyperlink"/>
    <w:basedOn w:val="DefaultParagraphFont"/>
    <w:uiPriority w:val="99"/>
    <w:semiHidden/>
    <w:unhideWhenUsed/>
    <w:rsid w:val="00402143"/>
    <w:rPr>
      <w:color w:val="800080" w:themeColor="followedHyperlink"/>
      <w:u w:val="single"/>
    </w:rPr>
  </w:style>
  <w:style w:type="paragraph" w:customStyle="1" w:styleId="paragraph">
    <w:name w:val="paragraph"/>
    <w:basedOn w:val="Normal"/>
    <w:rsid w:val="00307E1A"/>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307E1A"/>
  </w:style>
  <w:style w:type="character" w:customStyle="1" w:styleId="eop">
    <w:name w:val="eop"/>
    <w:basedOn w:val="DefaultParagraphFont"/>
    <w:rsid w:val="00307E1A"/>
  </w:style>
  <w:style w:type="paragraph" w:customStyle="1" w:styleId="Indent1">
    <w:name w:val="Indent 1"/>
    <w:basedOn w:val="Normal"/>
    <w:rsid w:val="00303BB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overflowPunct w:val="0"/>
      <w:autoSpaceDE w:val="0"/>
      <w:ind w:left="567" w:hanging="567"/>
      <w:jc w:val="both"/>
    </w:pPr>
    <w:rPr>
      <w:rFonts w:ascii="Times New Roman" w:eastAsia="Times New Roman" w:hAnsi="Times New Roman"/>
      <w:szCs w:val="24"/>
      <w:lang w:val="en-GB" w:eastAsia="zh-CN"/>
    </w:rPr>
  </w:style>
  <w:style w:type="character" w:customStyle="1" w:styleId="Heading2Char">
    <w:name w:val="Heading 2 Char"/>
    <w:basedOn w:val="DefaultParagraphFont"/>
    <w:link w:val="Heading2"/>
    <w:uiPriority w:val="9"/>
    <w:semiHidden/>
    <w:rsid w:val="009F3788"/>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locked/>
    <w:rsid w:val="009F3788"/>
    <w:rPr>
      <w:sz w:val="24"/>
      <w:lang w:val="en-NZ" w:eastAsia="en-US"/>
    </w:rPr>
  </w:style>
  <w:style w:type="paragraph" w:customStyle="1" w:styleId="Default">
    <w:name w:val="Default"/>
    <w:rsid w:val="009F3788"/>
    <w:pPr>
      <w:autoSpaceDE w:val="0"/>
      <w:autoSpaceDN w:val="0"/>
      <w:adjustRightInd w:val="0"/>
    </w:pPr>
    <w:rPr>
      <w:rFonts w:ascii="Times New Roman" w:eastAsiaTheme="minorHAnsi" w:hAnsi="Times New Roman"/>
      <w:color w:val="000000"/>
      <w:sz w:val="24"/>
      <w:szCs w:val="24"/>
      <w:lang w:eastAsia="en-US"/>
    </w:rPr>
  </w:style>
  <w:style w:type="character" w:customStyle="1" w:styleId="HeaderChar">
    <w:name w:val="Header Char"/>
    <w:basedOn w:val="DefaultParagraphFont"/>
    <w:link w:val="Header"/>
    <w:uiPriority w:val="99"/>
    <w:rsid w:val="009F3788"/>
    <w:rPr>
      <w:sz w:val="24"/>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853655">
      <w:bodyDiv w:val="1"/>
      <w:marLeft w:val="0"/>
      <w:marRight w:val="0"/>
      <w:marTop w:val="0"/>
      <w:marBottom w:val="0"/>
      <w:divBdr>
        <w:top w:val="none" w:sz="0" w:space="0" w:color="auto"/>
        <w:left w:val="none" w:sz="0" w:space="0" w:color="auto"/>
        <w:bottom w:val="none" w:sz="0" w:space="0" w:color="auto"/>
        <w:right w:val="none" w:sz="0" w:space="0" w:color="auto"/>
      </w:divBdr>
    </w:div>
    <w:div w:id="884948471">
      <w:bodyDiv w:val="1"/>
      <w:marLeft w:val="0"/>
      <w:marRight w:val="0"/>
      <w:marTop w:val="0"/>
      <w:marBottom w:val="0"/>
      <w:divBdr>
        <w:top w:val="none" w:sz="0" w:space="0" w:color="auto"/>
        <w:left w:val="none" w:sz="0" w:space="0" w:color="auto"/>
        <w:bottom w:val="none" w:sz="0" w:space="0" w:color="auto"/>
        <w:right w:val="none" w:sz="0" w:space="0" w:color="auto"/>
      </w:divBdr>
    </w:div>
    <w:div w:id="1507865624">
      <w:bodyDiv w:val="1"/>
      <w:marLeft w:val="0"/>
      <w:marRight w:val="0"/>
      <w:marTop w:val="0"/>
      <w:marBottom w:val="0"/>
      <w:divBdr>
        <w:top w:val="none" w:sz="0" w:space="0" w:color="auto"/>
        <w:left w:val="none" w:sz="0" w:space="0" w:color="auto"/>
        <w:bottom w:val="none" w:sz="0" w:space="0" w:color="auto"/>
        <w:right w:val="none" w:sz="0" w:space="0" w:color="auto"/>
      </w:divBdr>
    </w:div>
    <w:div w:id="209736185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3.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B1D4CAD6A437448C012E9B2706B10A" ma:contentTypeVersion="23" ma:contentTypeDescription="Create a new document." ma:contentTypeScope="" ma:versionID="8c26cee9fa1d78e3a3b8eba6a9387c5b">
  <xsd:schema xmlns:xsd="http://www.w3.org/2001/XMLSchema" xmlns:xs="http://www.w3.org/2001/XMLSchema" xmlns:p="http://schemas.microsoft.com/office/2006/metadata/properties" xmlns:ns2="ea76140d-a3c5-471e-9fed-5c506101f711" xmlns:ns3="650ea0ac-9eca-4089-8d04-a58d70eab637" targetNamespace="http://schemas.microsoft.com/office/2006/metadata/properties" ma:root="true" ma:fieldsID="0f557864fd1ff49437f31d622a82fcca" ns2:_="" ns3:_="">
    <xsd:import namespace="ea76140d-a3c5-471e-9fed-5c506101f711"/>
    <xsd:import namespace="650ea0ac-9eca-4089-8d04-a58d70eab637"/>
    <xsd:element name="properties">
      <xsd:complexType>
        <xsd:sequence>
          <xsd:element name="documentManagement">
            <xsd:complexType>
              <xsd:all>
                <xsd:element ref="ns2:p2f9" minOccurs="0"/>
                <xsd:element ref="ns2:qxlh" minOccurs="0"/>
                <xsd:element ref="ns2:jo1h" minOccurs="0"/>
                <xsd:element ref="ns2:SecurityMatrix" minOccurs="0"/>
                <xsd:element ref="ns2:osgy" minOccurs="0"/>
                <xsd:element ref="ns2:b59r" minOccurs="0"/>
                <xsd:element ref="ns2:Legal_x0020_Templ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6140d-a3c5-471e-9fed-5c506101f711" elementFormDefault="qualified">
    <xsd:import namespace="http://schemas.microsoft.com/office/2006/documentManagement/types"/>
    <xsd:import namespace="http://schemas.microsoft.com/office/infopath/2007/PartnerControls"/>
    <xsd:element name="p2f9" ma:index="4" nillable="true" ma:displayName="Contract type" ma:internalName="p2f9" ma:readOnly="false">
      <xsd:simpleType>
        <xsd:restriction base="dms:Text">
          <xsd:maxLength value="255"/>
        </xsd:restriction>
      </xsd:simpleType>
    </xsd:element>
    <xsd:element name="qxlh" ma:index="5" nillable="true" ma:displayName="TemplateName" ma:internalName="qxlh" ma:readOnly="false">
      <xsd:simpleType>
        <xsd:restriction base="dms:Text"/>
      </xsd:simpleType>
    </xsd:element>
    <xsd:element name="jo1h" ma:index="6" nillable="true" ma:displayName="Language" ma:internalName="jo1h" ma:readOnly="false">
      <xsd:simpleType>
        <xsd:restriction base="dms:Text">
          <xsd:maxLength value="255"/>
        </xsd:restriction>
      </xsd:simpleType>
    </xsd:element>
    <xsd:element name="SecurityMatrix" ma:index="7" nillable="true" ma:displayName="Security Matrix" ma:default="0" ma:internalName="SecurityMatrix" ma:readOnly="false">
      <xsd:simpleType>
        <xsd:restriction base="dms:Boolean"/>
      </xsd:simpleType>
    </xsd:element>
    <xsd:element name="osgy" ma:index="8" nillable="true" ma:displayName="Contract Type Old" ma:internalName="osgy" ma:readOnly="false">
      <xsd:simpleType>
        <xsd:restriction base="dms:Text">
          <xsd:maxLength value="255"/>
        </xsd:restriction>
      </xsd:simpleType>
    </xsd:element>
    <xsd:element name="b59r" ma:index="9" nillable="true" ma:displayName="Category" ma:internalName="b59r" ma:readOnly="false">
      <xsd:simpleType>
        <xsd:restriction base="dms:Text"/>
      </xsd:simpleType>
    </xsd:element>
    <xsd:element name="Legal_x0020_Template" ma:index="10" nillable="true" ma:displayName="Legal Template" ma:default="1" ma:internalName="Legal_x0020_Template" ma:readOnly="false">
      <xsd:simpleType>
        <xsd:restriction base="dms:Boolean"/>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ea0ac-9eca-4089-8d04-a58d70eab637" elementFormDefault="qualified">
    <xsd:import namespace="http://schemas.microsoft.com/office/2006/documentManagement/types"/>
    <xsd:import namespace="http://schemas.microsoft.com/office/infopath/2007/PartnerControls"/>
    <xsd:element name="SharedWithUsers" ma:index="17"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egal_x0020_Template xmlns="ea76140d-a3c5-471e-9fed-5c506101f711">true</Legal_x0020_Template>
    <b59r xmlns="ea76140d-a3c5-471e-9fed-5c506101f711">RC - RC Coordination, Cooperation and Operational Agreements</b59r>
    <osgy xmlns="ea76140d-a3c5-471e-9fed-5c506101f711" xsi:nil="true"/>
    <qxlh xmlns="ea76140d-a3c5-471e-9fed-5c506101f711" xsi:nil="true"/>
    <SecurityMatrix xmlns="ea76140d-a3c5-471e-9fed-5c506101f711">false</SecurityMatrix>
    <p2f9 xmlns="ea76140d-a3c5-471e-9fed-5c506101f711">Project Grant Agreement (NS)</p2f9>
    <jo1h xmlns="ea76140d-a3c5-471e-9fed-5c506101f711">EN</jo1h>
    <SharedWithUsers xmlns="650ea0ac-9eca-4089-8d04-a58d70eab637">
      <UserInfo>
        <DisplayName>Jeyathesan KULASINGAM</DisplayName>
        <AccountId>1102</AccountId>
        <AccountType/>
      </UserInfo>
      <UserInfo>
        <DisplayName>Francois COURTADE</DisplayName>
        <AccountId>68</AccountId>
        <AccountType/>
      </UserInfo>
    </SharedWithUsers>
  </documentManagement>
</p:properties>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2D441-B5A4-4DF4-95B8-FE494CFCC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6140d-a3c5-471e-9fed-5c506101f711"/>
    <ds:schemaRef ds:uri="650ea0ac-9eca-4089-8d04-a58d70eab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D63E0-C320-44D6-893D-6FE64EC21846}">
  <ds:schemaRefs>
    <ds:schemaRef ds:uri="http://schemas.microsoft.com/office/2006/metadata/properties"/>
    <ds:schemaRef ds:uri="http://schemas.microsoft.com/office/infopath/2007/PartnerControls"/>
    <ds:schemaRef ds:uri="ea76140d-a3c5-471e-9fed-5c506101f711"/>
    <ds:schemaRef ds:uri="650ea0ac-9eca-4089-8d04-a58d70eab637"/>
  </ds:schemaRefs>
</ds:datastoreItem>
</file>

<file path=customXml/itemProps3.xml><?xml version="1.0" encoding="utf-8"?>
<ds:datastoreItem xmlns:ds="http://schemas.openxmlformats.org/officeDocument/2006/customXml" ds:itemID="{AB57ED4F-A19C-4799-8F6A-DB7089353101}">
  <ds:schemaRefs>
    <ds:schemaRef ds:uri="http://schemas.microsoft.com/sharepoint/v3/contenttype/forms"/>
  </ds:schemaRefs>
</ds:datastoreItem>
</file>

<file path=customXml/itemProps4.xml><?xml version="1.0" encoding="utf-8"?>
<ds:datastoreItem xmlns:ds="http://schemas.openxmlformats.org/officeDocument/2006/customXml" ds:itemID="{52026D1D-627D-4E75-8DCC-CA4CDE8A1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18</Pages>
  <Words>7586</Words>
  <Characters>43242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Project Grant Agreement (NS)</vt:lpstr>
    </vt:vector>
  </TitlesOfParts>
  <Company>IFRC</Company>
  <LinksUpToDate>false</LinksUpToDate>
  <CharactersWithSpaces>50727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Grant Agreement (NS)</dc:title>
  <dc:creator>IFRC Legal</dc:creator>
  <cp:lastModifiedBy>Shirin NARYMBAEVA</cp:lastModifiedBy>
  <cp:revision>9</cp:revision>
  <cp:lastPrinted>2015-05-11T08:47:00Z</cp:lastPrinted>
  <dcterms:created xsi:type="dcterms:W3CDTF">2021-02-05T09:30:00Z</dcterms:created>
  <dcterms:modified xsi:type="dcterms:W3CDTF">2021-02-10T09:23:00Z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0x010100CBB1D4CAD6A437448C012E9B2706B10A</vt:lpwstr>
  </property>
  <property fmtid="{D5CDD505-2E9C-101B-9397-08002B2CF9AE}" pid="3" name="Category">
    <vt:lpwstr>RC / RC Coordination, Cooperation and Operational Agreements</vt:lpwstr>
  </property>
  <property fmtid="{D5CDD505-2E9C-101B-9397-08002B2CF9AE}" pid="4" name="SharedWithUsers">
    <vt:lpwstr>1102;#Jeyathesan KULASINGAM;#68;#Francois COURTADE</vt:lpwstr>
  </property>
  <property fmtid="{D5CDD505-2E9C-101B-9397-08002B2CF9AE}" pid="5" name="MSIP_Label_60843f49-ba84-4571-b1b5-bbf501ecdde5_Enabled">
    <vt:lpwstr>true</vt:lpwstr>
  </property>
  <property fmtid="{D5CDD505-2E9C-101B-9397-08002B2CF9AE}" pid="6" name="MSIP_Label_60843f49-ba84-4571-b1b5-bbf501ecdde5_SetDate">
    <vt:lpwstr>2020-04-02T07:55:49Z</vt:lpwstr>
  </property>
  <property fmtid="{D5CDD505-2E9C-101B-9397-08002B2CF9AE}" pid="7" name="MSIP_Label_60843f49-ba84-4571-b1b5-bbf501ecdde5_Method">
    <vt:lpwstr>Privileged</vt:lpwstr>
  </property>
  <property fmtid="{D5CDD505-2E9C-101B-9397-08002B2CF9AE}" pid="8" name="MSIP_Label_60843f49-ba84-4571-b1b5-bbf501ecdde5_Name">
    <vt:lpwstr>Red Cross - Red Crescent Internal</vt:lpwstr>
  </property>
  <property fmtid="{D5CDD505-2E9C-101B-9397-08002B2CF9AE}" pid="9" name="MSIP_Label_60843f49-ba84-4571-b1b5-bbf501ecdde5_SiteId">
    <vt:lpwstr>a2b53be5-734e-4e6c-ab0d-d184f60fd917</vt:lpwstr>
  </property>
  <property fmtid="{D5CDD505-2E9C-101B-9397-08002B2CF9AE}" pid="10" name="MSIP_Label_60843f49-ba84-4571-b1b5-bbf501ecdde5_ActionId">
    <vt:lpwstr>4a82f681-1c4e-4695-b70d-00004854d2ff</vt:lpwstr>
  </property>
  <property fmtid="{D5CDD505-2E9C-101B-9397-08002B2CF9AE}" pid="11" name="MSIP_Label_60843f49-ba84-4571-b1b5-bbf501ecdde5_ContentBits">
    <vt:lpwstr>2</vt:lpwstr>
  </property>
</Properties>
</file>